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828" w:rsidRPr="00037781" w:rsidRDefault="00A854B1" w:rsidP="00A854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2965" cy="8239218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23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828" w:rsidRDefault="005D0828" w:rsidP="000377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2B3F" w:rsidRDefault="00E22B3F" w:rsidP="000377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2B3F" w:rsidRDefault="00E22B3F" w:rsidP="000377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2B3F" w:rsidRDefault="00E22B3F" w:rsidP="000377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2B3F" w:rsidRPr="00037781" w:rsidRDefault="00E22B3F" w:rsidP="000377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0828" w:rsidRPr="00037781" w:rsidRDefault="005D0828" w:rsidP="005D082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0828" w:rsidRPr="00037781" w:rsidRDefault="00A854B1" w:rsidP="005D08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2965" cy="8239218"/>
            <wp:effectExtent l="1905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23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828" w:rsidRPr="00037781" w:rsidRDefault="005D0828" w:rsidP="003E57C0">
      <w:pPr>
        <w:pStyle w:val="40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</w:p>
    <w:p w:rsidR="005D0828" w:rsidRPr="00037781" w:rsidRDefault="005D0828" w:rsidP="003E57C0">
      <w:pPr>
        <w:pStyle w:val="40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</w:p>
    <w:p w:rsidR="00405982" w:rsidRDefault="00405982" w:rsidP="00405982">
      <w:pPr>
        <w:pStyle w:val="40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</w:p>
    <w:p w:rsidR="0030697A" w:rsidRPr="00405982" w:rsidRDefault="00037781" w:rsidP="00405982">
      <w:pPr>
        <w:pStyle w:val="40"/>
        <w:shd w:val="clear" w:color="auto" w:fill="auto"/>
        <w:spacing w:before="0" w:after="0" w:line="240" w:lineRule="auto"/>
        <w:ind w:firstLine="709"/>
        <w:jc w:val="center"/>
        <w:rPr>
          <w:sz w:val="24"/>
          <w:szCs w:val="24"/>
        </w:rPr>
      </w:pPr>
      <w:r w:rsidRPr="00405982">
        <w:rPr>
          <w:sz w:val="24"/>
          <w:szCs w:val="24"/>
        </w:rPr>
        <w:lastRenderedPageBreak/>
        <w:t>ВВЕДЕНИЕ</w:t>
      </w:r>
    </w:p>
    <w:p w:rsidR="00037781" w:rsidRPr="00405982" w:rsidRDefault="00037781" w:rsidP="00405982">
      <w:pPr>
        <w:pStyle w:val="40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</w:p>
    <w:p w:rsidR="0030697A" w:rsidRPr="00405982" w:rsidRDefault="005D0828" w:rsidP="00405982">
      <w:pPr>
        <w:widowControl w:val="0"/>
        <w:shd w:val="clear" w:color="auto" w:fill="FFFFFF"/>
        <w:tabs>
          <w:tab w:val="left" w:pos="709"/>
          <w:tab w:val="left" w:pos="1440"/>
          <w:tab w:val="num" w:pos="252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405982">
        <w:rPr>
          <w:rFonts w:ascii="Times New Roman" w:hAnsi="Times New Roman" w:cs="Times New Roman"/>
        </w:rPr>
        <w:t>Рабочая программа дисциплины «</w:t>
      </w:r>
      <w:r w:rsidR="003E57C0" w:rsidRPr="00405982">
        <w:rPr>
          <w:rFonts w:ascii="Times New Roman" w:hAnsi="Times New Roman" w:cs="Times New Roman"/>
        </w:rPr>
        <w:t xml:space="preserve">Зарубежная литература» является частью основной профессиональной образовательной программы в соответствии с ФГОС по специальности СПО </w:t>
      </w:r>
      <w:r w:rsidRPr="00405982">
        <w:rPr>
          <w:rFonts w:ascii="Times New Roman" w:hAnsi="Times New Roman" w:cs="Times New Roman"/>
        </w:rPr>
        <w:t>51.02.03 «Библиотековедение» углубленной подготовки в части освоения общих и профессиональных компетенций:</w:t>
      </w:r>
    </w:p>
    <w:p w:rsidR="0030697A" w:rsidRPr="00405982" w:rsidRDefault="003E57C0" w:rsidP="00405982">
      <w:pPr>
        <w:pStyle w:val="60"/>
        <w:shd w:val="clear" w:color="auto" w:fill="auto"/>
        <w:spacing w:before="0" w:line="240" w:lineRule="auto"/>
        <w:ind w:firstLine="709"/>
      </w:pPr>
      <w:r w:rsidRPr="00405982">
        <w:rPr>
          <w:lang w:val="en-US"/>
        </w:rPr>
        <w:t>OK</w:t>
      </w:r>
      <w:r w:rsidRPr="00405982"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30697A" w:rsidRPr="00405982" w:rsidRDefault="003E57C0" w:rsidP="00405982">
      <w:pPr>
        <w:pStyle w:val="60"/>
        <w:shd w:val="clear" w:color="auto" w:fill="auto"/>
        <w:spacing w:before="0" w:line="240" w:lineRule="auto"/>
        <w:ind w:firstLine="709"/>
      </w:pPr>
      <w:r w:rsidRPr="00405982"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30697A" w:rsidRPr="00405982" w:rsidRDefault="003E57C0" w:rsidP="00405982">
      <w:pPr>
        <w:pStyle w:val="60"/>
        <w:shd w:val="clear" w:color="auto" w:fill="auto"/>
        <w:spacing w:before="0" w:line="240" w:lineRule="auto"/>
        <w:ind w:firstLine="709"/>
      </w:pPr>
      <w:r w:rsidRPr="00405982">
        <w:t>ОК 3. Принимать решения в стандартных и нестандартных ситуациях и нести за них ответственность.</w:t>
      </w:r>
    </w:p>
    <w:p w:rsidR="0030697A" w:rsidRPr="00405982" w:rsidRDefault="003E57C0" w:rsidP="00405982">
      <w:pPr>
        <w:pStyle w:val="60"/>
        <w:shd w:val="clear" w:color="auto" w:fill="auto"/>
        <w:spacing w:before="0" w:line="240" w:lineRule="auto"/>
        <w:ind w:firstLine="709"/>
      </w:pPr>
      <w:r w:rsidRPr="00405982"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30697A" w:rsidRPr="00405982" w:rsidRDefault="003E57C0" w:rsidP="00405982">
      <w:pPr>
        <w:pStyle w:val="60"/>
        <w:shd w:val="clear" w:color="auto" w:fill="auto"/>
        <w:spacing w:before="0" w:line="240" w:lineRule="auto"/>
        <w:ind w:firstLine="709"/>
      </w:pPr>
      <w:r w:rsidRPr="00405982">
        <w:t>ОК 5. Использовать информационно-коммуникационные технологии в профессиональной деятельности.</w:t>
      </w:r>
    </w:p>
    <w:p w:rsidR="0030697A" w:rsidRPr="00405982" w:rsidRDefault="003E57C0" w:rsidP="00405982">
      <w:pPr>
        <w:pStyle w:val="60"/>
        <w:shd w:val="clear" w:color="auto" w:fill="auto"/>
        <w:spacing w:before="0" w:line="240" w:lineRule="auto"/>
        <w:ind w:firstLine="709"/>
      </w:pPr>
      <w:r w:rsidRPr="00405982">
        <w:t>ОК 6. Работать в коллективе, эффективно общаться с коллегами, руководством, потребителями.</w:t>
      </w:r>
    </w:p>
    <w:p w:rsidR="0030697A" w:rsidRPr="00405982" w:rsidRDefault="003E57C0" w:rsidP="00405982">
      <w:pPr>
        <w:pStyle w:val="60"/>
        <w:shd w:val="clear" w:color="auto" w:fill="auto"/>
        <w:spacing w:before="0" w:line="240" w:lineRule="auto"/>
        <w:ind w:firstLine="709"/>
      </w:pPr>
      <w:r w:rsidRPr="00405982">
        <w:t>ОК 7. Брать на себя ответственность за работу членов команды (подчиненных), за результат выполнения заданий.</w:t>
      </w:r>
    </w:p>
    <w:p w:rsidR="0030697A" w:rsidRPr="00405982" w:rsidRDefault="003E57C0" w:rsidP="00405982">
      <w:pPr>
        <w:pStyle w:val="60"/>
        <w:shd w:val="clear" w:color="auto" w:fill="auto"/>
        <w:spacing w:before="0" w:line="240" w:lineRule="auto"/>
        <w:ind w:firstLine="709"/>
      </w:pPr>
      <w:r w:rsidRPr="00405982"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037781" w:rsidRPr="00405982" w:rsidRDefault="003E57C0" w:rsidP="00405982">
      <w:pPr>
        <w:pStyle w:val="60"/>
        <w:shd w:val="clear" w:color="auto" w:fill="auto"/>
        <w:spacing w:before="0" w:line="240" w:lineRule="auto"/>
        <w:ind w:firstLine="709"/>
      </w:pPr>
      <w:r w:rsidRPr="00405982">
        <w:t xml:space="preserve">ОК 9. Ориентироваться в условиях частой смены технологий в профессиональной деятельности. </w:t>
      </w:r>
    </w:p>
    <w:p w:rsidR="0030697A" w:rsidRPr="00405982" w:rsidRDefault="003E57C0" w:rsidP="00405982">
      <w:pPr>
        <w:pStyle w:val="60"/>
        <w:shd w:val="clear" w:color="auto" w:fill="auto"/>
        <w:spacing w:before="0" w:line="240" w:lineRule="auto"/>
        <w:ind w:firstLine="709"/>
      </w:pPr>
      <w:r w:rsidRPr="00405982">
        <w:t>ПК 1.1. Комплектовать, обрабатывать, учитывать библиотечный фонд и осуществлять его сохранность.</w:t>
      </w:r>
    </w:p>
    <w:p w:rsidR="0030697A" w:rsidRPr="00405982" w:rsidRDefault="003E57C0" w:rsidP="00405982">
      <w:pPr>
        <w:pStyle w:val="60"/>
        <w:shd w:val="clear" w:color="auto" w:fill="auto"/>
        <w:spacing w:before="0" w:line="240" w:lineRule="auto"/>
        <w:ind w:firstLine="709"/>
      </w:pPr>
      <w:r w:rsidRPr="00405982">
        <w:t>ПК 1.2. Проводить аналитико-синтетическую обработку документов в традиционных и автоматизированных технологиях, организовывать и вести справочно-библиографический аппарат библиотеки.</w:t>
      </w:r>
    </w:p>
    <w:p w:rsidR="0030697A" w:rsidRPr="00405982" w:rsidRDefault="003E57C0" w:rsidP="00405982">
      <w:pPr>
        <w:pStyle w:val="60"/>
        <w:shd w:val="clear" w:color="auto" w:fill="auto"/>
        <w:spacing w:before="0" w:line="240" w:lineRule="auto"/>
        <w:ind w:firstLine="709"/>
      </w:pPr>
      <w:r w:rsidRPr="00405982">
        <w:t>ПК 1.3. Обслуживать пользователей библиотек, в том числе с помощью информационно-коммуникационных технологий.</w:t>
      </w:r>
    </w:p>
    <w:p w:rsidR="0030697A" w:rsidRPr="00405982" w:rsidRDefault="003E57C0" w:rsidP="00405982">
      <w:pPr>
        <w:pStyle w:val="60"/>
        <w:shd w:val="clear" w:color="auto" w:fill="auto"/>
        <w:spacing w:before="0" w:line="240" w:lineRule="auto"/>
        <w:ind w:firstLine="709"/>
      </w:pPr>
      <w:r w:rsidRPr="00405982">
        <w:rPr>
          <w:rStyle w:val="6-1pt"/>
        </w:rPr>
        <w:t>Г1К</w:t>
      </w:r>
      <w:r w:rsidRPr="00405982">
        <w:t xml:space="preserve"> 2.1. Организовывать, планировать, контролировать и анализировать работу коллектива исполнителей, принимать управленческие решения. ПК 2.5. Соблюдать этические и правовые нормы в сфере профессиональной деятельности.</w:t>
      </w:r>
    </w:p>
    <w:p w:rsidR="0030697A" w:rsidRPr="00405982" w:rsidRDefault="003E57C0" w:rsidP="00405982">
      <w:pPr>
        <w:pStyle w:val="60"/>
        <w:shd w:val="clear" w:color="auto" w:fill="auto"/>
        <w:spacing w:before="0" w:line="240" w:lineRule="auto"/>
        <w:ind w:firstLine="709"/>
      </w:pPr>
      <w:r w:rsidRPr="00405982">
        <w:t>ПК 3.1. Создавать условия для реализации творческих возможностей пользователей, повышать их образовательный, профессиональный уровень информационный культуры</w:t>
      </w:r>
    </w:p>
    <w:p w:rsidR="0030697A" w:rsidRPr="00405982" w:rsidRDefault="003E57C0" w:rsidP="00405982">
      <w:pPr>
        <w:pStyle w:val="60"/>
        <w:shd w:val="clear" w:color="auto" w:fill="auto"/>
        <w:tabs>
          <w:tab w:val="left" w:pos="4014"/>
          <w:tab w:val="left" w:pos="7326"/>
        </w:tabs>
        <w:spacing w:before="0" w:line="240" w:lineRule="auto"/>
        <w:ind w:firstLine="709"/>
      </w:pPr>
      <w:r w:rsidRPr="00405982">
        <w:t>ПК 3.2. Обеспечивать дифференцированное библиотечное обслуживание пользователей библиотеки.</w:t>
      </w:r>
    </w:p>
    <w:p w:rsidR="0030697A" w:rsidRPr="00405982" w:rsidRDefault="003E57C0" w:rsidP="00405982">
      <w:pPr>
        <w:pStyle w:val="60"/>
        <w:shd w:val="clear" w:color="auto" w:fill="auto"/>
        <w:spacing w:before="0" w:line="240" w:lineRule="auto"/>
        <w:ind w:firstLine="709"/>
      </w:pPr>
      <w:r w:rsidRPr="00405982">
        <w:t>ПК 3.3. Реализовывать досуговые и воспитательные функции библиотеки.</w:t>
      </w:r>
    </w:p>
    <w:p w:rsidR="0030697A" w:rsidRPr="00405982" w:rsidRDefault="003E57C0" w:rsidP="00405982">
      <w:pPr>
        <w:pStyle w:val="60"/>
        <w:shd w:val="clear" w:color="auto" w:fill="auto"/>
        <w:spacing w:before="0" w:line="240" w:lineRule="auto"/>
        <w:ind w:firstLine="709"/>
      </w:pPr>
      <w:r w:rsidRPr="00405982">
        <w:t>П</w:t>
      </w:r>
      <w:proofErr w:type="gramStart"/>
      <w:r w:rsidRPr="00405982">
        <w:rPr>
          <w:lang w:val="en-US"/>
        </w:rPr>
        <w:t>K</w:t>
      </w:r>
      <w:proofErr w:type="gramEnd"/>
      <w:r w:rsidRPr="00405982">
        <w:t xml:space="preserve"> 3.4. Приобщать пользователей библиотеки к национальным и региональным традициям.</w:t>
      </w:r>
    </w:p>
    <w:p w:rsidR="0030697A" w:rsidRPr="00405982" w:rsidRDefault="003E57C0" w:rsidP="00405982">
      <w:pPr>
        <w:pStyle w:val="60"/>
        <w:shd w:val="clear" w:color="auto" w:fill="auto"/>
        <w:spacing w:before="0" w:line="240" w:lineRule="auto"/>
        <w:ind w:firstLine="709"/>
      </w:pPr>
      <w:r w:rsidRPr="00405982">
        <w:t>ПК 3.5. Владеть культурой устной и письменной речи, профессиональной терминологией.</w:t>
      </w:r>
    </w:p>
    <w:p w:rsidR="0030697A" w:rsidRPr="00405982" w:rsidRDefault="003E57C0" w:rsidP="00405982">
      <w:pPr>
        <w:pStyle w:val="60"/>
        <w:shd w:val="clear" w:color="auto" w:fill="auto"/>
        <w:spacing w:before="0" w:line="240" w:lineRule="auto"/>
        <w:ind w:firstLine="709"/>
      </w:pPr>
      <w:r w:rsidRPr="00405982">
        <w:t>Учебная дисциплина «Зарубежная литература» в структуре основной образовательной программы принадлежит к учебным циклам ОД.02.04 Профильные учебные дисциплины и ОП.02 Общепрофессиональные дисциплины.</w:t>
      </w:r>
    </w:p>
    <w:p w:rsidR="0030697A" w:rsidRPr="00405982" w:rsidRDefault="003E57C0" w:rsidP="00405982">
      <w:pPr>
        <w:pStyle w:val="420"/>
        <w:keepNext/>
        <w:keepLines/>
        <w:shd w:val="clear" w:color="auto" w:fill="auto"/>
        <w:spacing w:before="0" w:line="240" w:lineRule="auto"/>
        <w:ind w:firstLine="709"/>
        <w:jc w:val="both"/>
        <w:outlineLvl w:val="9"/>
      </w:pPr>
      <w:bookmarkStart w:id="0" w:name="bookmark2"/>
      <w:r w:rsidRPr="00405982">
        <w:rPr>
          <w:rStyle w:val="421"/>
        </w:rPr>
        <w:t>Цель и задачи дисциплины.</w:t>
      </w:r>
      <w:bookmarkEnd w:id="0"/>
    </w:p>
    <w:p w:rsidR="0030697A" w:rsidRPr="00405982" w:rsidRDefault="003E57C0" w:rsidP="00405982">
      <w:pPr>
        <w:pStyle w:val="60"/>
        <w:shd w:val="clear" w:color="auto" w:fill="auto"/>
        <w:spacing w:before="0" w:line="240" w:lineRule="auto"/>
        <w:ind w:firstLine="709"/>
      </w:pPr>
      <w:r w:rsidRPr="00405982">
        <w:t xml:space="preserve">Целью разработки примерной основной образовательной программы является методическое обеспечение реализации ФГОС </w:t>
      </w:r>
      <w:r w:rsidRPr="00405982">
        <w:rPr>
          <w:lang w:val="en-US"/>
        </w:rPr>
        <w:t>C</w:t>
      </w:r>
      <w:proofErr w:type="gramStart"/>
      <w:r w:rsidRPr="00405982">
        <w:t>П</w:t>
      </w:r>
      <w:proofErr w:type="gramEnd"/>
      <w:r w:rsidRPr="00405982">
        <w:rPr>
          <w:lang w:val="en-US"/>
        </w:rPr>
        <w:t>O</w:t>
      </w:r>
      <w:r w:rsidRPr="00405982">
        <w:t xml:space="preserve"> по данной специальности, а также создание рекомендаций учебным заведениям для разработки основной образовательной </w:t>
      </w:r>
      <w:r w:rsidRPr="00405982">
        <w:lastRenderedPageBreak/>
        <w:t xml:space="preserve">программы по специальности </w:t>
      </w:r>
      <w:r w:rsidR="00037781" w:rsidRPr="00405982">
        <w:t>51.02.03 «Библиотековедение»</w:t>
      </w:r>
      <w:r w:rsidRPr="00405982">
        <w:t xml:space="preserve">. Основная цель изучения предмета «Зарубежная литература» - дать студентам представление об особенностях развития мирового литературного процесса в целом и о творчестве наиболее выдающихся писателей зарубежных стран, привлечь студентов к вдумчивому чтению текста, научить </w:t>
      </w:r>
      <w:proofErr w:type="gramStart"/>
      <w:r w:rsidRPr="00405982">
        <w:t>самостоятельно</w:t>
      </w:r>
      <w:proofErr w:type="gramEnd"/>
      <w:r w:rsidRPr="00405982">
        <w:t xml:space="preserve"> рассуждать и доказывать свое мнение, пробудить фантазию и творческое воображение, дать навыки работы с книгами разного типа, развить умения устной и письменной речи. Задачами курса является.</w:t>
      </w:r>
    </w:p>
    <w:p w:rsidR="0030697A" w:rsidRPr="00405982" w:rsidRDefault="003E57C0" w:rsidP="00405982">
      <w:pPr>
        <w:pStyle w:val="60"/>
        <w:shd w:val="clear" w:color="auto" w:fill="auto"/>
        <w:spacing w:before="0" w:line="240" w:lineRule="auto"/>
        <w:ind w:firstLine="709"/>
      </w:pPr>
      <w:proofErr w:type="gramStart"/>
      <w:r w:rsidRPr="00405982">
        <w:t>Основная задача программы - сфокусировать внимание на главном, которое заключается не только в освоении студентами фактов и событий, сколько в постижении глубинной сущности творчества определенного писателя, зачем создано то или иное произведение и почему оно так ярко укладывается в мозаику, называемую литературным процессом, показать студентам нравственные уроки зарубежной литературы, влияние времени на формирование мировоззрения писателя.</w:t>
      </w:r>
      <w:proofErr w:type="gramEnd"/>
      <w:r w:rsidRPr="00405982">
        <w:t xml:space="preserve"> Требования к уровню освоения содержания курса. В результате изучения дисциплины обучающийся должен: </w:t>
      </w:r>
      <w:r w:rsidRPr="00405982">
        <w:rPr>
          <w:rStyle w:val="62"/>
        </w:rPr>
        <w:t>уметь:</w:t>
      </w:r>
    </w:p>
    <w:p w:rsidR="0030697A" w:rsidRPr="00405982" w:rsidRDefault="003E57C0" w:rsidP="00405982">
      <w:pPr>
        <w:pStyle w:val="60"/>
        <w:shd w:val="clear" w:color="auto" w:fill="auto"/>
        <w:spacing w:before="0" w:line="240" w:lineRule="auto"/>
        <w:ind w:firstLine="709"/>
      </w:pPr>
      <w:r w:rsidRPr="00405982">
        <w:t>использовать литературоведческие понятия и термины; определять род и жанр литературного произведения;</w:t>
      </w:r>
    </w:p>
    <w:p w:rsidR="0030697A" w:rsidRPr="00405982" w:rsidRDefault="003E57C0" w:rsidP="00405982">
      <w:pPr>
        <w:pStyle w:val="60"/>
        <w:shd w:val="clear" w:color="auto" w:fill="auto"/>
        <w:spacing w:before="0" w:line="240" w:lineRule="auto"/>
        <w:ind w:firstLine="709"/>
      </w:pPr>
      <w:r w:rsidRPr="00405982">
        <w:t>понимать историческое и общечеловеческое значение литературных произведений;</w:t>
      </w:r>
    </w:p>
    <w:p w:rsidR="0030697A" w:rsidRPr="00405982" w:rsidRDefault="003E57C0" w:rsidP="00405982">
      <w:pPr>
        <w:pStyle w:val="60"/>
        <w:shd w:val="clear" w:color="auto" w:fill="auto"/>
        <w:tabs>
          <w:tab w:val="left" w:pos="5171"/>
        </w:tabs>
        <w:spacing w:before="0" w:line="240" w:lineRule="auto"/>
        <w:ind w:firstLine="709"/>
      </w:pPr>
      <w:r w:rsidRPr="00405982">
        <w:t>формулировать свое отношение к авторской позиции; воспроизводить содержание литературного произведения; анализировать и интерпретировать художественное произведение, используя сведения по истории и теории литературы (тематику, проблематику, нравственный пафос, систему образов, особенности композиции, изобразительно-выразительные средства языка, художественную деталь);</w:t>
      </w:r>
    </w:p>
    <w:p w:rsidR="0030697A" w:rsidRPr="00405982" w:rsidRDefault="003E57C0" w:rsidP="00405982">
      <w:pPr>
        <w:pStyle w:val="60"/>
        <w:shd w:val="clear" w:color="auto" w:fill="auto"/>
        <w:spacing w:before="0" w:line="240" w:lineRule="auto"/>
        <w:ind w:firstLine="709"/>
      </w:pPr>
      <w:r w:rsidRPr="00405982">
        <w:t>анализировать эпизод (сцену) изученного произведения, объяснять его связь с проблематикой произведения;</w:t>
      </w:r>
    </w:p>
    <w:p w:rsidR="0030697A" w:rsidRPr="00405982" w:rsidRDefault="003E57C0" w:rsidP="00405982">
      <w:pPr>
        <w:pStyle w:val="60"/>
        <w:shd w:val="clear" w:color="auto" w:fill="auto"/>
        <w:spacing w:before="0" w:line="240" w:lineRule="auto"/>
        <w:ind w:firstLine="709"/>
      </w:pPr>
      <w:r w:rsidRPr="00405982">
        <w:t>соотносить художественную литературу с общественной жизнью и культурой, раскрывать конкретно-историческое и общечеловеческое содержание изученных произведений; выявлять «сквозные темы» и ключевые проблемы русской литературы; соотносить произведение с литературным направлением эпохи; сопоставлять литературные произведения; выявлять авторскую позицию;</w:t>
      </w:r>
    </w:p>
    <w:p w:rsidR="0030697A" w:rsidRPr="00405982" w:rsidRDefault="003E57C0" w:rsidP="00405982">
      <w:pPr>
        <w:pStyle w:val="60"/>
        <w:shd w:val="clear" w:color="auto" w:fill="auto"/>
        <w:spacing w:before="0" w:line="240" w:lineRule="auto"/>
        <w:ind w:firstLine="709"/>
      </w:pPr>
      <w:r w:rsidRPr="00405982">
        <w:t>выразительно читать изученные произведения (или их фрагменты), соблюдая нормы литературного произношения;</w:t>
      </w:r>
    </w:p>
    <w:p w:rsidR="0030697A" w:rsidRPr="00405982" w:rsidRDefault="003E57C0" w:rsidP="00405982">
      <w:pPr>
        <w:pStyle w:val="60"/>
        <w:shd w:val="clear" w:color="auto" w:fill="auto"/>
        <w:spacing w:before="0" w:line="240" w:lineRule="auto"/>
        <w:ind w:firstLine="709"/>
      </w:pPr>
      <w:r w:rsidRPr="00405982">
        <w:t>аргументировать свое отношение к прочитанному произведению; писать рецензии на прочитанные произведения и сочинения разных жанров на литературные темы;</w:t>
      </w:r>
    </w:p>
    <w:p w:rsidR="0030697A" w:rsidRPr="00405982" w:rsidRDefault="003E57C0" w:rsidP="00405982">
      <w:pPr>
        <w:pStyle w:val="70"/>
        <w:shd w:val="clear" w:color="auto" w:fill="auto"/>
        <w:spacing w:before="0" w:line="240" w:lineRule="auto"/>
        <w:ind w:firstLine="709"/>
        <w:jc w:val="both"/>
      </w:pPr>
      <w:r w:rsidRPr="00405982">
        <w:t>знать:</w:t>
      </w:r>
    </w:p>
    <w:p w:rsidR="0030697A" w:rsidRPr="00405982" w:rsidRDefault="003E57C0" w:rsidP="00405982">
      <w:pPr>
        <w:pStyle w:val="60"/>
        <w:shd w:val="clear" w:color="auto" w:fill="auto"/>
        <w:spacing w:before="0" w:line="240" w:lineRule="auto"/>
        <w:ind w:firstLine="709"/>
      </w:pPr>
      <w:r w:rsidRPr="00405982">
        <w:t>важнейшие периоды в развитии зарубежной литературы; эволюцию литературных жанров;</w:t>
      </w:r>
    </w:p>
    <w:p w:rsidR="0030697A" w:rsidRPr="00405982" w:rsidRDefault="003E57C0" w:rsidP="00405982">
      <w:pPr>
        <w:pStyle w:val="60"/>
        <w:shd w:val="clear" w:color="auto" w:fill="auto"/>
        <w:spacing w:before="0" w:line="240" w:lineRule="auto"/>
        <w:ind w:firstLine="709"/>
      </w:pPr>
      <w:r w:rsidRPr="00405982">
        <w:t>содержание изученных произведений, образную природу словесного искусства; основные факты жизни и творчества писателей-классиков</w:t>
      </w:r>
    </w:p>
    <w:p w:rsidR="00405982" w:rsidRDefault="003E57C0" w:rsidP="00405982">
      <w:pPr>
        <w:pStyle w:val="60"/>
        <w:shd w:val="clear" w:color="auto" w:fill="auto"/>
        <w:spacing w:before="0" w:line="240" w:lineRule="auto"/>
        <w:ind w:firstLine="709"/>
      </w:pPr>
      <w:r w:rsidRPr="00405982">
        <w:t>основные закономерности историко-литературного процесса и черты литературных направлений; основные теоретико-литературные понятия.</w:t>
      </w:r>
    </w:p>
    <w:p w:rsidR="00405982" w:rsidRDefault="00405982" w:rsidP="00405982">
      <w:pPr>
        <w:pStyle w:val="60"/>
        <w:shd w:val="clear" w:color="auto" w:fill="auto"/>
        <w:spacing w:before="0" w:line="240" w:lineRule="auto"/>
        <w:ind w:firstLine="709"/>
      </w:pPr>
    </w:p>
    <w:p w:rsidR="0030697A" w:rsidRPr="00405982" w:rsidRDefault="00037781" w:rsidP="00405982">
      <w:pPr>
        <w:pStyle w:val="60"/>
        <w:shd w:val="clear" w:color="auto" w:fill="auto"/>
        <w:spacing w:before="0" w:line="240" w:lineRule="auto"/>
        <w:ind w:firstLine="709"/>
        <w:rPr>
          <w:rStyle w:val="71"/>
          <w:b/>
          <w:u w:val="none"/>
        </w:rPr>
      </w:pPr>
      <w:r w:rsidRPr="00405982">
        <w:rPr>
          <w:rStyle w:val="71"/>
          <w:b/>
        </w:rPr>
        <w:t>О</w:t>
      </w:r>
      <w:r w:rsidR="003E57C0" w:rsidRPr="00405982">
        <w:rPr>
          <w:rStyle w:val="71"/>
          <w:b/>
        </w:rPr>
        <w:t>бъем дисциплины</w:t>
      </w:r>
    </w:p>
    <w:p w:rsidR="00C3138B" w:rsidRPr="00405982" w:rsidRDefault="00C3138B" w:rsidP="00405982">
      <w:pPr>
        <w:pStyle w:val="60"/>
        <w:shd w:val="clear" w:color="auto" w:fill="auto"/>
        <w:spacing w:before="0" w:line="240" w:lineRule="auto"/>
        <w:ind w:firstLine="709"/>
      </w:pPr>
      <w:r w:rsidRPr="00405982">
        <w:t>Обязательная учебная нагрузка студента, форма обучения очная - максимальная нагрузка 198 ч,</w:t>
      </w:r>
      <w:r w:rsidR="00984435" w:rsidRPr="00405982">
        <w:t xml:space="preserve"> аудиторные занятия – 132 ч, самостоятельная работа – 66 ч</w:t>
      </w:r>
    </w:p>
    <w:p w:rsidR="00984435" w:rsidRPr="00405982" w:rsidRDefault="00984435" w:rsidP="00405982">
      <w:pPr>
        <w:pStyle w:val="60"/>
        <w:shd w:val="clear" w:color="auto" w:fill="auto"/>
        <w:spacing w:before="0" w:line="240" w:lineRule="auto"/>
        <w:ind w:firstLine="709"/>
        <w:sectPr w:rsidR="00984435" w:rsidRPr="00405982">
          <w:type w:val="continuous"/>
          <w:pgSz w:w="11909" w:h="16834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984435" w:rsidRPr="00405982" w:rsidRDefault="00984435" w:rsidP="00405982">
      <w:pPr>
        <w:pStyle w:val="60"/>
        <w:shd w:val="clear" w:color="auto" w:fill="auto"/>
        <w:spacing w:before="0" w:line="240" w:lineRule="auto"/>
        <w:ind w:firstLine="709"/>
        <w:sectPr w:rsidR="00984435" w:rsidRPr="00405982">
          <w:type w:val="continuous"/>
          <w:pgSz w:w="11909" w:h="16834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30697A" w:rsidRPr="00405982" w:rsidRDefault="003E57C0" w:rsidP="00405982">
      <w:pPr>
        <w:pStyle w:val="121"/>
        <w:keepNext/>
        <w:keepLines/>
        <w:shd w:val="clear" w:color="auto" w:fill="auto"/>
        <w:spacing w:after="0" w:line="240" w:lineRule="auto"/>
        <w:jc w:val="both"/>
        <w:outlineLvl w:val="9"/>
        <w:rPr>
          <w:rFonts w:ascii="Times New Roman" w:hAnsi="Times New Roman" w:cs="Times New Roman"/>
          <w:sz w:val="24"/>
          <w:szCs w:val="24"/>
        </w:rPr>
      </w:pPr>
      <w:bookmarkStart w:id="1" w:name="bookmark3"/>
      <w:r w:rsidRPr="00405982">
        <w:rPr>
          <w:rFonts w:ascii="Times New Roman" w:hAnsi="Times New Roman" w:cs="Times New Roman"/>
          <w:sz w:val="24"/>
          <w:szCs w:val="24"/>
        </w:rPr>
        <w:lastRenderedPageBreak/>
        <w:t>Тематический план</w:t>
      </w:r>
      <w:bookmarkEnd w:id="1"/>
    </w:p>
    <w:p w:rsidR="00E22B3F" w:rsidRPr="00405982" w:rsidRDefault="003E57C0" w:rsidP="00405982">
      <w:pPr>
        <w:pStyle w:val="221"/>
        <w:keepNext/>
        <w:keepLines/>
        <w:shd w:val="clear" w:color="auto" w:fill="auto"/>
        <w:tabs>
          <w:tab w:val="left" w:leader="underscore" w:pos="4021"/>
          <w:tab w:val="left" w:leader="underscore" w:pos="5182"/>
        </w:tabs>
        <w:spacing w:before="0" w:line="240" w:lineRule="auto"/>
        <w:ind w:firstLine="709"/>
        <w:jc w:val="both"/>
        <w:outlineLvl w:val="9"/>
      </w:pPr>
      <w:bookmarkStart w:id="2" w:name="bookmark4"/>
      <w:r w:rsidRPr="00405982">
        <w:t xml:space="preserve">Специальность - 51.02.03 Библиотековедение </w:t>
      </w:r>
    </w:p>
    <w:p w:rsidR="0030697A" w:rsidRPr="00405982" w:rsidRDefault="003E57C0" w:rsidP="00405982">
      <w:pPr>
        <w:pStyle w:val="221"/>
        <w:keepNext/>
        <w:keepLines/>
        <w:shd w:val="clear" w:color="auto" w:fill="auto"/>
        <w:tabs>
          <w:tab w:val="left" w:leader="underscore" w:pos="4021"/>
          <w:tab w:val="left" w:leader="underscore" w:pos="5182"/>
        </w:tabs>
        <w:spacing w:before="0" w:line="240" w:lineRule="auto"/>
        <w:ind w:firstLine="709"/>
        <w:jc w:val="both"/>
        <w:outlineLvl w:val="9"/>
      </w:pPr>
      <w:r w:rsidRPr="00405982">
        <w:rPr>
          <w:rStyle w:val="222"/>
        </w:rPr>
        <w:t>Форма обучения - очная</w:t>
      </w:r>
      <w:bookmarkEnd w:id="2"/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094"/>
        <w:gridCol w:w="1733"/>
        <w:gridCol w:w="1901"/>
        <w:gridCol w:w="1411"/>
      </w:tblGrid>
      <w:tr w:rsidR="0030697A" w:rsidRPr="00405982" w:rsidTr="003E57C0">
        <w:trPr>
          <w:trHeight w:val="1430"/>
        </w:trPr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Макс. нагрузка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Кол</w:t>
            </w:r>
            <w:proofErr w:type="gramStart"/>
            <w:r w:rsidRPr="00405982">
              <w:rPr>
                <w:sz w:val="24"/>
                <w:szCs w:val="24"/>
              </w:rPr>
              <w:t>.</w:t>
            </w:r>
            <w:proofErr w:type="gramEnd"/>
            <w:r w:rsidRPr="00405982">
              <w:rPr>
                <w:sz w:val="24"/>
                <w:szCs w:val="24"/>
              </w:rPr>
              <w:t xml:space="preserve"> </w:t>
            </w:r>
            <w:proofErr w:type="gramStart"/>
            <w:r w:rsidRPr="00405982">
              <w:rPr>
                <w:sz w:val="24"/>
                <w:szCs w:val="24"/>
              </w:rPr>
              <w:t>а</w:t>
            </w:r>
            <w:proofErr w:type="gramEnd"/>
            <w:r w:rsidRPr="00405982">
              <w:rPr>
                <w:sz w:val="24"/>
                <w:szCs w:val="24"/>
              </w:rPr>
              <w:t>удит. ч. при очной форме обучения</w:t>
            </w:r>
          </w:p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Всего групп, уроки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proofErr w:type="spellStart"/>
            <w:r w:rsidRPr="00405982">
              <w:rPr>
                <w:sz w:val="24"/>
                <w:szCs w:val="24"/>
              </w:rPr>
              <w:t>Самостоят</w:t>
            </w:r>
            <w:proofErr w:type="spellEnd"/>
            <w:r w:rsidRPr="00405982">
              <w:rPr>
                <w:sz w:val="24"/>
                <w:szCs w:val="24"/>
              </w:rPr>
              <w:t>.</w:t>
            </w:r>
          </w:p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работа</w:t>
            </w:r>
          </w:p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студ.</w:t>
            </w:r>
          </w:p>
        </w:tc>
      </w:tr>
      <w:tr w:rsidR="0030697A" w:rsidRPr="00405982" w:rsidTr="003E57C0">
        <w:trPr>
          <w:trHeight w:val="317"/>
        </w:trPr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3 курс 5 сем.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 w:rsidTr="003E57C0">
        <w:trPr>
          <w:trHeight w:val="322"/>
        </w:trPr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Раздел 1. Античная литература.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 w:rsidTr="003E57C0">
        <w:trPr>
          <w:trHeight w:val="1046"/>
        </w:trPr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1.1. Введение. Общая характеристика античной литературы. Мифы Древней Греции. Зарождение мира.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4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</w:tr>
      <w:tr w:rsidR="0030697A" w:rsidRPr="00405982" w:rsidTr="003E57C0">
        <w:trPr>
          <w:trHeight w:val="533"/>
        </w:trPr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1.2. Боги и герои древнегреческой мифологии.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4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</w:tr>
      <w:tr w:rsidR="0030697A" w:rsidRPr="00405982" w:rsidTr="003E57C0">
        <w:trPr>
          <w:trHeight w:val="538"/>
        </w:trPr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1.3. Троянский эпос. Гомер. «Илиада». «Одиссея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4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</w:tr>
      <w:tr w:rsidR="0030697A" w:rsidRPr="00405982" w:rsidTr="003E57C0">
        <w:trPr>
          <w:trHeight w:val="528"/>
        </w:trPr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1.4. Древнегреческий театр. Эсхил.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 w:rsidTr="003E57C0">
        <w:trPr>
          <w:trHeight w:val="317"/>
        </w:trPr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Раздел 2. Литература средних веков.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 w:rsidTr="003E57C0">
        <w:trPr>
          <w:trHeight w:val="778"/>
        </w:trPr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2.1. Общая характеристика средних веков. Народный героический эпос. «Песнь о Роланде».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4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</w:tr>
      <w:tr w:rsidR="0030697A" w:rsidRPr="00405982" w:rsidTr="003E57C0">
        <w:trPr>
          <w:trHeight w:val="533"/>
        </w:trPr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2.2. Данте Алигьери. «Божественная комедия»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 w:rsidTr="003E57C0">
        <w:trPr>
          <w:trHeight w:val="322"/>
        </w:trPr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Раздел 3. Литература Возрождения.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 w:rsidTr="003E57C0">
        <w:trPr>
          <w:trHeight w:val="528"/>
        </w:trPr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3.1. Общая характеристика эпохи. Италия. Ф. Петрарка.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 w:rsidTr="003E57C0">
        <w:trPr>
          <w:trHeight w:val="312"/>
        </w:trPr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3.2. Боккаччо. «Декамерон».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 w:rsidTr="003E57C0">
        <w:trPr>
          <w:trHeight w:val="312"/>
        </w:trPr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3.3. Франция. Ф. Рабле.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 w:rsidTr="003E57C0">
        <w:trPr>
          <w:trHeight w:val="269"/>
        </w:trPr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3.4.Англия. Шекспир.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4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</w:tr>
      <w:tr w:rsidR="0030697A" w:rsidRPr="00405982" w:rsidTr="003E57C0">
        <w:trPr>
          <w:trHeight w:val="528"/>
        </w:trPr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 xml:space="preserve">Тема 3.5. Испания. </w:t>
            </w:r>
            <w:proofErr w:type="spellStart"/>
            <w:r w:rsidRPr="00405982">
              <w:rPr>
                <w:sz w:val="24"/>
                <w:szCs w:val="24"/>
              </w:rPr>
              <w:t>Лопе</w:t>
            </w:r>
            <w:proofErr w:type="spellEnd"/>
            <w:r w:rsidRPr="00405982">
              <w:rPr>
                <w:sz w:val="24"/>
                <w:szCs w:val="24"/>
              </w:rPr>
              <w:t xml:space="preserve"> де Вега. Сервантес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4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</w:tr>
      <w:tr w:rsidR="0030697A" w:rsidRPr="00405982" w:rsidTr="003E57C0">
        <w:trPr>
          <w:trHeight w:val="523"/>
        </w:trPr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Раздел 4. Литература 17 века. Классицизм.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 w:rsidTr="003E57C0">
        <w:trPr>
          <w:trHeight w:val="869"/>
        </w:trPr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 xml:space="preserve">Тема 4.1. Общая характеристика 17 века. Франция. Классицизм. </w:t>
            </w:r>
            <w:proofErr w:type="spellStart"/>
            <w:r w:rsidRPr="00405982">
              <w:rPr>
                <w:sz w:val="24"/>
                <w:szCs w:val="24"/>
              </w:rPr>
              <w:t>Буало</w:t>
            </w:r>
            <w:proofErr w:type="spellEnd"/>
            <w:r w:rsidRPr="00405982">
              <w:rPr>
                <w:sz w:val="24"/>
                <w:szCs w:val="24"/>
              </w:rPr>
              <w:t>. Лафонтен. Ларошфуко. Театр.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4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</w:tr>
      <w:tr w:rsidR="0030697A" w:rsidRPr="00405982" w:rsidTr="003E57C0">
        <w:trPr>
          <w:trHeight w:val="528"/>
        </w:trPr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4.2. Мольер.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 w:rsidTr="003E57C0">
        <w:trPr>
          <w:trHeight w:val="528"/>
        </w:trPr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Раздел 5. Литература 18 века. Просвещение.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 w:rsidTr="003E57C0">
        <w:trPr>
          <w:trHeight w:val="523"/>
        </w:trPr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 xml:space="preserve">Тема 5.1. Общая характеристика 18 века. Просвещение. Англия. Р. </w:t>
            </w:r>
            <w:proofErr w:type="gramStart"/>
            <w:r w:rsidRPr="00405982">
              <w:rPr>
                <w:sz w:val="24"/>
                <w:szCs w:val="24"/>
              </w:rPr>
              <w:t>Берне</w:t>
            </w:r>
            <w:proofErr w:type="gramEnd"/>
            <w:r w:rsidRPr="00405982">
              <w:rPr>
                <w:sz w:val="24"/>
                <w:szCs w:val="24"/>
              </w:rPr>
              <w:t>.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 w:rsidTr="003E57C0">
        <w:trPr>
          <w:trHeight w:val="278"/>
        </w:trPr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5.2.Д. Дефо. Д. Свифт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rStyle w:val="26"/>
                <w:sz w:val="24"/>
                <w:szCs w:val="24"/>
              </w:rPr>
              <w:t>4</w:t>
            </w:r>
          </w:p>
        </w:tc>
        <w:tc>
          <w:tcPr>
            <w:tcW w:w="19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rStyle w:val="26"/>
                <w:sz w:val="24"/>
                <w:szCs w:val="24"/>
              </w:rPr>
              <w:t>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</w:tr>
    </w:tbl>
    <w:p w:rsidR="0030697A" w:rsidRPr="00405982" w:rsidRDefault="0030697A" w:rsidP="00405982">
      <w:pPr>
        <w:ind w:firstLine="709"/>
        <w:jc w:val="both"/>
        <w:rPr>
          <w:rFonts w:ascii="Times New Roman" w:hAnsi="Times New Roman" w:cs="Times New Roman"/>
        </w:rPr>
        <w:sectPr w:rsidR="0030697A" w:rsidRPr="00405982">
          <w:type w:val="continuous"/>
          <w:pgSz w:w="11909" w:h="16834"/>
          <w:pgMar w:top="1135" w:right="850" w:bottom="1135" w:left="1700" w:header="0" w:footer="3" w:gutter="0"/>
          <w:cols w:space="720"/>
          <w:noEndnote/>
          <w:docGrid w:linePitch="360"/>
        </w:sect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075"/>
        <w:gridCol w:w="29"/>
        <w:gridCol w:w="14"/>
        <w:gridCol w:w="1685"/>
        <w:gridCol w:w="29"/>
        <w:gridCol w:w="9"/>
        <w:gridCol w:w="1868"/>
        <w:gridCol w:w="19"/>
        <w:gridCol w:w="23"/>
        <w:gridCol w:w="1340"/>
        <w:gridCol w:w="53"/>
        <w:gridCol w:w="33"/>
      </w:tblGrid>
      <w:tr w:rsidR="0030697A" w:rsidRPr="00405982">
        <w:trPr>
          <w:gridAfter w:val="1"/>
          <w:wAfter w:w="33" w:type="dxa"/>
          <w:trHeight w:val="322"/>
          <w:jc w:val="center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lastRenderedPageBreak/>
              <w:t>Тема. Контрольный урок</w:t>
            </w:r>
          </w:p>
        </w:tc>
        <w:tc>
          <w:tcPr>
            <w:tcW w:w="1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8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>
        <w:trPr>
          <w:gridAfter w:val="1"/>
          <w:wAfter w:w="33" w:type="dxa"/>
          <w:trHeight w:val="533"/>
          <w:jc w:val="center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Всего 3 сем.</w:t>
            </w:r>
          </w:p>
        </w:tc>
        <w:tc>
          <w:tcPr>
            <w:tcW w:w="1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48</w:t>
            </w:r>
          </w:p>
        </w:tc>
        <w:tc>
          <w:tcPr>
            <w:tcW w:w="18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32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16</w:t>
            </w:r>
          </w:p>
        </w:tc>
      </w:tr>
      <w:tr w:rsidR="0030697A" w:rsidRPr="00405982">
        <w:trPr>
          <w:gridAfter w:val="1"/>
          <w:wAfter w:w="33" w:type="dxa"/>
          <w:trHeight w:val="269"/>
          <w:jc w:val="center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6 семестр</w:t>
            </w:r>
          </w:p>
        </w:tc>
        <w:tc>
          <w:tcPr>
            <w:tcW w:w="1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>
        <w:trPr>
          <w:gridAfter w:val="1"/>
          <w:wAfter w:w="33" w:type="dxa"/>
          <w:trHeight w:val="528"/>
          <w:jc w:val="center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lastRenderedPageBreak/>
              <w:t>Тема 5.3. Просвещение. Франция. Вольтер. Руссо.</w:t>
            </w:r>
          </w:p>
        </w:tc>
        <w:tc>
          <w:tcPr>
            <w:tcW w:w="1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4</w:t>
            </w:r>
          </w:p>
        </w:tc>
        <w:tc>
          <w:tcPr>
            <w:tcW w:w="18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</w:tr>
      <w:tr w:rsidR="0030697A" w:rsidRPr="00405982">
        <w:trPr>
          <w:gridAfter w:val="1"/>
          <w:wAfter w:w="33" w:type="dxa"/>
          <w:trHeight w:val="274"/>
          <w:jc w:val="center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5.4. Бомарше. Дидро.</w:t>
            </w:r>
          </w:p>
        </w:tc>
        <w:tc>
          <w:tcPr>
            <w:tcW w:w="1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8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>
        <w:trPr>
          <w:gridAfter w:val="1"/>
          <w:wAfter w:w="33" w:type="dxa"/>
          <w:trHeight w:val="542"/>
          <w:jc w:val="center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5.5. Просвещение. Германия. Лессинг.</w:t>
            </w:r>
          </w:p>
        </w:tc>
        <w:tc>
          <w:tcPr>
            <w:tcW w:w="1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8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>
        <w:trPr>
          <w:gridAfter w:val="1"/>
          <w:wAfter w:w="33" w:type="dxa"/>
          <w:trHeight w:val="528"/>
          <w:jc w:val="center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5.6. Гете.</w:t>
            </w:r>
          </w:p>
        </w:tc>
        <w:tc>
          <w:tcPr>
            <w:tcW w:w="1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>
        <w:trPr>
          <w:gridAfter w:val="1"/>
          <w:wAfter w:w="33" w:type="dxa"/>
          <w:trHeight w:val="528"/>
          <w:jc w:val="center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5.6.1. Гете. Жизнь и творчество. Лирика. Баллады.</w:t>
            </w:r>
          </w:p>
        </w:tc>
        <w:tc>
          <w:tcPr>
            <w:tcW w:w="1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4</w:t>
            </w:r>
          </w:p>
        </w:tc>
        <w:tc>
          <w:tcPr>
            <w:tcW w:w="18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</w:tr>
      <w:tr w:rsidR="0030697A" w:rsidRPr="00405982">
        <w:trPr>
          <w:gridAfter w:val="1"/>
          <w:wAfter w:w="33" w:type="dxa"/>
          <w:trHeight w:val="274"/>
          <w:jc w:val="center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5.6.2. «Фауст».</w:t>
            </w:r>
          </w:p>
        </w:tc>
        <w:tc>
          <w:tcPr>
            <w:tcW w:w="1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8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>
        <w:trPr>
          <w:gridAfter w:val="1"/>
          <w:wAfter w:w="33" w:type="dxa"/>
          <w:trHeight w:val="269"/>
          <w:jc w:val="center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5.7. Шиллер.</w:t>
            </w:r>
          </w:p>
        </w:tc>
        <w:tc>
          <w:tcPr>
            <w:tcW w:w="1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4</w:t>
            </w:r>
          </w:p>
        </w:tc>
        <w:tc>
          <w:tcPr>
            <w:tcW w:w="18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</w:tr>
      <w:tr w:rsidR="0030697A" w:rsidRPr="00405982">
        <w:trPr>
          <w:gridAfter w:val="1"/>
          <w:wAfter w:w="33" w:type="dxa"/>
          <w:trHeight w:val="533"/>
          <w:jc w:val="center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Раздел 6. Литература конца 18 - начала 19 века. Романтизм.</w:t>
            </w:r>
          </w:p>
        </w:tc>
        <w:tc>
          <w:tcPr>
            <w:tcW w:w="1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>
        <w:trPr>
          <w:gridAfter w:val="1"/>
          <w:wAfter w:w="33" w:type="dxa"/>
          <w:trHeight w:val="528"/>
          <w:jc w:val="center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6.1 .Общая характеристика. Романтизм. Германия. Гофман.</w:t>
            </w:r>
          </w:p>
        </w:tc>
        <w:tc>
          <w:tcPr>
            <w:tcW w:w="1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8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>
        <w:trPr>
          <w:gridAfter w:val="1"/>
          <w:wAfter w:w="33" w:type="dxa"/>
          <w:trHeight w:val="269"/>
          <w:jc w:val="center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6.2.Англия. Байрон.</w:t>
            </w:r>
          </w:p>
        </w:tc>
        <w:tc>
          <w:tcPr>
            <w:tcW w:w="1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8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>
        <w:trPr>
          <w:gridAfter w:val="1"/>
          <w:wAfter w:w="33" w:type="dxa"/>
          <w:trHeight w:val="264"/>
          <w:jc w:val="center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б.З.Франция. В. Гюго.</w:t>
            </w:r>
          </w:p>
        </w:tc>
        <w:tc>
          <w:tcPr>
            <w:tcW w:w="1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4</w:t>
            </w:r>
          </w:p>
        </w:tc>
        <w:tc>
          <w:tcPr>
            <w:tcW w:w="18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</w:tr>
      <w:tr w:rsidR="0030697A" w:rsidRPr="00405982">
        <w:trPr>
          <w:gridAfter w:val="1"/>
          <w:wAfter w:w="33" w:type="dxa"/>
          <w:trHeight w:val="278"/>
          <w:jc w:val="center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6.4. США. Купер. Э.По</w:t>
            </w:r>
          </w:p>
        </w:tc>
        <w:tc>
          <w:tcPr>
            <w:tcW w:w="1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8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>
        <w:trPr>
          <w:gridAfter w:val="1"/>
          <w:wAfter w:w="33" w:type="dxa"/>
          <w:trHeight w:val="528"/>
          <w:jc w:val="center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Раздел 7. Литература 30-х - 50-х годов 19 века. Критический реализм.</w:t>
            </w:r>
          </w:p>
        </w:tc>
        <w:tc>
          <w:tcPr>
            <w:tcW w:w="1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>
        <w:trPr>
          <w:gridAfter w:val="1"/>
          <w:wAfter w:w="33" w:type="dxa"/>
          <w:trHeight w:val="797"/>
          <w:jc w:val="center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7.1. Общая характеристика эпохи. Критический реализм. Франция. Беранже.</w:t>
            </w:r>
          </w:p>
        </w:tc>
        <w:tc>
          <w:tcPr>
            <w:tcW w:w="1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8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>
        <w:trPr>
          <w:gridAfter w:val="1"/>
          <w:wAfter w:w="33" w:type="dxa"/>
          <w:trHeight w:val="269"/>
          <w:jc w:val="center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7.2. Стендаль.</w:t>
            </w:r>
          </w:p>
        </w:tc>
        <w:tc>
          <w:tcPr>
            <w:tcW w:w="1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4</w:t>
            </w:r>
          </w:p>
        </w:tc>
        <w:tc>
          <w:tcPr>
            <w:tcW w:w="18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</w:tr>
      <w:tr w:rsidR="0030697A" w:rsidRPr="00405982">
        <w:trPr>
          <w:gridAfter w:val="1"/>
          <w:wAfter w:w="33" w:type="dxa"/>
          <w:trHeight w:val="269"/>
          <w:jc w:val="center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7.3. Бальзак.</w:t>
            </w:r>
          </w:p>
        </w:tc>
        <w:tc>
          <w:tcPr>
            <w:tcW w:w="1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>
        <w:trPr>
          <w:gridAfter w:val="1"/>
          <w:wAfter w:w="33" w:type="dxa"/>
          <w:trHeight w:val="797"/>
          <w:jc w:val="center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7.3.1. Бальзак. Жизнь и творчество. «Человеческая комедия». История. Замысел.</w:t>
            </w:r>
          </w:p>
        </w:tc>
        <w:tc>
          <w:tcPr>
            <w:tcW w:w="1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4</w:t>
            </w:r>
          </w:p>
        </w:tc>
        <w:tc>
          <w:tcPr>
            <w:tcW w:w="18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</w:tr>
      <w:tr w:rsidR="0030697A" w:rsidRPr="00405982">
        <w:trPr>
          <w:gridAfter w:val="1"/>
          <w:wAfter w:w="33" w:type="dxa"/>
          <w:trHeight w:val="528"/>
          <w:jc w:val="center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7.3.2. Романы «Гобсек», «Отец Горио», «Евгения Гранде».</w:t>
            </w:r>
          </w:p>
        </w:tc>
        <w:tc>
          <w:tcPr>
            <w:tcW w:w="1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8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>
        <w:trPr>
          <w:gridAfter w:val="1"/>
          <w:wAfter w:w="33" w:type="dxa"/>
          <w:trHeight w:val="264"/>
          <w:jc w:val="center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7.4. Флобер.</w:t>
            </w:r>
          </w:p>
        </w:tc>
        <w:tc>
          <w:tcPr>
            <w:tcW w:w="1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4</w:t>
            </w:r>
          </w:p>
        </w:tc>
        <w:tc>
          <w:tcPr>
            <w:tcW w:w="18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</w:tr>
      <w:tr w:rsidR="0030697A" w:rsidRPr="00405982">
        <w:trPr>
          <w:gridAfter w:val="1"/>
          <w:wAfter w:w="33" w:type="dxa"/>
          <w:trHeight w:val="264"/>
          <w:jc w:val="center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7.5. Мериме.</w:t>
            </w:r>
          </w:p>
        </w:tc>
        <w:tc>
          <w:tcPr>
            <w:tcW w:w="1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4</w:t>
            </w:r>
          </w:p>
        </w:tc>
        <w:tc>
          <w:tcPr>
            <w:tcW w:w="18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</w:tr>
      <w:tr w:rsidR="0030697A" w:rsidRPr="00405982">
        <w:trPr>
          <w:gridAfter w:val="1"/>
          <w:wAfter w:w="33" w:type="dxa"/>
          <w:trHeight w:val="269"/>
          <w:jc w:val="center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7.6. Англия. Диккенс.</w:t>
            </w:r>
          </w:p>
        </w:tc>
        <w:tc>
          <w:tcPr>
            <w:tcW w:w="1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4</w:t>
            </w:r>
          </w:p>
        </w:tc>
        <w:tc>
          <w:tcPr>
            <w:tcW w:w="18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</w:tr>
      <w:tr w:rsidR="0030697A" w:rsidRPr="00405982">
        <w:trPr>
          <w:gridAfter w:val="1"/>
          <w:wAfter w:w="33" w:type="dxa"/>
          <w:trHeight w:val="528"/>
          <w:jc w:val="center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Подготовка к экзамену.</w:t>
            </w:r>
          </w:p>
        </w:tc>
        <w:tc>
          <w:tcPr>
            <w:tcW w:w="1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8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>
        <w:trPr>
          <w:gridAfter w:val="1"/>
          <w:wAfter w:w="33" w:type="dxa"/>
          <w:trHeight w:val="274"/>
          <w:jc w:val="center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Всего семестр</w:t>
            </w:r>
          </w:p>
        </w:tc>
        <w:tc>
          <w:tcPr>
            <w:tcW w:w="1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54</w:t>
            </w:r>
          </w:p>
        </w:tc>
        <w:tc>
          <w:tcPr>
            <w:tcW w:w="18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36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18</w:t>
            </w:r>
          </w:p>
        </w:tc>
      </w:tr>
      <w:tr w:rsidR="0030697A" w:rsidRPr="00405982" w:rsidTr="003E57C0">
        <w:trPr>
          <w:gridAfter w:val="1"/>
          <w:wAfter w:w="33" w:type="dxa"/>
          <w:trHeight w:val="448"/>
          <w:jc w:val="center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Всего 3 курс</w:t>
            </w:r>
          </w:p>
        </w:tc>
        <w:tc>
          <w:tcPr>
            <w:tcW w:w="1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102</w:t>
            </w:r>
          </w:p>
        </w:tc>
        <w:tc>
          <w:tcPr>
            <w:tcW w:w="18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68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34</w:t>
            </w:r>
          </w:p>
        </w:tc>
      </w:tr>
      <w:tr w:rsidR="0030697A" w:rsidRPr="00405982">
        <w:trPr>
          <w:trHeight w:val="322"/>
          <w:jc w:val="center"/>
        </w:trPr>
        <w:tc>
          <w:tcPr>
            <w:tcW w:w="41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4 курс 7 сем</w:t>
            </w:r>
          </w:p>
        </w:tc>
        <w:tc>
          <w:tcPr>
            <w:tcW w:w="172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 w:rsidTr="003E57C0">
        <w:trPr>
          <w:trHeight w:val="322"/>
          <w:jc w:val="center"/>
        </w:trPr>
        <w:tc>
          <w:tcPr>
            <w:tcW w:w="411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2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>
        <w:trPr>
          <w:trHeight w:val="269"/>
          <w:jc w:val="center"/>
        </w:trPr>
        <w:tc>
          <w:tcPr>
            <w:tcW w:w="4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7.7.Германия. Гейне.</w:t>
            </w: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4</w:t>
            </w:r>
          </w:p>
        </w:tc>
        <w:tc>
          <w:tcPr>
            <w:tcW w:w="1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</w:tr>
      <w:tr w:rsidR="0030697A" w:rsidRPr="00405982">
        <w:trPr>
          <w:trHeight w:val="264"/>
          <w:jc w:val="center"/>
        </w:trPr>
        <w:tc>
          <w:tcPr>
            <w:tcW w:w="4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7.8. Венгрия. Петефи.</w:t>
            </w: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>
        <w:trPr>
          <w:trHeight w:val="274"/>
          <w:jc w:val="center"/>
        </w:trPr>
        <w:tc>
          <w:tcPr>
            <w:tcW w:w="4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 xml:space="preserve">Раздел 8. Литература 1871 - 1917 </w:t>
            </w:r>
            <w:proofErr w:type="spellStart"/>
            <w:proofErr w:type="gramStart"/>
            <w:r w:rsidRPr="00405982">
              <w:rPr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>
        <w:trPr>
          <w:trHeight w:val="538"/>
          <w:jc w:val="center"/>
        </w:trPr>
        <w:tc>
          <w:tcPr>
            <w:tcW w:w="4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8.1. Общая характеристика. Франция. Э. Золя</w:t>
            </w: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4</w:t>
            </w:r>
          </w:p>
        </w:tc>
        <w:tc>
          <w:tcPr>
            <w:tcW w:w="1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</w:tr>
      <w:tr w:rsidR="0030697A" w:rsidRPr="00405982">
        <w:trPr>
          <w:trHeight w:val="274"/>
          <w:jc w:val="center"/>
        </w:trPr>
        <w:tc>
          <w:tcPr>
            <w:tcW w:w="4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8.2. Мопассан</w:t>
            </w: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>
        <w:trPr>
          <w:trHeight w:val="269"/>
          <w:jc w:val="center"/>
        </w:trPr>
        <w:tc>
          <w:tcPr>
            <w:tcW w:w="4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8.3. Р. Роллан.</w:t>
            </w: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4</w:t>
            </w:r>
          </w:p>
        </w:tc>
        <w:tc>
          <w:tcPr>
            <w:tcW w:w="1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</w:tr>
      <w:tr w:rsidR="0030697A" w:rsidRPr="00405982">
        <w:trPr>
          <w:trHeight w:val="528"/>
          <w:jc w:val="center"/>
        </w:trPr>
        <w:tc>
          <w:tcPr>
            <w:tcW w:w="4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8.4. Англия. Писатели неоромантики. О. Уайльд.</w:t>
            </w: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>
        <w:trPr>
          <w:trHeight w:val="528"/>
          <w:jc w:val="center"/>
        </w:trPr>
        <w:tc>
          <w:tcPr>
            <w:tcW w:w="4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8.5. Писатели - реалисты. Уэллс. Б. Шоу.</w:t>
            </w: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4</w:t>
            </w:r>
          </w:p>
        </w:tc>
        <w:tc>
          <w:tcPr>
            <w:tcW w:w="1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</w:tr>
      <w:tr w:rsidR="0030697A" w:rsidRPr="00405982">
        <w:trPr>
          <w:trHeight w:val="528"/>
          <w:jc w:val="center"/>
        </w:trPr>
        <w:tc>
          <w:tcPr>
            <w:tcW w:w="4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lastRenderedPageBreak/>
              <w:t>Тема 8.6. Литература США. М. Твен. О. Генри</w:t>
            </w: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>
        <w:trPr>
          <w:trHeight w:val="269"/>
          <w:jc w:val="center"/>
        </w:trPr>
        <w:tc>
          <w:tcPr>
            <w:tcW w:w="4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8.7.Д. Лондон</w:t>
            </w: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>
        <w:trPr>
          <w:trHeight w:val="274"/>
          <w:jc w:val="center"/>
        </w:trPr>
        <w:tc>
          <w:tcPr>
            <w:tcW w:w="4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8.8. Т. Драйзер</w:t>
            </w: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4</w:t>
            </w:r>
          </w:p>
        </w:tc>
        <w:tc>
          <w:tcPr>
            <w:tcW w:w="1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</w:tr>
      <w:tr w:rsidR="0030697A" w:rsidRPr="00405982">
        <w:trPr>
          <w:trHeight w:val="533"/>
          <w:jc w:val="center"/>
        </w:trPr>
        <w:tc>
          <w:tcPr>
            <w:tcW w:w="4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Раздел 9. Литература между 1 и 2 мировыми войнами.</w:t>
            </w: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>
        <w:trPr>
          <w:trHeight w:val="797"/>
          <w:jc w:val="center"/>
        </w:trPr>
        <w:tc>
          <w:tcPr>
            <w:tcW w:w="4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 xml:space="preserve">Тема 9.1. Общая характеристика литературы 1917 - 1945 г. Франция. А. Барбюс. </w:t>
            </w:r>
            <w:proofErr w:type="spellStart"/>
            <w:r w:rsidRPr="00405982">
              <w:rPr>
                <w:sz w:val="24"/>
                <w:szCs w:val="24"/>
              </w:rPr>
              <w:t>А.</w:t>
            </w:r>
            <w:proofErr w:type="gramStart"/>
            <w:r w:rsidRPr="00405982">
              <w:rPr>
                <w:sz w:val="24"/>
                <w:szCs w:val="24"/>
              </w:rPr>
              <w:t>Сент</w:t>
            </w:r>
            <w:proofErr w:type="spellEnd"/>
            <w:proofErr w:type="gramEnd"/>
            <w:r w:rsidRPr="00405982">
              <w:rPr>
                <w:sz w:val="24"/>
                <w:szCs w:val="24"/>
              </w:rPr>
              <w:t xml:space="preserve"> - </w:t>
            </w:r>
            <w:proofErr w:type="spellStart"/>
            <w:r w:rsidRPr="00405982">
              <w:rPr>
                <w:sz w:val="24"/>
                <w:szCs w:val="24"/>
              </w:rPr>
              <w:t>Экзюпери</w:t>
            </w:r>
            <w:proofErr w:type="spellEnd"/>
            <w:r w:rsidRPr="00405982">
              <w:rPr>
                <w:sz w:val="24"/>
                <w:szCs w:val="24"/>
              </w:rPr>
              <w:t>.</w:t>
            </w: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4</w:t>
            </w:r>
          </w:p>
        </w:tc>
        <w:tc>
          <w:tcPr>
            <w:tcW w:w="1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</w:tr>
      <w:tr w:rsidR="0030697A" w:rsidRPr="00405982">
        <w:trPr>
          <w:trHeight w:val="274"/>
          <w:jc w:val="center"/>
        </w:trPr>
        <w:tc>
          <w:tcPr>
            <w:tcW w:w="4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9.2. Германия. Т. и Г. Манны.</w:t>
            </w: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>
        <w:trPr>
          <w:trHeight w:val="274"/>
          <w:jc w:val="center"/>
        </w:trPr>
        <w:tc>
          <w:tcPr>
            <w:tcW w:w="4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9.3.Ремарк.</w:t>
            </w: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4</w:t>
            </w:r>
          </w:p>
        </w:tc>
        <w:tc>
          <w:tcPr>
            <w:tcW w:w="1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</w:tr>
      <w:tr w:rsidR="0030697A" w:rsidRPr="00405982">
        <w:trPr>
          <w:trHeight w:val="269"/>
          <w:jc w:val="center"/>
        </w:trPr>
        <w:tc>
          <w:tcPr>
            <w:tcW w:w="4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9.4. Б. Брехт</w:t>
            </w: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4</w:t>
            </w:r>
          </w:p>
        </w:tc>
        <w:tc>
          <w:tcPr>
            <w:tcW w:w="1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</w:tr>
      <w:tr w:rsidR="0030697A" w:rsidRPr="00405982">
        <w:trPr>
          <w:trHeight w:val="274"/>
          <w:jc w:val="center"/>
        </w:trPr>
        <w:tc>
          <w:tcPr>
            <w:tcW w:w="4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 xml:space="preserve">Тема 9.5. А. </w:t>
            </w:r>
            <w:proofErr w:type="spellStart"/>
            <w:r w:rsidRPr="00405982">
              <w:rPr>
                <w:sz w:val="24"/>
                <w:szCs w:val="24"/>
              </w:rPr>
              <w:t>Зегерс</w:t>
            </w:r>
            <w:proofErr w:type="spellEnd"/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>
        <w:trPr>
          <w:trHeight w:val="264"/>
          <w:jc w:val="center"/>
        </w:trPr>
        <w:tc>
          <w:tcPr>
            <w:tcW w:w="4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Контрольный урок</w:t>
            </w: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>
        <w:trPr>
          <w:trHeight w:val="264"/>
          <w:jc w:val="center"/>
        </w:trPr>
        <w:tc>
          <w:tcPr>
            <w:tcW w:w="4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Всего 7 сем</w:t>
            </w: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48</w:t>
            </w:r>
          </w:p>
        </w:tc>
        <w:tc>
          <w:tcPr>
            <w:tcW w:w="1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32</w:t>
            </w:r>
          </w:p>
        </w:tc>
        <w:tc>
          <w:tcPr>
            <w:tcW w:w="1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16</w:t>
            </w:r>
          </w:p>
        </w:tc>
      </w:tr>
      <w:tr w:rsidR="0030697A" w:rsidRPr="00405982">
        <w:trPr>
          <w:trHeight w:val="269"/>
          <w:jc w:val="center"/>
        </w:trPr>
        <w:tc>
          <w:tcPr>
            <w:tcW w:w="4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8 семестр</w:t>
            </w: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>
        <w:trPr>
          <w:trHeight w:val="274"/>
          <w:jc w:val="center"/>
        </w:trPr>
        <w:tc>
          <w:tcPr>
            <w:tcW w:w="4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9.6.Англия. Модернизм. Оруэлл.</w:t>
            </w: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4</w:t>
            </w:r>
          </w:p>
        </w:tc>
        <w:tc>
          <w:tcPr>
            <w:tcW w:w="1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</w:tr>
      <w:tr w:rsidR="0030697A" w:rsidRPr="00405982">
        <w:trPr>
          <w:trHeight w:val="523"/>
          <w:jc w:val="center"/>
        </w:trPr>
        <w:tc>
          <w:tcPr>
            <w:tcW w:w="4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 xml:space="preserve">Тема 9.7 Реализм. </w:t>
            </w:r>
            <w:proofErr w:type="spellStart"/>
            <w:r w:rsidRPr="00405982">
              <w:rPr>
                <w:sz w:val="24"/>
                <w:szCs w:val="24"/>
              </w:rPr>
              <w:t>Кронин</w:t>
            </w:r>
            <w:proofErr w:type="spellEnd"/>
            <w:r w:rsidRPr="00405982">
              <w:rPr>
                <w:sz w:val="24"/>
                <w:szCs w:val="24"/>
              </w:rPr>
              <w:t>. Олдингтон. С. Моэм.</w:t>
            </w: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>
        <w:trPr>
          <w:trHeight w:val="523"/>
          <w:jc w:val="center"/>
        </w:trPr>
        <w:tc>
          <w:tcPr>
            <w:tcW w:w="4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 xml:space="preserve">Тема 9.8. США. С. Льюис. </w:t>
            </w:r>
            <w:proofErr w:type="spellStart"/>
            <w:r w:rsidRPr="00405982">
              <w:rPr>
                <w:sz w:val="24"/>
                <w:szCs w:val="24"/>
              </w:rPr>
              <w:t>Фиццжеральд</w:t>
            </w:r>
            <w:proofErr w:type="spellEnd"/>
            <w:r w:rsidRPr="00405982">
              <w:rPr>
                <w:sz w:val="24"/>
                <w:szCs w:val="24"/>
              </w:rPr>
              <w:t>.</w:t>
            </w: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>
        <w:trPr>
          <w:trHeight w:val="269"/>
          <w:jc w:val="center"/>
        </w:trPr>
        <w:tc>
          <w:tcPr>
            <w:tcW w:w="4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9.9. Э.Хемингуэй.</w:t>
            </w: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4</w:t>
            </w:r>
          </w:p>
        </w:tc>
        <w:tc>
          <w:tcPr>
            <w:tcW w:w="1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</w:tr>
      <w:tr w:rsidR="0030697A" w:rsidRPr="00405982">
        <w:trPr>
          <w:trHeight w:val="538"/>
          <w:jc w:val="center"/>
        </w:trPr>
        <w:tc>
          <w:tcPr>
            <w:tcW w:w="4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9.10. Литература Чехословакии. Я. Гашек. К. Чапек.</w:t>
            </w: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4</w:t>
            </w:r>
          </w:p>
        </w:tc>
        <w:tc>
          <w:tcPr>
            <w:tcW w:w="1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</w:tr>
      <w:tr w:rsidR="0030697A" w:rsidRPr="00405982">
        <w:trPr>
          <w:trHeight w:val="269"/>
          <w:jc w:val="center"/>
        </w:trPr>
        <w:tc>
          <w:tcPr>
            <w:tcW w:w="4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Раздел 10. Литература 20-21 века.</w:t>
            </w: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>
        <w:trPr>
          <w:trHeight w:val="792"/>
          <w:jc w:val="center"/>
        </w:trPr>
        <w:tc>
          <w:tcPr>
            <w:tcW w:w="4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 xml:space="preserve">Тема 10.1. Общая характеристика. Франция. Тема 2 мировой войны. М. </w:t>
            </w:r>
            <w:proofErr w:type="spellStart"/>
            <w:r w:rsidRPr="00405982">
              <w:rPr>
                <w:sz w:val="24"/>
                <w:szCs w:val="24"/>
              </w:rPr>
              <w:t>Дюрас</w:t>
            </w:r>
            <w:proofErr w:type="spellEnd"/>
            <w:r w:rsidRPr="00405982">
              <w:rPr>
                <w:sz w:val="24"/>
                <w:szCs w:val="24"/>
              </w:rPr>
              <w:t>.</w:t>
            </w: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984435" w:rsidP="00405982">
            <w:pPr>
              <w:jc w:val="both"/>
              <w:rPr>
                <w:rFonts w:ascii="Times New Roman" w:hAnsi="Times New Roman" w:cs="Times New Roman"/>
              </w:rPr>
            </w:pPr>
            <w:r w:rsidRPr="0040598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</w:tr>
      <w:tr w:rsidR="0030697A" w:rsidRPr="00405982">
        <w:trPr>
          <w:trHeight w:val="528"/>
          <w:jc w:val="center"/>
        </w:trPr>
        <w:tc>
          <w:tcPr>
            <w:tcW w:w="4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10.2. Исторический роман Франции.</w:t>
            </w: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>
        <w:trPr>
          <w:trHeight w:val="269"/>
          <w:jc w:val="center"/>
        </w:trPr>
        <w:tc>
          <w:tcPr>
            <w:tcW w:w="4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10.3. Женский роман. Детектив.</w:t>
            </w: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4</w:t>
            </w:r>
          </w:p>
        </w:tc>
        <w:tc>
          <w:tcPr>
            <w:tcW w:w="1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</w:tr>
      <w:tr w:rsidR="0030697A" w:rsidRPr="00405982">
        <w:trPr>
          <w:trHeight w:val="269"/>
          <w:jc w:val="center"/>
        </w:trPr>
        <w:tc>
          <w:tcPr>
            <w:tcW w:w="4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10.4. Англия. Г. Грин.</w:t>
            </w: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>
        <w:trPr>
          <w:trHeight w:val="269"/>
          <w:jc w:val="center"/>
        </w:trPr>
        <w:tc>
          <w:tcPr>
            <w:tcW w:w="4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10.5. Женский роман.</w:t>
            </w: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4</w:t>
            </w:r>
          </w:p>
        </w:tc>
        <w:tc>
          <w:tcPr>
            <w:tcW w:w="1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</w:tr>
      <w:tr w:rsidR="0030697A" w:rsidRPr="00405982">
        <w:trPr>
          <w:trHeight w:val="264"/>
          <w:jc w:val="center"/>
        </w:trPr>
        <w:tc>
          <w:tcPr>
            <w:tcW w:w="4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10.6. А. Кристи</w:t>
            </w: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>
        <w:trPr>
          <w:trHeight w:val="264"/>
          <w:jc w:val="center"/>
        </w:trPr>
        <w:tc>
          <w:tcPr>
            <w:tcW w:w="4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 xml:space="preserve">Тема 10.7. США. </w:t>
            </w:r>
            <w:proofErr w:type="spellStart"/>
            <w:r w:rsidRPr="00405982">
              <w:rPr>
                <w:sz w:val="24"/>
                <w:szCs w:val="24"/>
              </w:rPr>
              <w:t>Апдайк</w:t>
            </w:r>
            <w:proofErr w:type="spellEnd"/>
            <w:r w:rsidRPr="00405982">
              <w:rPr>
                <w:sz w:val="24"/>
                <w:szCs w:val="24"/>
              </w:rPr>
              <w:t xml:space="preserve">. </w:t>
            </w:r>
            <w:proofErr w:type="spellStart"/>
            <w:r w:rsidRPr="00405982">
              <w:rPr>
                <w:sz w:val="24"/>
                <w:szCs w:val="24"/>
              </w:rPr>
              <w:t>Оутс</w:t>
            </w:r>
            <w:proofErr w:type="spellEnd"/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4</w:t>
            </w:r>
          </w:p>
        </w:tc>
        <w:tc>
          <w:tcPr>
            <w:tcW w:w="1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</w:tr>
      <w:tr w:rsidR="0030697A" w:rsidRPr="00405982">
        <w:trPr>
          <w:trHeight w:val="283"/>
          <w:jc w:val="center"/>
        </w:trPr>
        <w:tc>
          <w:tcPr>
            <w:tcW w:w="4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 xml:space="preserve">Тема 10.8. Германия. </w:t>
            </w:r>
            <w:proofErr w:type="spellStart"/>
            <w:r w:rsidRPr="00405982">
              <w:rPr>
                <w:sz w:val="24"/>
                <w:szCs w:val="24"/>
              </w:rPr>
              <w:t>Ленц</w:t>
            </w:r>
            <w:proofErr w:type="spellEnd"/>
            <w:r w:rsidRPr="00405982">
              <w:rPr>
                <w:sz w:val="24"/>
                <w:szCs w:val="24"/>
              </w:rPr>
              <w:t xml:space="preserve">. </w:t>
            </w:r>
            <w:proofErr w:type="spellStart"/>
            <w:r w:rsidRPr="00405982">
              <w:rPr>
                <w:sz w:val="24"/>
                <w:szCs w:val="24"/>
              </w:rPr>
              <w:t>Грасс</w:t>
            </w:r>
            <w:proofErr w:type="spellEnd"/>
            <w:r w:rsidRPr="00405982">
              <w:rPr>
                <w:sz w:val="24"/>
                <w:szCs w:val="24"/>
              </w:rPr>
              <w:t>.</w:t>
            </w: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4</w:t>
            </w:r>
          </w:p>
        </w:tc>
        <w:tc>
          <w:tcPr>
            <w:tcW w:w="1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</w:tr>
      <w:tr w:rsidR="0030697A" w:rsidRPr="00405982">
        <w:trPr>
          <w:gridAfter w:val="2"/>
          <w:wAfter w:w="86" w:type="dxa"/>
          <w:trHeight w:val="538"/>
          <w:jc w:val="center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10.9. Литература Восточной Европы. Венгрия, Польша.</w:t>
            </w:r>
          </w:p>
        </w:tc>
        <w:tc>
          <w:tcPr>
            <w:tcW w:w="1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3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>
        <w:trPr>
          <w:gridAfter w:val="2"/>
          <w:wAfter w:w="86" w:type="dxa"/>
          <w:trHeight w:val="533"/>
          <w:jc w:val="center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10.10. Литература Болгарии, Чехии и Словакии.</w:t>
            </w:r>
          </w:p>
        </w:tc>
        <w:tc>
          <w:tcPr>
            <w:tcW w:w="1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3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>
        <w:trPr>
          <w:gridAfter w:val="2"/>
          <w:wAfter w:w="86" w:type="dxa"/>
          <w:trHeight w:val="269"/>
          <w:jc w:val="center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Тема Подготовка к экзамену</w:t>
            </w:r>
          </w:p>
        </w:tc>
        <w:tc>
          <w:tcPr>
            <w:tcW w:w="1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</w:t>
            </w:r>
          </w:p>
        </w:tc>
        <w:tc>
          <w:tcPr>
            <w:tcW w:w="13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>
        <w:trPr>
          <w:gridAfter w:val="2"/>
          <w:wAfter w:w="86" w:type="dxa"/>
          <w:trHeight w:val="269"/>
          <w:jc w:val="center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Всего 8 сем</w:t>
            </w:r>
          </w:p>
        </w:tc>
        <w:tc>
          <w:tcPr>
            <w:tcW w:w="1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48</w:t>
            </w:r>
          </w:p>
        </w:tc>
        <w:tc>
          <w:tcPr>
            <w:tcW w:w="1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32</w:t>
            </w:r>
          </w:p>
        </w:tc>
        <w:tc>
          <w:tcPr>
            <w:tcW w:w="13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16</w:t>
            </w:r>
          </w:p>
        </w:tc>
      </w:tr>
      <w:tr w:rsidR="0030697A" w:rsidRPr="00405982">
        <w:trPr>
          <w:gridAfter w:val="2"/>
          <w:wAfter w:w="86" w:type="dxa"/>
          <w:trHeight w:val="293"/>
          <w:jc w:val="center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Всего 4 курс</w:t>
            </w:r>
          </w:p>
        </w:tc>
        <w:tc>
          <w:tcPr>
            <w:tcW w:w="1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96</w:t>
            </w:r>
          </w:p>
        </w:tc>
        <w:tc>
          <w:tcPr>
            <w:tcW w:w="1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64</w:t>
            </w:r>
          </w:p>
        </w:tc>
        <w:tc>
          <w:tcPr>
            <w:tcW w:w="13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32</w:t>
            </w:r>
          </w:p>
        </w:tc>
      </w:tr>
    </w:tbl>
    <w:p w:rsidR="00E22B3F" w:rsidRPr="00405982" w:rsidRDefault="00E22B3F" w:rsidP="00405982">
      <w:pPr>
        <w:pStyle w:val="44"/>
        <w:keepNext/>
        <w:keepLines/>
        <w:shd w:val="clear" w:color="auto" w:fill="auto"/>
        <w:spacing w:before="0" w:after="0" w:line="240" w:lineRule="auto"/>
        <w:jc w:val="both"/>
        <w:outlineLvl w:val="9"/>
        <w:rPr>
          <w:rFonts w:ascii="Times New Roman" w:hAnsi="Times New Roman" w:cs="Times New Roman"/>
          <w:b/>
          <w:sz w:val="24"/>
          <w:szCs w:val="24"/>
        </w:rPr>
      </w:pPr>
      <w:bookmarkStart w:id="3" w:name="bookmark5"/>
    </w:p>
    <w:p w:rsidR="00984435" w:rsidRPr="00405982" w:rsidRDefault="003E57C0" w:rsidP="00405982">
      <w:pPr>
        <w:pStyle w:val="44"/>
        <w:keepNext/>
        <w:keepLines/>
        <w:shd w:val="clear" w:color="auto" w:fill="auto"/>
        <w:spacing w:before="0" w:after="0" w:line="240" w:lineRule="auto"/>
        <w:jc w:val="both"/>
        <w:outlineLvl w:val="9"/>
        <w:rPr>
          <w:rFonts w:ascii="Times New Roman" w:hAnsi="Times New Roman" w:cs="Times New Roman"/>
          <w:b/>
          <w:sz w:val="24"/>
          <w:szCs w:val="24"/>
        </w:rPr>
      </w:pPr>
      <w:r w:rsidRPr="00405982">
        <w:rPr>
          <w:rFonts w:ascii="Times New Roman" w:hAnsi="Times New Roman" w:cs="Times New Roman"/>
          <w:b/>
          <w:sz w:val="24"/>
          <w:szCs w:val="24"/>
        </w:rPr>
        <w:t>Распределение учебной нагрузки по семестрам</w:t>
      </w:r>
      <w:bookmarkStart w:id="4" w:name="bookmark6"/>
      <w:bookmarkEnd w:id="3"/>
      <w:r w:rsidR="00984435" w:rsidRPr="0040598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22B3F" w:rsidRPr="00405982" w:rsidRDefault="00E22B3F" w:rsidP="00405982">
      <w:pPr>
        <w:pStyle w:val="44"/>
        <w:keepNext/>
        <w:keepLines/>
        <w:shd w:val="clear" w:color="auto" w:fill="auto"/>
        <w:spacing w:before="0" w:after="0" w:line="240" w:lineRule="auto"/>
        <w:jc w:val="both"/>
        <w:outlineLvl w:val="9"/>
        <w:rPr>
          <w:rFonts w:ascii="Times New Roman" w:hAnsi="Times New Roman" w:cs="Times New Roman"/>
          <w:b/>
          <w:sz w:val="24"/>
          <w:szCs w:val="24"/>
        </w:rPr>
      </w:pPr>
    </w:p>
    <w:p w:rsidR="0030697A" w:rsidRPr="00405982" w:rsidRDefault="00E22B3F" w:rsidP="00405982">
      <w:pPr>
        <w:pStyle w:val="44"/>
        <w:keepNext/>
        <w:keepLines/>
        <w:shd w:val="clear" w:color="auto" w:fill="auto"/>
        <w:spacing w:before="0" w:after="0" w:line="240" w:lineRule="auto"/>
        <w:jc w:val="both"/>
        <w:outlineLvl w:val="9"/>
        <w:rPr>
          <w:rFonts w:ascii="Times New Roman" w:hAnsi="Times New Roman" w:cs="Times New Roman"/>
          <w:sz w:val="24"/>
          <w:szCs w:val="24"/>
        </w:rPr>
      </w:pPr>
      <w:r w:rsidRPr="00405982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E57C0" w:rsidRPr="00405982">
        <w:rPr>
          <w:rFonts w:ascii="Times New Roman" w:hAnsi="Times New Roman" w:cs="Times New Roman"/>
          <w:sz w:val="24"/>
          <w:szCs w:val="24"/>
        </w:rPr>
        <w:t>Специальность 5 1.02.03 Библиотековедение</w:t>
      </w:r>
      <w:bookmarkEnd w:id="4"/>
    </w:p>
    <w:p w:rsidR="0030697A" w:rsidRPr="00405982" w:rsidRDefault="003E57C0" w:rsidP="00405982">
      <w:pPr>
        <w:pStyle w:val="52"/>
        <w:keepNext/>
        <w:keepLines/>
        <w:shd w:val="clear" w:color="auto" w:fill="auto"/>
        <w:spacing w:before="0" w:after="0" w:line="240" w:lineRule="auto"/>
        <w:ind w:firstLine="709"/>
        <w:jc w:val="both"/>
        <w:outlineLvl w:val="9"/>
      </w:pPr>
      <w:r w:rsidRPr="00405982">
        <w:t xml:space="preserve">Форма обучения </w:t>
      </w:r>
      <w:r w:rsidR="00FC5D73" w:rsidRPr="00405982">
        <w:t>–</w:t>
      </w:r>
      <w:r w:rsidRPr="00405982">
        <w:t xml:space="preserve"> очная</w:t>
      </w:r>
      <w:r w:rsidR="00FC5D73" w:rsidRPr="00405982">
        <w:t xml:space="preserve"> 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20"/>
        <w:gridCol w:w="1042"/>
        <w:gridCol w:w="1008"/>
        <w:gridCol w:w="1085"/>
        <w:gridCol w:w="835"/>
        <w:gridCol w:w="979"/>
        <w:gridCol w:w="806"/>
        <w:gridCol w:w="811"/>
      </w:tblGrid>
      <w:tr w:rsidR="0030697A" w:rsidRPr="00405982">
        <w:trPr>
          <w:trHeight w:val="288"/>
          <w:jc w:val="center"/>
        </w:trPr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40"/>
              <w:framePr w:wrap="notBeside" w:vAnchor="text" w:hAnchor="text" w:xAlign="center" w:y="1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10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40"/>
              <w:framePr w:wrap="notBeside" w:vAnchor="text" w:hAnchor="text" w:xAlign="center" w:y="1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Всего</w:t>
            </w:r>
          </w:p>
        </w:tc>
        <w:tc>
          <w:tcPr>
            <w:tcW w:w="55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40"/>
              <w:framePr w:wrap="notBeside" w:vAnchor="text" w:hAnchor="text" w:xAlign="center" w:y="1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Номера семестров</w:t>
            </w:r>
          </w:p>
        </w:tc>
      </w:tr>
      <w:tr w:rsidR="0030697A" w:rsidRPr="00405982">
        <w:trPr>
          <w:trHeight w:val="288"/>
          <w:jc w:val="center"/>
        </w:trPr>
        <w:tc>
          <w:tcPr>
            <w:tcW w:w="2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framePr w:wrap="notBeside" w:vAnchor="text" w:hAnchor="text" w:xAlign="center" w:y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framePr w:wrap="notBeside" w:vAnchor="text" w:hAnchor="text" w:xAlign="center" w:y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40"/>
              <w:framePr w:wrap="notBeside" w:vAnchor="text" w:hAnchor="text" w:xAlign="center" w:y="1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40"/>
              <w:framePr w:wrap="notBeside" w:vAnchor="text" w:hAnchor="text" w:xAlign="center" w:y="1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6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40"/>
              <w:framePr w:wrap="notBeside" w:vAnchor="text" w:hAnchor="text" w:xAlign="center" w:y="1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7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40"/>
              <w:framePr w:wrap="notBeside" w:vAnchor="text" w:hAnchor="text" w:xAlign="center" w:y="1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framePr w:wrap="notBeside" w:vAnchor="text" w:hAnchor="text" w:xAlign="center" w:y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framePr w:wrap="notBeside" w:vAnchor="text" w:hAnchor="text" w:xAlign="center" w:y="1"/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 w:rsidTr="00FC5D73">
        <w:trPr>
          <w:trHeight w:val="520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Аудиторные занятия</w:t>
            </w:r>
          </w:p>
          <w:p w:rsidR="0030697A" w:rsidRPr="00405982" w:rsidRDefault="003E57C0" w:rsidP="00405982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(теоретические</w:t>
            </w:r>
            <w:r w:rsidR="00FC5D73" w:rsidRPr="00405982">
              <w:rPr>
                <w:sz w:val="24"/>
                <w:szCs w:val="24"/>
              </w:rPr>
              <w:t>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132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32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36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32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32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framePr w:wrap="notBeside" w:vAnchor="text" w:hAnchor="text" w:xAlign="center" w:y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framePr w:wrap="notBeside" w:vAnchor="text" w:hAnchor="text" w:xAlign="center" w:y="1"/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 w:rsidTr="00FC5D73">
        <w:trPr>
          <w:trHeight w:val="259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Самостоятельная работа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66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16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18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16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16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framePr w:wrap="notBeside" w:vAnchor="text" w:hAnchor="text" w:xAlign="center" w:y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framePr w:wrap="notBeside" w:vAnchor="text" w:hAnchor="text" w:xAlign="center" w:y="1"/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>
        <w:trPr>
          <w:trHeight w:val="269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Всего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198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48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54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48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48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framePr w:wrap="notBeside" w:vAnchor="text" w:hAnchor="text" w:xAlign="center" w:y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framePr w:wrap="notBeside" w:vAnchor="text" w:hAnchor="text" w:xAlign="center" w:y="1"/>
              <w:jc w:val="both"/>
              <w:rPr>
                <w:rFonts w:ascii="Times New Roman" w:hAnsi="Times New Roman" w:cs="Times New Roman"/>
              </w:rPr>
            </w:pPr>
          </w:p>
        </w:tc>
      </w:tr>
      <w:tr w:rsidR="0030697A" w:rsidRPr="00405982" w:rsidTr="00FC5D73">
        <w:trPr>
          <w:trHeight w:val="253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Вид итогового контроля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framePr w:wrap="notBeside" w:vAnchor="text" w:hAnchor="text" w:xAlign="center" w:y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FC5D73" w:rsidP="00405982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К.раб.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экзамен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FC5D73" w:rsidP="00405982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К.раб.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экзамен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framePr w:wrap="notBeside" w:vAnchor="text" w:hAnchor="text" w:xAlign="center" w:y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framePr w:wrap="notBeside" w:vAnchor="text" w:hAnchor="text" w:xAlign="center" w:y="1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30697A" w:rsidRPr="00405982" w:rsidRDefault="0030697A" w:rsidP="00405982">
      <w:pPr>
        <w:ind w:firstLine="709"/>
        <w:jc w:val="both"/>
        <w:rPr>
          <w:rFonts w:ascii="Times New Roman" w:hAnsi="Times New Roman" w:cs="Times New Roman"/>
        </w:rPr>
        <w:sectPr w:rsidR="0030697A" w:rsidRPr="00405982">
          <w:type w:val="continuous"/>
          <w:pgSz w:w="11909" w:h="16834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405982" w:rsidRDefault="00405982" w:rsidP="00405982">
      <w:pPr>
        <w:rPr>
          <w:rFonts w:ascii="Times New Roman" w:hAnsi="Times New Roman" w:cs="Times New Roman"/>
        </w:rPr>
      </w:pPr>
      <w:bookmarkStart w:id="5" w:name="bookmark7"/>
    </w:p>
    <w:p w:rsidR="00405982" w:rsidRPr="00405982" w:rsidRDefault="00405982" w:rsidP="00405982">
      <w:pPr>
        <w:rPr>
          <w:rFonts w:ascii="Times New Roman" w:hAnsi="Times New Roman" w:cs="Times New Roman"/>
        </w:rPr>
      </w:pPr>
    </w:p>
    <w:p w:rsidR="0030697A" w:rsidRPr="00405982" w:rsidRDefault="003E57C0" w:rsidP="00405982">
      <w:pPr>
        <w:jc w:val="center"/>
        <w:rPr>
          <w:rFonts w:ascii="Times New Roman" w:eastAsia="Times New Roman" w:hAnsi="Times New Roman" w:cs="Times New Roman"/>
        </w:rPr>
      </w:pPr>
      <w:r w:rsidRPr="00405982">
        <w:rPr>
          <w:rFonts w:ascii="Times New Roman" w:hAnsi="Times New Roman" w:cs="Times New Roman"/>
        </w:rPr>
        <w:t>СОДЕРЖАНИЕ КУРСА</w:t>
      </w:r>
      <w:bookmarkEnd w:id="5"/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Введение.</w:t>
      </w:r>
    </w:p>
    <w:p w:rsidR="003E57C0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3E57C0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Раздел 1. Античная литература.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1.1. Общая характеристика античной литературы. Понятие античности. Античный мир / развитие искусства, наук, литературы/. Мифология - основа античной литературы. Мифы Древней Греции. Возникновение мифов.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Мифы о рождении мира. Гесиод «Теогония». Мифы о рождении богов. Мифы о героях. Роль мифологии в развитии античного и последующих периодов искусства и литературы.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основные понятия «античная литература», «мифология», «миф», основные мифы о рождении богов и героев.</w:t>
      </w:r>
    </w:p>
    <w:p w:rsidR="003E57C0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размышлять над возникновением мифов и анализировать мифы с современной точки зрения современного человека.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1.2. Троянский героический эпос. Гомер «Илиада» и «Одиссея».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Мифы о Трое. Личность Гомера. Гомеровский вопрос в современной литературе. Связь гомеровского эпоса с мифами о Трое. Поэмы Гомера «Илиада» и «Одиссея». Темы поэм. Герои.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Значение поэм в мировой литературе.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возникновение мифов о Трое, содержание поэм Гомера.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анализировать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1.3. Древнегреческий театр. Эсхил.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Возникновение древнегреческого театра. Устройство театра, сценическое действие, актеры и зрители, роль хора. Возникновение трагедии и комедии. Эсхил. Жизнь и творчество. Связь его трагедий с действительностью и мифологией. Основные произведения. Трагедия «Прикованный Прометей». Тема, сюжет, герой. Образ Прометея в мировой литературе.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рождение древнегреческого театра, его устройство, основные произведения Эсхила.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связать темы произведения Эсхила с мифологией и современностью.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Раздел 2. Литература средних веков.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2.1. Общая характеристика литературы средних веков.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Причины гибели античной культуры. Периодизация истории и культуры средневековья. Роль церкви в литературе средних веков. Народная, церковная, рыцарская литература. Средневековый эпос. Франция «Песнь о Роланде». История создания. Идея. Сюжет. Главный герой. Ф.Вийон. Тематика стихотворений «Малое ЛЭ» и «Большое ЛЭ».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lastRenderedPageBreak/>
        <w:t>Студент должен знать: периодизацию средних веков, народную, рыцарскую литературу, содержание «Песни о Роланде», тематику стихов Вийона.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  <w:sectPr w:rsidR="0030697A" w:rsidRPr="00405982">
          <w:type w:val="continuous"/>
          <w:pgSz w:w="11909" w:h="16834"/>
          <w:pgMar w:top="1135" w:right="850" w:bottom="1135" w:left="1700" w:header="0" w:footer="3" w:gutter="0"/>
          <w:cols w:space="720"/>
          <w:noEndnote/>
          <w:docGrid w:linePitch="360"/>
        </w:sectPr>
      </w:pPr>
      <w:r w:rsidRPr="00405982">
        <w:rPr>
          <w:sz w:val="24"/>
          <w:szCs w:val="24"/>
        </w:rPr>
        <w:t>Студент должен уметь: анализировать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lastRenderedPageBreak/>
        <w:t>Тема 2.2. Данте Алигьери.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Жизнь и творчество. Его книга «Новая жизнь» о любви к </w:t>
      </w:r>
      <w:proofErr w:type="spellStart"/>
      <w:r w:rsidRPr="00405982">
        <w:rPr>
          <w:sz w:val="24"/>
          <w:szCs w:val="24"/>
        </w:rPr>
        <w:t>Беатриче</w:t>
      </w:r>
      <w:proofErr w:type="spellEnd"/>
      <w:r w:rsidRPr="00405982">
        <w:rPr>
          <w:sz w:val="24"/>
          <w:szCs w:val="24"/>
        </w:rPr>
        <w:t xml:space="preserve"> и философские размышления и жизни. Основной труд его жизни - «Божественная комедия». Жанр. Композиция. Основное содержание. Герой. Основные идеи. «Божественная комедия» отражение мировоззрения поэта.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основные даты жизни и творчества поэта, его произведения, содержание «Божественной комедии», понятие «комедии».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связать содержание поэмы с мировоззрением поэта, со средневековой наукой и философией.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Раздел 3. Литература эпохи Возрождения.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3.1. Общая характеристика эпохи Возрождения. Великие открытия в различных областях человеческой деятельности и их значение в развитии европейского искусства. Экономические и социальные особенности эпохи. Гуманизм. Борьба гуманистов против духовной диктатуры церкви. Титаны Возрождения.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понятия «гуманизм», «возрождение», «ренессанс», особенности эпохи, титанов эпохи Возрождения.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размышлять над тем, что происходило в эпоху Возрождения и связывать события с развитием литературного процесса.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3.2. Возрождение в Италии. Петрарка. Боккаччо.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Итальянское гуманистическое искусство 14-16вв. Петрарка. Жизнь и творчество. Сонеты «На жизнь мадонны Лауры» и «На смерть мадонны Лауры». Тематика сонетов. Д.Боккаччо. Жизнь и творчество. Его книга «Декамерон». История создания. Жанр. Композиция. Тематика новелл. Герои новелл. Значение творчества Петрарки и Д. Боккаччо в мировой литературе. Связь поэзии Петрарки с «серебряным веком» русской поэзии.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основные факты жизни и творчества Петрарки и Боккаччо, содержание их произведений.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связать жизненные факты творчества писателя с эпохой, анализировать содержание произведений.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3.3. Возрождение во Франции. Ф.Рабле.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Своеобразие исторического момента во Франции 15-16 вв. Поэты «Плеяды». </w:t>
      </w:r>
      <w:proofErr w:type="spellStart"/>
      <w:r w:rsidRPr="00405982">
        <w:rPr>
          <w:sz w:val="24"/>
          <w:szCs w:val="24"/>
        </w:rPr>
        <w:t>Ронсар</w:t>
      </w:r>
      <w:proofErr w:type="spellEnd"/>
      <w:r w:rsidRPr="00405982">
        <w:rPr>
          <w:sz w:val="24"/>
          <w:szCs w:val="24"/>
        </w:rPr>
        <w:t xml:space="preserve">. Маргарита </w:t>
      </w:r>
      <w:proofErr w:type="spellStart"/>
      <w:r w:rsidRPr="00405982">
        <w:rPr>
          <w:sz w:val="24"/>
          <w:szCs w:val="24"/>
        </w:rPr>
        <w:t>Наварская</w:t>
      </w:r>
      <w:proofErr w:type="spellEnd"/>
      <w:r w:rsidRPr="00405982">
        <w:rPr>
          <w:sz w:val="24"/>
          <w:szCs w:val="24"/>
        </w:rPr>
        <w:t xml:space="preserve">. Ф.Рабле - титан </w:t>
      </w:r>
      <w:proofErr w:type="spellStart"/>
      <w:r w:rsidRPr="00405982">
        <w:rPr>
          <w:sz w:val="24"/>
          <w:szCs w:val="24"/>
        </w:rPr>
        <w:t>французкого</w:t>
      </w:r>
      <w:proofErr w:type="spellEnd"/>
      <w:r w:rsidRPr="00405982">
        <w:rPr>
          <w:sz w:val="24"/>
          <w:szCs w:val="24"/>
        </w:rPr>
        <w:t xml:space="preserve"> Возрождения. Основные факты жизни и творчества. Роман «</w:t>
      </w:r>
      <w:proofErr w:type="spellStart"/>
      <w:r w:rsidRPr="00405982">
        <w:rPr>
          <w:sz w:val="24"/>
          <w:szCs w:val="24"/>
        </w:rPr>
        <w:t>Гаргантюа</w:t>
      </w:r>
      <w:proofErr w:type="spellEnd"/>
      <w:r w:rsidRPr="00405982">
        <w:rPr>
          <w:sz w:val="24"/>
          <w:szCs w:val="24"/>
        </w:rPr>
        <w:t xml:space="preserve"> и </w:t>
      </w:r>
      <w:proofErr w:type="spellStart"/>
      <w:r w:rsidRPr="00405982">
        <w:rPr>
          <w:sz w:val="24"/>
          <w:szCs w:val="24"/>
        </w:rPr>
        <w:t>Пантагрюэль</w:t>
      </w:r>
      <w:proofErr w:type="spellEnd"/>
      <w:r w:rsidRPr="00405982">
        <w:rPr>
          <w:sz w:val="24"/>
          <w:szCs w:val="24"/>
        </w:rPr>
        <w:t>». Истоки романа. Жанр. Композиция. Антифеодальная направленность романа, новые педагогические идеи, мечта о счастливом будущем человечества, сатира на действительность.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содержание романа, проблемы, затронутые писателем в романе.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проанализировать содержание романа.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3.4. Англия. Шекспир.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Особенности Возрождения в Англии. Развитие утопического социализма. Т.Мор. Ф.Бэкон. Развитие театра. Шекспир. Жизнь и творчество. Шекспировский вопрос. Творческое наследие Шекспира. Сонеты. Тематика сонетов. Комедии. Трагедии. Тематика комедий и трагедий.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понятие слова «утопия», современные данные о Шекспире, тематику и содержание основных произведений Шекспира.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анализировать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3.5. Возрождение в Испании. Особенности испанского Возрождения.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proofErr w:type="spellStart"/>
      <w:r w:rsidRPr="00405982">
        <w:rPr>
          <w:sz w:val="24"/>
          <w:szCs w:val="24"/>
        </w:rPr>
        <w:t>Лопе</w:t>
      </w:r>
      <w:proofErr w:type="spellEnd"/>
      <w:r w:rsidRPr="00405982">
        <w:rPr>
          <w:sz w:val="24"/>
          <w:szCs w:val="24"/>
        </w:rPr>
        <w:t xml:space="preserve"> де Вега. Жизнь и творчество. Личность писателя. Развитие комедии «Плаща и шпаги». Лучшие комедии и трагедии писателя: «Собака на сене», «Учитель танцев», </w:t>
      </w:r>
      <w:r w:rsidRPr="00405982">
        <w:rPr>
          <w:sz w:val="24"/>
          <w:szCs w:val="24"/>
        </w:rPr>
        <w:lastRenderedPageBreak/>
        <w:t>«</w:t>
      </w:r>
      <w:proofErr w:type="spellStart"/>
      <w:r w:rsidRPr="00405982">
        <w:rPr>
          <w:sz w:val="24"/>
          <w:szCs w:val="24"/>
        </w:rPr>
        <w:t>Фуэнте</w:t>
      </w:r>
      <w:proofErr w:type="spellEnd"/>
      <w:r w:rsidRPr="00405982">
        <w:rPr>
          <w:sz w:val="24"/>
          <w:szCs w:val="24"/>
        </w:rPr>
        <w:t xml:space="preserve"> </w:t>
      </w:r>
      <w:proofErr w:type="spellStart"/>
      <w:r w:rsidRPr="00405982">
        <w:rPr>
          <w:sz w:val="24"/>
          <w:szCs w:val="24"/>
        </w:rPr>
        <w:t>Овехуна</w:t>
      </w:r>
      <w:proofErr w:type="spellEnd"/>
      <w:r w:rsidRPr="00405982">
        <w:rPr>
          <w:sz w:val="24"/>
          <w:szCs w:val="24"/>
        </w:rPr>
        <w:t>» и другие. Тематика произведений. Проблемы. Герои. Значение творчества писателя для развития театра.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Сервантес. Жизнь и творчество. Роман «Дон Кихот». Истоки романа. Герои. Сатира на современность.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основные факты жизни и деятельности писателей, содержание произведений.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анализировать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Раздел 4. Литература 17 века. Классицизм.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4.1. Общая характеристика литературы 17 века.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Классицизм. Основные черты классицизма. </w:t>
      </w:r>
      <w:proofErr w:type="spellStart"/>
      <w:r w:rsidRPr="00405982">
        <w:rPr>
          <w:sz w:val="24"/>
          <w:szCs w:val="24"/>
        </w:rPr>
        <w:t>П.Буало</w:t>
      </w:r>
      <w:proofErr w:type="spellEnd"/>
      <w:r w:rsidRPr="00405982">
        <w:rPr>
          <w:sz w:val="24"/>
          <w:szCs w:val="24"/>
        </w:rPr>
        <w:t xml:space="preserve"> «Поэтическое искусство». Жанровое разнообразие классицизма: трагедии, басни, афоризмы. Самые яркие представители классицизма во Франции: Корнель, Расин, Лафонтен, Ларошфуко.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proofErr w:type="gramStart"/>
      <w:r w:rsidRPr="00405982">
        <w:rPr>
          <w:sz w:val="24"/>
          <w:szCs w:val="24"/>
        </w:rPr>
        <w:t>Студент должен знать: определение литературного направления «классицизм», особенности классицизма, основные произведения Расина, Корнеля, Лафонтена, Ларошфуко.</w:t>
      </w:r>
      <w:proofErr w:type="gramEnd"/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анализировать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4.2. Мольер.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Жизнь и творчество. Основные произведения Мольера. Тематика комедий. Значение Мольера для создания национального театра.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основные факты жизни и деятельности Мольера, основные произведения, тематику комедий.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анализировать произведения. ^ Раздел 5. Литература 18 века. Просвещение.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5.1. Общая характеристика эпохи Просвещения. Взгляды просветителей. Просвещение в Англии. Особенности английского Просвещения. Р.</w:t>
      </w:r>
      <w:proofErr w:type="gramStart"/>
      <w:r w:rsidRPr="00405982">
        <w:rPr>
          <w:sz w:val="24"/>
          <w:szCs w:val="24"/>
        </w:rPr>
        <w:t>Берне</w:t>
      </w:r>
      <w:proofErr w:type="gramEnd"/>
      <w:r w:rsidRPr="00405982">
        <w:rPr>
          <w:sz w:val="24"/>
          <w:szCs w:val="24"/>
        </w:rPr>
        <w:t>. Жизнь и творчество. Тематика стихов.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определение эпохи «просвещение», взгляды просветителей, особенности Просвещения в различных странах, стихи Р.Бернса.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анализировать стихотворения.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5.2. Развитие жанра путешествий.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Д.Дефо. Жизнь и творчество. Роман « Робинзон Крузо». История создания. Жанр. Герой. Основные проблемы. Д.Свифт. Жизнь и творчество. Сатирическая «Сказка о бочке». Роман «Приключения Гулливера». История создания. Жанр. Композиция. Герой. Сатира на английское дворянство, политику, просвещение Англии.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основные факты жизни и деятельности писателей, содержание произведений.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анализировать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5.3. Просвещение во Франции.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Особенности Просвещения во Франции. Революционный характер Просвещения и его этапы.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Вольтер. Жизнь и творчество. Основные произведения. Пьеса «Заира». Тема. Проблемы. Герои. Философская повесть «</w:t>
      </w:r>
      <w:proofErr w:type="spellStart"/>
      <w:r w:rsidRPr="00405982">
        <w:rPr>
          <w:sz w:val="24"/>
          <w:szCs w:val="24"/>
        </w:rPr>
        <w:t>Кандид</w:t>
      </w:r>
      <w:proofErr w:type="spellEnd"/>
      <w:r w:rsidRPr="00405982">
        <w:rPr>
          <w:sz w:val="24"/>
          <w:szCs w:val="24"/>
        </w:rPr>
        <w:t>, или Оптимизм». Жанр. Тема. Проблемы. Герой. Значение Вольтера. Д.Дидро. Ж. Руссо.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особенности просвещения во Франции, жизнь и творчество Вольтера, вклад Дидро и Руссо в движение просветителей.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анализировать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5.4. Бомарше. Жизнь и творчество. Основные произведения Бомарше: «Севильский цирюльник», « Женитьба Фигаро», «Преступная мать».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основные факты жизни и деятельности Бомарше, основные произведения, содержание произведений, темы и проблемы, поставленные писателем в комедиях.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анализировать произведение.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lastRenderedPageBreak/>
        <w:t>Тема 5.5. Просвещение в Германии.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Обстановка в Германии в начале 18 века. Особенности Просвещения в Германии. Движение «Бури и натиска». Роль Лессинга. Шиллер. Жизнь и творчество. Баллады. Тематика баллад. Драмы «Коварство и любовь», «Разбойники». Темы драм. Проблемы. Герои. Значение Шиллера. Русские писатели о творчестве Шиллера.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особенности Просвещения в Германии, основные даты жизни и творчества Шиллера, баллады, тематику баллад, драмы.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анализировать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5.6. Гете.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Жизнь и творчество. Лирика. Тематика стихотворений и баллад. Философская трагедия «Фауст». История создания. Источники. Жанр. Композиция. История Фауста. Роль </w:t>
      </w:r>
      <w:proofErr w:type="spellStart"/>
      <w:r w:rsidRPr="00405982">
        <w:rPr>
          <w:sz w:val="24"/>
          <w:szCs w:val="24"/>
        </w:rPr>
        <w:t>Мефистофиля</w:t>
      </w:r>
      <w:proofErr w:type="spellEnd"/>
      <w:r w:rsidRPr="00405982">
        <w:rPr>
          <w:sz w:val="24"/>
          <w:szCs w:val="24"/>
        </w:rPr>
        <w:t xml:space="preserve"> в судьбе героя. Фауст и Маргарита. Последний подвиг Фауста. Значение трагедии. Значение творчества Гете.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основные этапы жизни и творчества Гете, основные произведения,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содержание трагедии «Фауст».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анализировать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Раздел 6. Литература конца 18 - начала 19 века. Романтизм.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6.1. Общая характеристика романтизма.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Философские и эстетические принципы романтизма. Своеобразие немецкого романтизма. Гофман. Жизнь и творчество. Сказки из новых времен. Темы. Проблемы. Герои.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определение литературного направления «романтизм», особенности романтизма, основные этапы жизни и деятельности Гофмана, основные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анализировать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6.2. Романтизм в Англии.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Особенности английского романтизма. Байрон. Жизнь и творчество. Лирика. Основные темы стихотворений. Поэмы. Темы. Герои. Драмы. Значение творчества Байрона.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основные факты жизни и деятельности Байрона, стихи, драмы, поэмы, их тематику.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анализировать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6.3. Романтизм во Франции.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Особенности романтизма во Франции. В.Гюго. Жизнь и творчество. Основные романы писателя: «Собор Парижской Богоматери», «Отверженные», «Человек, который смеется». Темы произведений. Герои.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основные факты жизни и творчества писателя,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анализировать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Раздел 7. Литература 30-50 - годов 19 века. Критический реализм.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7.1. Общая характеристика литературы 30 - 50 - годов 19 века.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Влияние на развитие литературы науки. Появление нового литературного направления - критического реализма. Основные черты критического реализма. Критический реализм во Франции. Беранже. Жизнь и творчество. Лирика. Тематика стихотворений.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определение литературного направления, его особенности, основные факты жизни и творчества Беранже, тематику стихотворений.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анализировать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7.2. Ф.Стендаль.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Жизнь и творчество. Эстетические взгляды писателя. Роман «</w:t>
      </w:r>
      <w:proofErr w:type="gramStart"/>
      <w:r w:rsidRPr="00405982">
        <w:rPr>
          <w:sz w:val="24"/>
          <w:szCs w:val="24"/>
        </w:rPr>
        <w:t>Красное</w:t>
      </w:r>
      <w:proofErr w:type="gramEnd"/>
      <w:r w:rsidRPr="00405982">
        <w:rPr>
          <w:sz w:val="24"/>
          <w:szCs w:val="24"/>
        </w:rPr>
        <w:t xml:space="preserve"> и черное». История создания. Тема, идея, сюжет, композиция. Главный герой романа.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lastRenderedPageBreak/>
        <w:t>Студент должен знать: основные факты жизни и творчества писателя, содержание романа.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анализировать содержание романа и поступки героя.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7.3. Бальзак.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Жизнь и творчество. Замысел «Человеческой комедии». История создания. План создания. Обличение буржуазной действительности в романах «Гобсек», «Отец Горио», «Евгения Гранде». Проблемы. Герои.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основные факты жизни и деятельности Бальзака, основные произведения, содержание романов «Гобсек», «Отец Горио», «Евгения Гранде».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анализировать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7.4. Флобер.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Жизнь и творчество. Эстетические взгляды. Роман «Госпожа </w:t>
      </w:r>
      <w:proofErr w:type="spellStart"/>
      <w:r w:rsidRPr="00405982">
        <w:rPr>
          <w:sz w:val="24"/>
          <w:szCs w:val="24"/>
        </w:rPr>
        <w:t>Бовари</w:t>
      </w:r>
      <w:proofErr w:type="spellEnd"/>
      <w:r w:rsidRPr="00405982">
        <w:rPr>
          <w:sz w:val="24"/>
          <w:szCs w:val="24"/>
        </w:rPr>
        <w:t>». История создания. Жанр. Тема, идея, сюжет. Главные герои.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Студент должен знать: основные факты жизни и деятельности Флобера, его эстетические взгляды, содержание романа «Госпожа </w:t>
      </w:r>
      <w:proofErr w:type="spellStart"/>
      <w:r w:rsidRPr="00405982">
        <w:rPr>
          <w:sz w:val="24"/>
          <w:szCs w:val="24"/>
        </w:rPr>
        <w:t>Бовари</w:t>
      </w:r>
      <w:proofErr w:type="spellEnd"/>
      <w:r w:rsidRPr="00405982">
        <w:rPr>
          <w:sz w:val="24"/>
          <w:szCs w:val="24"/>
        </w:rPr>
        <w:t>».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анализировать произведение.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7.5. П. Мериме.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Жизнь и творчество. Новеллы. Тематика новелл. Своеобразие новелл. Герои новелл. Романы.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основные факты жизни и деятельности Мериме, основные новеллы, их тематику.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анализировать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Тема 7.6. Англия. Особенности английского критического реализма. Ч. Диккенс. Жизнь и творчество. Основные романы: «Записки </w:t>
      </w:r>
      <w:proofErr w:type="spellStart"/>
      <w:r w:rsidRPr="00405982">
        <w:rPr>
          <w:sz w:val="24"/>
          <w:szCs w:val="24"/>
        </w:rPr>
        <w:t>Пиквикнского</w:t>
      </w:r>
      <w:proofErr w:type="spellEnd"/>
      <w:r w:rsidRPr="00405982">
        <w:rPr>
          <w:sz w:val="24"/>
          <w:szCs w:val="24"/>
        </w:rPr>
        <w:t xml:space="preserve"> клуба», «Оливер Твист», «Домой и сын». Темы. Герои. Художественные особенности творчества Диккенса. Произведения Диккенса в России.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особенности реализма в Англии, основные факты жизни и творчества писателя, содержание основных произведений.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анализировать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7.7. Германия. Г. Гейне.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Особенности немецкого реализма. Г.Гейне. Жизнь и творчество. Лирика. Тематика стихов. Поэма «Германия. Зимняя сказка». История создания. Жанр. Композиция. Основное содержание. Тема. Идея.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особенности немецкого реализма, основные факты жизни и творчества писателя, основные произведения, тематику стихов.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анализировать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7.8. Венгрия.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Особенности развития венгерской литературы. Ш. Петефи. Жизнь и творчество. Лирика. Тематика стихов.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основные факты жизни и творчества писателя, основные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произведения писателя, их тематику.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анализировать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Раздел 8. Литература конца 19 - начала 20 века.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8.1. Общая характеристика литературы конца 19 - начала 20 века.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Литературные и философские направления. Сложность литературного процесса: критический реализм, натурализм, декаданс. Литература Франции. Парижская коммуна. </w:t>
      </w:r>
      <w:proofErr w:type="spellStart"/>
      <w:r w:rsidRPr="00405982">
        <w:rPr>
          <w:sz w:val="24"/>
          <w:szCs w:val="24"/>
        </w:rPr>
        <w:t>Э.Потье</w:t>
      </w:r>
      <w:proofErr w:type="spellEnd"/>
      <w:r w:rsidRPr="00405982">
        <w:rPr>
          <w:sz w:val="24"/>
          <w:szCs w:val="24"/>
        </w:rPr>
        <w:t xml:space="preserve">. Л. Мишель. Э. Золя. Жизнь и творчество. Литературная и общественная деятельность Золя. Золя и натурализм. Создание серии романов « </w:t>
      </w:r>
      <w:proofErr w:type="spellStart"/>
      <w:r w:rsidRPr="00405982">
        <w:rPr>
          <w:sz w:val="24"/>
          <w:szCs w:val="24"/>
        </w:rPr>
        <w:t>Ругон</w:t>
      </w:r>
      <w:proofErr w:type="spellEnd"/>
      <w:r w:rsidRPr="00405982">
        <w:rPr>
          <w:sz w:val="24"/>
          <w:szCs w:val="24"/>
        </w:rPr>
        <w:t xml:space="preserve"> - </w:t>
      </w:r>
      <w:proofErr w:type="spellStart"/>
      <w:r w:rsidRPr="00405982">
        <w:rPr>
          <w:sz w:val="24"/>
          <w:szCs w:val="24"/>
        </w:rPr>
        <w:t>Маккары</w:t>
      </w:r>
      <w:proofErr w:type="spellEnd"/>
      <w:r w:rsidRPr="00405982">
        <w:rPr>
          <w:sz w:val="24"/>
          <w:szCs w:val="24"/>
        </w:rPr>
        <w:t>». Тематика романов. Проблемы. Герои.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особенности литературного процесса конца 19 - начала 20 века, основные факты жизни и деятельности Золя, основные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анализировать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lastRenderedPageBreak/>
        <w:t xml:space="preserve">Тема 8.2. </w:t>
      </w:r>
      <w:proofErr w:type="gramStart"/>
      <w:r w:rsidRPr="00405982">
        <w:rPr>
          <w:sz w:val="24"/>
          <w:szCs w:val="24"/>
        </w:rPr>
        <w:t>Ги де</w:t>
      </w:r>
      <w:proofErr w:type="gramEnd"/>
      <w:r w:rsidRPr="00405982">
        <w:rPr>
          <w:sz w:val="24"/>
          <w:szCs w:val="24"/>
        </w:rPr>
        <w:t xml:space="preserve"> Мопассан.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Жизнь и творчество. Новеллы. Тематика новелл. Романы.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основные факты жизни и деятельности писателя, основные новеллы, содержание новелл.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анализировать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8.3. Р.Роллан.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Жизнь и творчество. Роллан и Россия. Основные романы писателя: «Жан - Кристоф», «Очарованная душа». Темы, проблемы, герои. Роман «Кола </w:t>
      </w:r>
      <w:proofErr w:type="spellStart"/>
      <w:r w:rsidRPr="00405982">
        <w:rPr>
          <w:sz w:val="24"/>
          <w:szCs w:val="24"/>
        </w:rPr>
        <w:t>Брюньон</w:t>
      </w:r>
      <w:proofErr w:type="spellEnd"/>
      <w:r w:rsidRPr="00405982">
        <w:rPr>
          <w:sz w:val="24"/>
          <w:szCs w:val="24"/>
        </w:rPr>
        <w:t>». История создания. Жанр. Тема. Особенности романа. Герой. Проблемы. Гуманизм и жизнерадостность романа.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Студент должен знать: основные факты жизни и деятельности писателя, основные произведения, содержание романа «Кола </w:t>
      </w:r>
      <w:proofErr w:type="spellStart"/>
      <w:r w:rsidRPr="00405982">
        <w:rPr>
          <w:sz w:val="24"/>
          <w:szCs w:val="24"/>
        </w:rPr>
        <w:t>Брюньон</w:t>
      </w:r>
      <w:proofErr w:type="spellEnd"/>
      <w:r w:rsidRPr="00405982">
        <w:rPr>
          <w:sz w:val="24"/>
          <w:szCs w:val="24"/>
        </w:rPr>
        <w:t>».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анализировать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8.4. Литература Англии.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Особенности литературного процесса в Англии. Писатели неоромантики. Конрад, Стивенсон, Киплинг, А. </w:t>
      </w:r>
      <w:proofErr w:type="spellStart"/>
      <w:r w:rsidRPr="00405982">
        <w:rPr>
          <w:sz w:val="24"/>
          <w:szCs w:val="24"/>
        </w:rPr>
        <w:t>Конан</w:t>
      </w:r>
      <w:proofErr w:type="spellEnd"/>
      <w:r w:rsidRPr="00405982">
        <w:rPr>
          <w:sz w:val="24"/>
          <w:szCs w:val="24"/>
        </w:rPr>
        <w:t xml:space="preserve"> - </w:t>
      </w:r>
      <w:proofErr w:type="spellStart"/>
      <w:r w:rsidRPr="00405982">
        <w:rPr>
          <w:sz w:val="24"/>
          <w:szCs w:val="24"/>
        </w:rPr>
        <w:t>Дойль</w:t>
      </w:r>
      <w:proofErr w:type="spellEnd"/>
      <w:r w:rsidRPr="00405982">
        <w:rPr>
          <w:sz w:val="24"/>
          <w:szCs w:val="24"/>
        </w:rPr>
        <w:t>. Эстетизм. О.Уайльд. Жизнь и творчество. Сказки. Роман «Портрет Дориана Грея». Тема. Герой.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понятие «неоромантизм», основных писателе</w:t>
      </w:r>
      <w:proofErr w:type="gramStart"/>
      <w:r w:rsidRPr="00405982">
        <w:rPr>
          <w:sz w:val="24"/>
          <w:szCs w:val="24"/>
        </w:rPr>
        <w:t>й-</w:t>
      </w:r>
      <w:proofErr w:type="gramEnd"/>
      <w:r w:rsidRPr="00405982">
        <w:rPr>
          <w:sz w:val="24"/>
          <w:szCs w:val="24"/>
        </w:rPr>
        <w:t xml:space="preserve"> неоромантиков, творчество О. Уайльда, его основные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анализировать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Тема 8.5. Реализм. </w:t>
      </w:r>
      <w:proofErr w:type="spellStart"/>
      <w:r w:rsidRPr="00405982">
        <w:rPr>
          <w:sz w:val="24"/>
          <w:szCs w:val="24"/>
        </w:rPr>
        <w:t>Э.Войнич</w:t>
      </w:r>
      <w:proofErr w:type="spellEnd"/>
      <w:r w:rsidRPr="00405982">
        <w:rPr>
          <w:sz w:val="24"/>
          <w:szCs w:val="24"/>
        </w:rPr>
        <w:t>. Голсуорси. Г.Уэллс.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Жизнь и творчество. Уэллс и Россия. Уэллс и Новгородский край. Научно-фантастические романы. Темы. Герои. Б. Шоу. Жизнь и творчество. Основные произведения: «Дома вдовца», «Профессия миссис Уоррен», «Ученик дьявола», «Дом, где разбиваются сердца», «</w:t>
      </w:r>
      <w:proofErr w:type="spellStart"/>
      <w:r w:rsidRPr="00405982">
        <w:rPr>
          <w:sz w:val="24"/>
          <w:szCs w:val="24"/>
        </w:rPr>
        <w:t>Пигмалион</w:t>
      </w:r>
      <w:proofErr w:type="spellEnd"/>
      <w:r w:rsidRPr="00405982">
        <w:rPr>
          <w:sz w:val="24"/>
          <w:szCs w:val="24"/>
        </w:rPr>
        <w:t>». Темы. Герои. Шоу и Россия.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творчество писателей реалистов, жизнь и творчество Уэллса и Шоу, их основные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анализировать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8.6. Литература США.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Своеобразие американской литературы. О.Генри. Жизнь и творчество. Новеллы. Тематика новелл. М.Твен. Новеллы. Тематика новелл. Романы М.Твена.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особенности американской литературы, творчество О.Генри и М.Твена, их основные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анализировать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8.7. Д.Лондон.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Жизнь и творчество. Основные произведения. Роман «Мартин Иден». Тема. Проблема. Герой. «Северные рассказы». Тематика. Герои.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основные факты жизни и деятельности писателя, основные произведения, содержание романа и северных рассказов.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анализировать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Тема 8.9. Т. Драйзер. Жизнь и творчество. Драйзер и Россия. Судьба женщины в романах Драйзера: «Сестра </w:t>
      </w:r>
      <w:proofErr w:type="spellStart"/>
      <w:r w:rsidRPr="00405982">
        <w:rPr>
          <w:sz w:val="24"/>
          <w:szCs w:val="24"/>
        </w:rPr>
        <w:t>Керри</w:t>
      </w:r>
      <w:proofErr w:type="spellEnd"/>
      <w:r w:rsidRPr="00405982">
        <w:rPr>
          <w:sz w:val="24"/>
          <w:szCs w:val="24"/>
        </w:rPr>
        <w:t>», «</w:t>
      </w:r>
      <w:proofErr w:type="spellStart"/>
      <w:r w:rsidRPr="00405982">
        <w:rPr>
          <w:sz w:val="24"/>
          <w:szCs w:val="24"/>
        </w:rPr>
        <w:t>Джени</w:t>
      </w:r>
      <w:proofErr w:type="spellEnd"/>
      <w:r w:rsidRPr="00405982">
        <w:rPr>
          <w:sz w:val="24"/>
          <w:szCs w:val="24"/>
        </w:rPr>
        <w:t xml:space="preserve"> </w:t>
      </w:r>
      <w:proofErr w:type="spellStart"/>
      <w:r w:rsidRPr="00405982">
        <w:rPr>
          <w:sz w:val="24"/>
          <w:szCs w:val="24"/>
        </w:rPr>
        <w:t>Герхарт</w:t>
      </w:r>
      <w:proofErr w:type="spellEnd"/>
      <w:r w:rsidRPr="00405982">
        <w:rPr>
          <w:sz w:val="24"/>
          <w:szCs w:val="24"/>
        </w:rPr>
        <w:t>». Обличение действительности в социальных романах Драйзера: «Гений», «Финансист», «Титан», «Стоик». Роман «Американская трагедия». Тема. Проблемы. Главный герой.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основные факты жизни и творчества писателя, основные произведения, содержание романа «Американская трагедия».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анализировать произведение.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Раздел 9. Литература между 1 и 2 мировыми войнами.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9.1. Общая характеристика литературы между 1 и 2 мировыми войнами.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Дальнейшее развитие критического реализма. Появление новых тем в произведениях зарубежных писателей. Влияние событий в России на литературный </w:t>
      </w:r>
      <w:r w:rsidRPr="00405982">
        <w:rPr>
          <w:sz w:val="24"/>
          <w:szCs w:val="24"/>
        </w:rPr>
        <w:lastRenderedPageBreak/>
        <w:t>процесс этого периода. Развитие антивоенной и антифашисткой темы в литературе. Франция. Литература Французского Сопротивления. Л.Арагон. Тематика стихов.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основные темы произведений, которые появились в литературе в это время, тематику стихов Арагона.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размышлять над событиями, происходящими в Европе между 1 и 2 мировыми войнами, и связывать их с литературным процессом.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9.2. А.Барбюс. Антуан де Сент-Экзюпери.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А.Барбюс. Жизнь и творчество. Антивоенный роман «Огонь». Тема. Проблема. Герои. Антуан де Сент-Экзюпери Жизнь и творчество. Философская сказка «Маленький принц». Тема. Проблемы. Герои.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содержание романа «Огонь», содержание сказки «Маленький принц».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анализировать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9.3. Литература Германии.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Особенности развития немецкой литературы. Жизненный и творческий путь братьев Г. И Т. Маннов. Основные произведения. Тематика новелл и романов.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особенности развития немецкой литературы, основные произведения писателей.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анализировать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9.4. Э. М. Ремарк.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Жизнь и творчество. Антивоенные и антифашистские романы писателя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Основные произведения: «На Западном фронте без перемен», «Три товарища», «Черный обелиск», «Ночь в Лиссабоне». Темы. Проблемы. Герои.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термин « потерянное поколение», основные произведения писателя, темы произведений.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анализировать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9.5. Б.Брехт.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Жизнь и творчество. Особенности драматургии Брехта. Эпический театр. Основные пьесы. Тематика. Проблемы.</w:t>
      </w:r>
    </w:p>
    <w:p w:rsidR="0030697A" w:rsidRPr="00405982" w:rsidRDefault="003E57C0" w:rsidP="00405982">
      <w:pPr>
        <w:pStyle w:val="3"/>
        <w:shd w:val="clear" w:color="auto" w:fill="auto"/>
        <w:tabs>
          <w:tab w:val="left" w:pos="5402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основные факты жизни и деятельности Брехта, особенности драматургии, содержание пьес.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анализировать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Тема 9.6. </w:t>
      </w:r>
      <w:proofErr w:type="spellStart"/>
      <w:r w:rsidRPr="00405982">
        <w:rPr>
          <w:sz w:val="24"/>
          <w:szCs w:val="24"/>
        </w:rPr>
        <w:t>А.Зегерс</w:t>
      </w:r>
      <w:proofErr w:type="spellEnd"/>
      <w:r w:rsidRPr="00405982">
        <w:rPr>
          <w:sz w:val="24"/>
          <w:szCs w:val="24"/>
        </w:rPr>
        <w:t xml:space="preserve">. Жизнь и творчество. Основные произведения. Роман «Седьмой крест». Тема. Проблемы. Главный герой. Творчество </w:t>
      </w:r>
      <w:proofErr w:type="spellStart"/>
      <w:r w:rsidRPr="00405982">
        <w:rPr>
          <w:sz w:val="24"/>
          <w:szCs w:val="24"/>
        </w:rPr>
        <w:t>Г.Фаллады</w:t>
      </w:r>
      <w:proofErr w:type="spellEnd"/>
      <w:r w:rsidRPr="00405982">
        <w:rPr>
          <w:sz w:val="24"/>
          <w:szCs w:val="24"/>
        </w:rPr>
        <w:t>. Роман «Каждый умирает в одиночку». Тема. Герои.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Студент должен знать: основные произведения </w:t>
      </w:r>
      <w:proofErr w:type="spellStart"/>
      <w:r w:rsidRPr="00405982">
        <w:rPr>
          <w:sz w:val="24"/>
          <w:szCs w:val="24"/>
        </w:rPr>
        <w:t>Зегерс</w:t>
      </w:r>
      <w:proofErr w:type="spellEnd"/>
      <w:r w:rsidRPr="00405982">
        <w:rPr>
          <w:sz w:val="24"/>
          <w:szCs w:val="24"/>
        </w:rPr>
        <w:t xml:space="preserve"> и </w:t>
      </w:r>
      <w:proofErr w:type="spellStart"/>
      <w:r w:rsidRPr="00405982">
        <w:rPr>
          <w:sz w:val="24"/>
          <w:szCs w:val="24"/>
        </w:rPr>
        <w:t>Фаллады</w:t>
      </w:r>
      <w:proofErr w:type="spellEnd"/>
      <w:r w:rsidRPr="00405982">
        <w:rPr>
          <w:sz w:val="24"/>
          <w:szCs w:val="24"/>
        </w:rPr>
        <w:t>, их тематику. Студент должен уметь: анализировать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9.7. Литература Англии.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Своеобразие английской литературы. Модернизм. В. Вулф. Д. Джойс. Оруэлл. Жизнь и творчество. Роман «1984». История создания. Тема. Проблемы Герой.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особенности английской литературы, понятия « модернизм», «тоталитаризм», содержание романа «1984».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анализировать произведение.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9.8. Критический реализм. Антивоенные романы.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Олдингтон «Смерть героя». Обличение английской буржуазии. </w:t>
      </w:r>
      <w:proofErr w:type="spellStart"/>
      <w:r w:rsidRPr="00405982">
        <w:rPr>
          <w:sz w:val="24"/>
          <w:szCs w:val="24"/>
        </w:rPr>
        <w:t>Кронин</w:t>
      </w:r>
      <w:proofErr w:type="spellEnd"/>
      <w:r w:rsidRPr="00405982">
        <w:rPr>
          <w:sz w:val="24"/>
          <w:szCs w:val="24"/>
        </w:rPr>
        <w:t xml:space="preserve"> «Замок </w:t>
      </w:r>
      <w:proofErr w:type="spellStart"/>
      <w:r w:rsidRPr="00405982">
        <w:rPr>
          <w:sz w:val="24"/>
          <w:szCs w:val="24"/>
        </w:rPr>
        <w:t>Броуди</w:t>
      </w:r>
      <w:proofErr w:type="spellEnd"/>
      <w:r w:rsidRPr="00405982">
        <w:rPr>
          <w:sz w:val="24"/>
          <w:szCs w:val="24"/>
        </w:rPr>
        <w:t>». Жизненный и творческий путь С.Моэма. Рассказы «</w:t>
      </w:r>
      <w:proofErr w:type="spellStart"/>
      <w:r w:rsidRPr="00405982">
        <w:rPr>
          <w:sz w:val="24"/>
          <w:szCs w:val="24"/>
        </w:rPr>
        <w:t>Эшенден</w:t>
      </w:r>
      <w:proofErr w:type="spellEnd"/>
      <w:r w:rsidRPr="00405982">
        <w:rPr>
          <w:sz w:val="24"/>
          <w:szCs w:val="24"/>
        </w:rPr>
        <w:t>, или Британский агент». Роман «Вилла на холме».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особенности критического реализма в Англии, творчество писателей - реалистов, содержание новелл С. Моэма.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анализировать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9.9. Литература США.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lastRenderedPageBreak/>
        <w:t xml:space="preserve">Рост американской литературы под влиянием исторических событий. Д.Рид «10 дней, которые потрясли мир». Развитие социального романа. Фицджеральд «Ночь нежна», «Великий </w:t>
      </w:r>
      <w:proofErr w:type="spellStart"/>
      <w:r w:rsidRPr="00405982">
        <w:rPr>
          <w:sz w:val="24"/>
          <w:szCs w:val="24"/>
        </w:rPr>
        <w:t>Гетсби</w:t>
      </w:r>
      <w:proofErr w:type="spellEnd"/>
      <w:r w:rsidRPr="00405982">
        <w:rPr>
          <w:sz w:val="24"/>
          <w:szCs w:val="24"/>
        </w:rPr>
        <w:t>». С.Льюис «У нас это невозможно». Темы. Проблемы. Герои.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особенности развития американской литературы, творчество Фицджеральда и С.Льюиса.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анализировать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9.10. Э. Хемингуэй. Жизнь и творчество. Тема потерянного поколения в романах писателя. Роман «Прощай оружие». Тема. Герой. Антифашистские романы: «По ком звонит колокол» и «Острова в океане». Рассказ «Старик и море». Значение творчества Хемингуэя.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основные фаты жизни и творчества писателя, темы произведений, содержание романов.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анализировать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9.11. Литература Чехословакии.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Общая характеристика литературы. Влияние Советской России на развитие литературы. К.Чапек. Жизнь и творчество. Рассказы. Тематика рассказов. Роман «Война с саламандрами». Тема. Проблемы. Герои. Я.Гашек. Жизнь и творчество. Рассказы. Тематика рассказов. Роман «Похождения бравого солдата Швейка». Тема. Герой. Ю.Фучик. Жизнь и творчество. «Репортаж с петлей на шее». Герои.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творчество писателей, содержание произведений, тематику произведений.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анализировать произведения. Раздел 10. Литература второй половины 20 века.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10.1. Основные черты развития современной литературы.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Литература Франции. Модернизм. С. Беккет. Реализм. Антивоенный и исторический роман. </w:t>
      </w:r>
      <w:proofErr w:type="spellStart"/>
      <w:r w:rsidRPr="00405982">
        <w:rPr>
          <w:sz w:val="24"/>
          <w:szCs w:val="24"/>
        </w:rPr>
        <w:t>М.Дюрас</w:t>
      </w:r>
      <w:proofErr w:type="spellEnd"/>
      <w:r w:rsidRPr="00405982">
        <w:rPr>
          <w:sz w:val="24"/>
          <w:szCs w:val="24"/>
        </w:rPr>
        <w:t xml:space="preserve"> «Боль». Тема. Судьба героини. Творчество </w:t>
      </w:r>
      <w:proofErr w:type="spellStart"/>
      <w:r w:rsidRPr="00405982">
        <w:rPr>
          <w:sz w:val="24"/>
          <w:szCs w:val="24"/>
        </w:rPr>
        <w:t>Р.Мерля</w:t>
      </w:r>
      <w:proofErr w:type="spellEnd"/>
      <w:r w:rsidRPr="00405982">
        <w:rPr>
          <w:sz w:val="24"/>
          <w:szCs w:val="24"/>
        </w:rPr>
        <w:t xml:space="preserve">. </w:t>
      </w:r>
      <w:proofErr w:type="spellStart"/>
      <w:r w:rsidRPr="00405982">
        <w:rPr>
          <w:sz w:val="24"/>
          <w:szCs w:val="24"/>
        </w:rPr>
        <w:t>М.Дрюон</w:t>
      </w:r>
      <w:proofErr w:type="spellEnd"/>
      <w:r w:rsidRPr="00405982">
        <w:rPr>
          <w:sz w:val="24"/>
          <w:szCs w:val="24"/>
        </w:rPr>
        <w:t>. Жизнь и творчество. Серия романов «Проклятые короли».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антивоенный и исторический роман Франции.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анализировать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10.2. Нравственные искания прозы. Женский роман.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proofErr w:type="spellStart"/>
      <w:r w:rsidRPr="00405982">
        <w:rPr>
          <w:sz w:val="24"/>
          <w:szCs w:val="24"/>
        </w:rPr>
        <w:t>Э.Триоле</w:t>
      </w:r>
      <w:proofErr w:type="spellEnd"/>
      <w:r w:rsidRPr="00405982">
        <w:rPr>
          <w:sz w:val="24"/>
          <w:szCs w:val="24"/>
        </w:rPr>
        <w:t xml:space="preserve"> «Нейлоновый век». Тема. Герои. Ф.Саган. Жизнь и творчество. Романы. Темы романов Ф.Саган. Герои.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особенности развития женского романа во Франции, творчество Ф.Саган, содержание романов.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анализировать произведения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10.3. Детектив.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Сименон. Жизнь и творчество. Романы о </w:t>
      </w:r>
      <w:proofErr w:type="spellStart"/>
      <w:r w:rsidRPr="00405982">
        <w:rPr>
          <w:sz w:val="24"/>
          <w:szCs w:val="24"/>
        </w:rPr>
        <w:t>Мэгре</w:t>
      </w:r>
      <w:proofErr w:type="spellEnd"/>
      <w:r w:rsidRPr="00405982">
        <w:rPr>
          <w:sz w:val="24"/>
          <w:szCs w:val="24"/>
        </w:rPr>
        <w:t xml:space="preserve">. Личность сыщика. </w:t>
      </w:r>
      <w:proofErr w:type="spellStart"/>
      <w:r w:rsidRPr="00405982">
        <w:rPr>
          <w:sz w:val="24"/>
          <w:szCs w:val="24"/>
        </w:rPr>
        <w:t>Буало</w:t>
      </w:r>
      <w:proofErr w:type="spellEnd"/>
      <w:r w:rsidRPr="00405982">
        <w:rPr>
          <w:sz w:val="24"/>
          <w:szCs w:val="24"/>
        </w:rPr>
        <w:t xml:space="preserve"> - </w:t>
      </w:r>
      <w:proofErr w:type="spellStart"/>
      <w:r w:rsidRPr="00405982">
        <w:rPr>
          <w:sz w:val="24"/>
          <w:szCs w:val="24"/>
        </w:rPr>
        <w:t>Насержак</w:t>
      </w:r>
      <w:proofErr w:type="spellEnd"/>
      <w:r w:rsidRPr="00405982">
        <w:rPr>
          <w:sz w:val="24"/>
          <w:szCs w:val="24"/>
        </w:rPr>
        <w:t>. Психологический детектив.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Студент должен знать: творчество Сименона и </w:t>
      </w:r>
      <w:proofErr w:type="spellStart"/>
      <w:r w:rsidRPr="00405982">
        <w:rPr>
          <w:sz w:val="24"/>
          <w:szCs w:val="24"/>
        </w:rPr>
        <w:t>Буало-Насержака</w:t>
      </w:r>
      <w:proofErr w:type="spellEnd"/>
      <w:r w:rsidRPr="00405982">
        <w:rPr>
          <w:sz w:val="24"/>
          <w:szCs w:val="24"/>
        </w:rPr>
        <w:t>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анализировать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10.4. Литература Великобритании.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Особенности литературы на современном этапе. Антиколониальный роман. </w:t>
      </w:r>
      <w:proofErr w:type="spellStart"/>
      <w:r w:rsidRPr="00405982">
        <w:rPr>
          <w:sz w:val="24"/>
          <w:szCs w:val="24"/>
        </w:rPr>
        <w:t>Олдридж</w:t>
      </w:r>
      <w:proofErr w:type="spellEnd"/>
      <w:r w:rsidRPr="00405982">
        <w:rPr>
          <w:sz w:val="24"/>
          <w:szCs w:val="24"/>
        </w:rPr>
        <w:t xml:space="preserve"> «Дипломат», «Горы и оружие». Тема. Герой. Г.Грин. Жизнь и творчество. Основные произведения. Роман «Тихий американец». Тема. Проблемы. Герой. Роман «Комедианты». Тема. Проблемы. Герои. Роман «Человеческий фактор». Тема. Проблемы. Герой.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Студент должен знать: особенности английской литературы на современном этапе, содержание основных произведений </w:t>
      </w:r>
      <w:proofErr w:type="spellStart"/>
      <w:r w:rsidRPr="00405982">
        <w:rPr>
          <w:sz w:val="24"/>
          <w:szCs w:val="24"/>
        </w:rPr>
        <w:t>Олдриджа</w:t>
      </w:r>
      <w:proofErr w:type="spellEnd"/>
      <w:r w:rsidRPr="00405982">
        <w:rPr>
          <w:sz w:val="24"/>
          <w:szCs w:val="24"/>
        </w:rPr>
        <w:t xml:space="preserve"> и Грина. Студент должен уметь анализировать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10.5. Женский роман.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Ф. </w:t>
      </w:r>
      <w:proofErr w:type="spellStart"/>
      <w:r w:rsidRPr="00405982">
        <w:rPr>
          <w:sz w:val="24"/>
          <w:szCs w:val="24"/>
        </w:rPr>
        <w:t>Уэлдон</w:t>
      </w:r>
      <w:proofErr w:type="spellEnd"/>
      <w:r w:rsidRPr="00405982">
        <w:rPr>
          <w:sz w:val="24"/>
          <w:szCs w:val="24"/>
        </w:rPr>
        <w:t xml:space="preserve"> «</w:t>
      </w:r>
      <w:proofErr w:type="spellStart"/>
      <w:r w:rsidRPr="00405982">
        <w:rPr>
          <w:sz w:val="24"/>
          <w:szCs w:val="24"/>
        </w:rPr>
        <w:t>Полярис</w:t>
      </w:r>
      <w:proofErr w:type="spellEnd"/>
      <w:r w:rsidRPr="00405982">
        <w:rPr>
          <w:sz w:val="24"/>
          <w:szCs w:val="24"/>
        </w:rPr>
        <w:t xml:space="preserve">». Тема. Проблемы. Судьба героинь рассказов. Д. </w:t>
      </w:r>
      <w:proofErr w:type="spellStart"/>
      <w:r w:rsidRPr="00405982">
        <w:rPr>
          <w:sz w:val="24"/>
          <w:szCs w:val="24"/>
        </w:rPr>
        <w:t>Дюморье</w:t>
      </w:r>
      <w:proofErr w:type="spellEnd"/>
      <w:r w:rsidRPr="00405982">
        <w:rPr>
          <w:sz w:val="24"/>
          <w:szCs w:val="24"/>
        </w:rPr>
        <w:t xml:space="preserve">. Жизненный и творческий путь. Основные романы: «Ребекка», «Козел отпущения» и </w:t>
      </w:r>
      <w:r w:rsidRPr="00405982">
        <w:rPr>
          <w:sz w:val="24"/>
          <w:szCs w:val="24"/>
        </w:rPr>
        <w:lastRenderedPageBreak/>
        <w:t xml:space="preserve">другие. Исторический роман «Мери Энн». Темы. Проблемы. Герои. Б. </w:t>
      </w:r>
      <w:proofErr w:type="spellStart"/>
      <w:r w:rsidRPr="00405982">
        <w:rPr>
          <w:sz w:val="24"/>
          <w:szCs w:val="24"/>
        </w:rPr>
        <w:t>Картленд</w:t>
      </w:r>
      <w:proofErr w:type="spellEnd"/>
      <w:r w:rsidRPr="00405982">
        <w:rPr>
          <w:sz w:val="24"/>
          <w:szCs w:val="24"/>
        </w:rPr>
        <w:t>. Жизнь и творчество. Основные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проблемы женского романа в Англии, основных писательниц, их творчество, содержание романов.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анализировать произведения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10.6. Английский детектив.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А. Кристи. Жизнь и творчество. Образ Э. </w:t>
      </w:r>
      <w:proofErr w:type="spellStart"/>
      <w:r w:rsidRPr="00405982">
        <w:rPr>
          <w:sz w:val="24"/>
          <w:szCs w:val="24"/>
        </w:rPr>
        <w:t>Пуаро</w:t>
      </w:r>
      <w:proofErr w:type="spellEnd"/>
      <w:r w:rsidRPr="00405982">
        <w:rPr>
          <w:sz w:val="24"/>
          <w:szCs w:val="24"/>
        </w:rPr>
        <w:t>. Основные произведения. Тематика романов.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основные факты жизни и творчества А.Кристи, основные романы.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анализировать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10.7. Литература США.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Особенности американской литературы. Фолкнер и его романы. </w:t>
      </w:r>
      <w:proofErr w:type="spellStart"/>
      <w:r w:rsidRPr="00405982">
        <w:rPr>
          <w:sz w:val="24"/>
          <w:szCs w:val="24"/>
        </w:rPr>
        <w:t>Оутс</w:t>
      </w:r>
      <w:proofErr w:type="spellEnd"/>
      <w:r w:rsidRPr="00405982">
        <w:rPr>
          <w:sz w:val="24"/>
          <w:szCs w:val="24"/>
        </w:rPr>
        <w:t xml:space="preserve"> и ее романы. </w:t>
      </w:r>
      <w:proofErr w:type="spellStart"/>
      <w:r w:rsidRPr="00405982">
        <w:rPr>
          <w:sz w:val="24"/>
          <w:szCs w:val="24"/>
        </w:rPr>
        <w:t>Апдайк</w:t>
      </w:r>
      <w:proofErr w:type="spellEnd"/>
      <w:r w:rsidRPr="00405982">
        <w:rPr>
          <w:sz w:val="24"/>
          <w:szCs w:val="24"/>
        </w:rPr>
        <w:t>. Жизнь и творчество. Романы о Кролике: «Кролик, беги», «Кролик возвращается», «Кролик разбогател», «Кролик на отдыхе».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особенности американского романа на современном этапе, творчество писателей - реалистов.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анализировать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10.8. Фантастика.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Шекли. Азимов. А. Нортон. Жизнь и творчество. Основные произведения. Тематика романов. Герои.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развитие американской фантастики на современном этапе, творчество писателей-фантастов.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анализировать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10.9. Литература Германии.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Особенности немецкой литературы на современном этапе. Антифашистская тема в произведениях немецких писателей (</w:t>
      </w:r>
      <w:proofErr w:type="spellStart"/>
      <w:r w:rsidRPr="00405982">
        <w:rPr>
          <w:sz w:val="24"/>
          <w:szCs w:val="24"/>
        </w:rPr>
        <w:t>Ленц</w:t>
      </w:r>
      <w:proofErr w:type="spellEnd"/>
      <w:r w:rsidRPr="00405982">
        <w:rPr>
          <w:sz w:val="24"/>
          <w:szCs w:val="24"/>
        </w:rPr>
        <w:t xml:space="preserve">, Белль). Нравственные искания современной немецкой прозы. </w:t>
      </w:r>
      <w:proofErr w:type="spellStart"/>
      <w:r w:rsidRPr="00405982">
        <w:rPr>
          <w:sz w:val="24"/>
          <w:szCs w:val="24"/>
        </w:rPr>
        <w:t>Г.Грасс</w:t>
      </w:r>
      <w:proofErr w:type="spellEnd"/>
      <w:r w:rsidRPr="00405982">
        <w:rPr>
          <w:sz w:val="24"/>
          <w:szCs w:val="24"/>
        </w:rPr>
        <w:t xml:space="preserve"> и его роман «Крыса».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особенности немецкой литературы на современном этапе, творчество основных писателей.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анализировать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10.10. Литература стран Восточной Европы.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Особенности литературы в странах Восточной Европы. Влияние политики Советского Союза на развитие литературы. Литература Венгрии, Польши, Болгарии, Чехии и Словакии. Антифашистская тема. Нравственные искания прозы. Фантастика. С. </w:t>
      </w:r>
      <w:proofErr w:type="spellStart"/>
      <w:r w:rsidRPr="00405982">
        <w:rPr>
          <w:sz w:val="24"/>
          <w:szCs w:val="24"/>
        </w:rPr>
        <w:t>Лем</w:t>
      </w:r>
      <w:proofErr w:type="spellEnd"/>
      <w:r w:rsidRPr="00405982">
        <w:rPr>
          <w:sz w:val="24"/>
          <w:szCs w:val="24"/>
        </w:rPr>
        <w:t xml:space="preserve">. Детектив. </w:t>
      </w:r>
      <w:proofErr w:type="spellStart"/>
      <w:r w:rsidRPr="00405982">
        <w:rPr>
          <w:sz w:val="24"/>
          <w:szCs w:val="24"/>
        </w:rPr>
        <w:t>Райнов</w:t>
      </w:r>
      <w:proofErr w:type="spellEnd"/>
      <w:r w:rsidRPr="00405982">
        <w:rPr>
          <w:sz w:val="24"/>
          <w:szCs w:val="24"/>
        </w:rPr>
        <w:t>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особенности развития литературы стран Восточной Европы, основных писателей, содержание произведений.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уметь: анализировать произведения.</w:t>
      </w:r>
    </w:p>
    <w:p w:rsidR="00405982" w:rsidRPr="00405982" w:rsidRDefault="00090862" w:rsidP="00405982">
      <w:pPr>
        <w:pStyle w:val="420"/>
        <w:keepNext/>
        <w:keepLines/>
        <w:shd w:val="clear" w:color="auto" w:fill="auto"/>
        <w:spacing w:before="0" w:line="240" w:lineRule="auto"/>
        <w:jc w:val="both"/>
        <w:outlineLvl w:val="9"/>
        <w:rPr>
          <w:u w:val="single"/>
        </w:rPr>
      </w:pPr>
      <w:bookmarkStart w:id="6" w:name="bookmark8"/>
      <w:r w:rsidRPr="00405982">
        <w:rPr>
          <w:rStyle w:val="422"/>
        </w:rPr>
        <w:t>Т</w:t>
      </w:r>
      <w:r w:rsidR="003E57C0" w:rsidRPr="00405982">
        <w:rPr>
          <w:rStyle w:val="422"/>
        </w:rPr>
        <w:t>ребования к формам и содержанию текущего, промежуточного, итогового контроля</w:t>
      </w:r>
      <w:bookmarkEnd w:id="6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008"/>
        <w:gridCol w:w="1162"/>
        <w:gridCol w:w="1786"/>
        <w:gridCol w:w="2424"/>
        <w:gridCol w:w="2813"/>
      </w:tblGrid>
      <w:tr w:rsidR="0030697A" w:rsidRPr="00405982" w:rsidTr="00090862">
        <w:trPr>
          <w:trHeight w:val="1032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курс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семестр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Формы контроля (контрольная работа, зачёт, экзамен)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Содержание текущего, промежуточного или итогового контроля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Обоснование степени сложности</w:t>
            </w:r>
          </w:p>
        </w:tc>
      </w:tr>
      <w:tr w:rsidR="0030697A" w:rsidRPr="00405982" w:rsidTr="00090862">
        <w:trPr>
          <w:trHeight w:val="350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3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090862" w:rsidP="00405982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Устный опрос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30697A" w:rsidRPr="00405982" w:rsidTr="00090862">
        <w:trPr>
          <w:trHeight w:val="269"/>
          <w:jc w:val="center"/>
        </w:trPr>
        <w:tc>
          <w:tcPr>
            <w:tcW w:w="10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6</w:t>
            </w: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экзамен</w:t>
            </w:r>
          </w:p>
        </w:tc>
        <w:tc>
          <w:tcPr>
            <w:tcW w:w="24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090862" w:rsidP="00405982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В</w:t>
            </w:r>
            <w:r w:rsidR="003E57C0" w:rsidRPr="00405982">
              <w:rPr>
                <w:sz w:val="24"/>
                <w:szCs w:val="24"/>
              </w:rPr>
              <w:t>опросы</w:t>
            </w:r>
            <w:r w:rsidRPr="00405982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30697A" w:rsidRPr="00405982" w:rsidTr="00090862">
        <w:trPr>
          <w:trHeight w:val="307"/>
          <w:jc w:val="center"/>
        </w:trPr>
        <w:tc>
          <w:tcPr>
            <w:tcW w:w="10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4</w:t>
            </w:r>
          </w:p>
        </w:tc>
        <w:tc>
          <w:tcPr>
            <w:tcW w:w="11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7</w:t>
            </w: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090862" w:rsidP="00405982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24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Устный опрос</w:t>
            </w:r>
          </w:p>
        </w:tc>
        <w:tc>
          <w:tcPr>
            <w:tcW w:w="28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30697A" w:rsidRPr="00405982" w:rsidTr="00090862">
        <w:trPr>
          <w:trHeight w:val="264"/>
          <w:jc w:val="center"/>
        </w:trPr>
        <w:tc>
          <w:tcPr>
            <w:tcW w:w="10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  <w:p w:rsidR="00090862" w:rsidRPr="00405982" w:rsidRDefault="00090862" w:rsidP="00405982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E57C0" w:rsidP="00405982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8</w:t>
            </w:r>
          </w:p>
          <w:p w:rsidR="00090862" w:rsidRPr="00405982" w:rsidRDefault="00090862" w:rsidP="00405982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090862" w:rsidP="00405982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Э</w:t>
            </w:r>
            <w:r w:rsidR="003E57C0" w:rsidRPr="00405982">
              <w:rPr>
                <w:sz w:val="24"/>
                <w:szCs w:val="24"/>
              </w:rPr>
              <w:t>кзамен</w:t>
            </w:r>
          </w:p>
          <w:p w:rsidR="00090862" w:rsidRPr="00405982" w:rsidRDefault="00090862" w:rsidP="00405982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090862" w:rsidP="00405982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В</w:t>
            </w:r>
            <w:r w:rsidR="003E57C0" w:rsidRPr="00405982">
              <w:rPr>
                <w:sz w:val="24"/>
                <w:szCs w:val="24"/>
              </w:rPr>
              <w:t>опросы</w:t>
            </w:r>
          </w:p>
          <w:p w:rsidR="00090862" w:rsidRPr="00405982" w:rsidRDefault="00090862" w:rsidP="00405982">
            <w:pPr>
              <w:pStyle w:val="3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8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697A" w:rsidRPr="00405982" w:rsidRDefault="0030697A" w:rsidP="00405982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90862" w:rsidRPr="00405982" w:rsidTr="00090862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00"/>
          <w:jc w:val="center"/>
        </w:trPr>
        <w:tc>
          <w:tcPr>
            <w:tcW w:w="9193" w:type="dxa"/>
            <w:gridSpan w:val="5"/>
          </w:tcPr>
          <w:p w:rsidR="00090862" w:rsidRPr="00405982" w:rsidRDefault="00090862" w:rsidP="00405982">
            <w:pPr>
              <w:framePr w:wrap="notBeside" w:vAnchor="text" w:hAnchor="text" w:xAlign="center" w:y="1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090862" w:rsidRPr="00405982" w:rsidRDefault="00090862" w:rsidP="00405982">
      <w:pPr>
        <w:jc w:val="both"/>
        <w:rPr>
          <w:rFonts w:ascii="Times New Roman" w:hAnsi="Times New Roman" w:cs="Times New Roman"/>
        </w:rPr>
      </w:pP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Контрольно-измерительные материалы по предмету «Зарубежная литература» разработаны в соответствии с требованиями Государственного образовательного стандарта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Курс по предмету «Зарубежная литература» занимает ведущее место в подготовке квалифицированных специалистов, повышении культурного уровня и кругозора учащихся, поэтому на уроках очень важно проверить знания и умения студентов.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Для проверки знаний и умений студентов используются следующие формы контроля: устный опрос по теме, сообщения, экзамен.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После изучения курса студент должен знать:</w:t>
      </w:r>
    </w:p>
    <w:p w:rsidR="0030697A" w:rsidRPr="00405982" w:rsidRDefault="003E57C0" w:rsidP="00405982">
      <w:pPr>
        <w:pStyle w:val="3"/>
        <w:numPr>
          <w:ilvl w:val="0"/>
          <w:numId w:val="1"/>
        </w:numPr>
        <w:shd w:val="clear" w:color="auto" w:fill="auto"/>
        <w:tabs>
          <w:tab w:val="left" w:pos="19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основные этапы развития литературы;</w:t>
      </w:r>
    </w:p>
    <w:p w:rsidR="0030697A" w:rsidRPr="00405982" w:rsidRDefault="003E57C0" w:rsidP="00405982">
      <w:pPr>
        <w:pStyle w:val="3"/>
        <w:numPr>
          <w:ilvl w:val="0"/>
          <w:numId w:val="1"/>
        </w:numPr>
        <w:shd w:val="clear" w:color="auto" w:fill="auto"/>
        <w:tabs>
          <w:tab w:val="left" w:pos="281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основные литературные направления и течения, их основные черты, особенности литературных течений;</w:t>
      </w:r>
    </w:p>
    <w:p w:rsidR="0030697A" w:rsidRPr="00405982" w:rsidRDefault="003E57C0" w:rsidP="00405982">
      <w:pPr>
        <w:pStyle w:val="3"/>
        <w:numPr>
          <w:ilvl w:val="0"/>
          <w:numId w:val="1"/>
        </w:numPr>
        <w:shd w:val="clear" w:color="auto" w:fill="auto"/>
        <w:tabs>
          <w:tab w:val="left" w:pos="199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роды и жанры литературных произведений;</w:t>
      </w:r>
    </w:p>
    <w:p w:rsidR="0030697A" w:rsidRPr="00405982" w:rsidRDefault="003E57C0" w:rsidP="00405982">
      <w:pPr>
        <w:pStyle w:val="3"/>
        <w:numPr>
          <w:ilvl w:val="0"/>
          <w:numId w:val="1"/>
        </w:numPr>
        <w:shd w:val="clear" w:color="auto" w:fill="auto"/>
        <w:tabs>
          <w:tab w:val="left" w:pos="20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влияние исторического времени на создание, проблематику произведения;</w:t>
      </w:r>
    </w:p>
    <w:p w:rsidR="0030697A" w:rsidRPr="00405982" w:rsidRDefault="003E57C0" w:rsidP="00405982">
      <w:pPr>
        <w:pStyle w:val="3"/>
        <w:numPr>
          <w:ilvl w:val="0"/>
          <w:numId w:val="1"/>
        </w:numPr>
        <w:shd w:val="clear" w:color="auto" w:fill="auto"/>
        <w:tabs>
          <w:tab w:val="left" w:pos="19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основные сведения о жизни и творческом пути писателя;</w:t>
      </w:r>
    </w:p>
    <w:p w:rsidR="0030697A" w:rsidRPr="00405982" w:rsidRDefault="003E57C0" w:rsidP="00405982">
      <w:pPr>
        <w:pStyle w:val="3"/>
        <w:numPr>
          <w:ilvl w:val="0"/>
          <w:numId w:val="1"/>
        </w:numPr>
        <w:shd w:val="clear" w:color="auto" w:fill="auto"/>
        <w:tabs>
          <w:tab w:val="left" w:pos="19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основные произведения писателя;</w:t>
      </w:r>
    </w:p>
    <w:p w:rsidR="0030697A" w:rsidRPr="00405982" w:rsidRDefault="003E57C0" w:rsidP="00405982">
      <w:pPr>
        <w:pStyle w:val="3"/>
        <w:numPr>
          <w:ilvl w:val="0"/>
          <w:numId w:val="1"/>
        </w:numPr>
        <w:shd w:val="clear" w:color="auto" w:fill="auto"/>
        <w:tabs>
          <w:tab w:val="left" w:pos="19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текст (сюжет) произведения;</w:t>
      </w:r>
    </w:p>
    <w:p w:rsidR="0030697A" w:rsidRPr="00405982" w:rsidRDefault="003E57C0" w:rsidP="00405982">
      <w:pPr>
        <w:pStyle w:val="3"/>
        <w:numPr>
          <w:ilvl w:val="0"/>
          <w:numId w:val="1"/>
        </w:numPr>
        <w:shd w:val="clear" w:color="auto" w:fill="auto"/>
        <w:tabs>
          <w:tab w:val="left" w:pos="199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главные темы произведения, проблемы, образы главных героев. Студент должен уметь:</w:t>
      </w:r>
    </w:p>
    <w:p w:rsidR="0030697A" w:rsidRPr="00405982" w:rsidRDefault="003E57C0" w:rsidP="00405982">
      <w:pPr>
        <w:pStyle w:val="3"/>
        <w:numPr>
          <w:ilvl w:val="0"/>
          <w:numId w:val="1"/>
        </w:numPr>
        <w:shd w:val="clear" w:color="auto" w:fill="auto"/>
        <w:tabs>
          <w:tab w:val="left" w:pos="199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грамотно выражать свои мысли;</w:t>
      </w:r>
    </w:p>
    <w:p w:rsidR="0030697A" w:rsidRPr="00405982" w:rsidRDefault="003E57C0" w:rsidP="00405982">
      <w:pPr>
        <w:pStyle w:val="3"/>
        <w:numPr>
          <w:ilvl w:val="0"/>
          <w:numId w:val="1"/>
        </w:numPr>
        <w:shd w:val="clear" w:color="auto" w:fill="auto"/>
        <w:tabs>
          <w:tab w:val="left" w:pos="19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давать оценку творчеству писателя;</w:t>
      </w:r>
    </w:p>
    <w:p w:rsidR="0030697A" w:rsidRPr="00405982" w:rsidRDefault="003E57C0" w:rsidP="00405982">
      <w:pPr>
        <w:pStyle w:val="3"/>
        <w:numPr>
          <w:ilvl w:val="0"/>
          <w:numId w:val="1"/>
        </w:numPr>
        <w:shd w:val="clear" w:color="auto" w:fill="auto"/>
        <w:tabs>
          <w:tab w:val="left" w:pos="19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уметь анализировать образ главного героя произведения;</w:t>
      </w:r>
    </w:p>
    <w:p w:rsidR="0030697A" w:rsidRPr="00405982" w:rsidRDefault="003E57C0" w:rsidP="00405982">
      <w:pPr>
        <w:pStyle w:val="3"/>
        <w:numPr>
          <w:ilvl w:val="0"/>
          <w:numId w:val="1"/>
        </w:numPr>
        <w:shd w:val="clear" w:color="auto" w:fill="auto"/>
        <w:tabs>
          <w:tab w:val="left" w:pos="20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выделять главные темы и проблемы произведения;</w:t>
      </w:r>
    </w:p>
    <w:p w:rsidR="0030697A" w:rsidRPr="00405982" w:rsidRDefault="003E57C0" w:rsidP="00405982">
      <w:pPr>
        <w:pStyle w:val="3"/>
        <w:numPr>
          <w:ilvl w:val="0"/>
          <w:numId w:val="1"/>
        </w:numPr>
        <w:shd w:val="clear" w:color="auto" w:fill="auto"/>
        <w:tabs>
          <w:tab w:val="left" w:pos="19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устанавливать при анализе произведения </w:t>
      </w:r>
      <w:proofErr w:type="spellStart"/>
      <w:r w:rsidRPr="00405982">
        <w:rPr>
          <w:sz w:val="24"/>
          <w:szCs w:val="24"/>
        </w:rPr>
        <w:t>историко</w:t>
      </w:r>
      <w:proofErr w:type="spellEnd"/>
      <w:r w:rsidRPr="00405982">
        <w:rPr>
          <w:sz w:val="24"/>
          <w:szCs w:val="24"/>
        </w:rPr>
        <w:t xml:space="preserve"> - литературную преемственность, выявляя традиции и новаторство в творчестве писателя.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Критерии оценки ответов студентов: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Оценка «отлично» ставится, если:</w:t>
      </w:r>
    </w:p>
    <w:p w:rsidR="0030697A" w:rsidRPr="00405982" w:rsidRDefault="003E57C0" w:rsidP="00405982">
      <w:pPr>
        <w:pStyle w:val="3"/>
        <w:numPr>
          <w:ilvl w:val="0"/>
          <w:numId w:val="1"/>
        </w:numPr>
        <w:shd w:val="clear" w:color="auto" w:fill="auto"/>
        <w:tabs>
          <w:tab w:val="left" w:pos="19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форма изложения безупречна,</w:t>
      </w:r>
    </w:p>
    <w:p w:rsidR="0030697A" w:rsidRPr="00405982" w:rsidRDefault="003E57C0" w:rsidP="00405982">
      <w:pPr>
        <w:pStyle w:val="3"/>
        <w:numPr>
          <w:ilvl w:val="0"/>
          <w:numId w:val="1"/>
        </w:numPr>
        <w:shd w:val="clear" w:color="auto" w:fill="auto"/>
        <w:tabs>
          <w:tab w:val="left" w:pos="257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речь выразительная, грамотная, студент рассказывает обоснованно, правильно употребляет литературную терминологию;</w:t>
      </w:r>
    </w:p>
    <w:p w:rsidR="0030697A" w:rsidRPr="00405982" w:rsidRDefault="003E57C0" w:rsidP="00405982">
      <w:pPr>
        <w:pStyle w:val="3"/>
        <w:numPr>
          <w:ilvl w:val="0"/>
          <w:numId w:val="1"/>
        </w:numPr>
        <w:shd w:val="clear" w:color="auto" w:fill="auto"/>
        <w:tabs>
          <w:tab w:val="left" w:pos="19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делает правильные обобщения и выводы;</w:t>
      </w:r>
    </w:p>
    <w:p w:rsidR="0030697A" w:rsidRPr="00405982" w:rsidRDefault="003E57C0" w:rsidP="00405982">
      <w:pPr>
        <w:pStyle w:val="3"/>
        <w:numPr>
          <w:ilvl w:val="0"/>
          <w:numId w:val="1"/>
        </w:numPr>
        <w:shd w:val="clear" w:color="auto" w:fill="auto"/>
        <w:tabs>
          <w:tab w:val="left" w:pos="252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ответ не нуждается в дополнительных и наводящих вопросах Оценка «хорошо» ставится, если:</w:t>
      </w:r>
    </w:p>
    <w:p w:rsidR="0030697A" w:rsidRPr="00405982" w:rsidRDefault="003E57C0" w:rsidP="00405982">
      <w:pPr>
        <w:pStyle w:val="3"/>
        <w:numPr>
          <w:ilvl w:val="0"/>
          <w:numId w:val="1"/>
        </w:numPr>
        <w:shd w:val="clear" w:color="auto" w:fill="auto"/>
        <w:tabs>
          <w:tab w:val="left" w:pos="19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ответ достаточно полный;</w:t>
      </w:r>
    </w:p>
    <w:p w:rsidR="0030697A" w:rsidRPr="00405982" w:rsidRDefault="003E57C0" w:rsidP="00405982">
      <w:pPr>
        <w:pStyle w:val="3"/>
        <w:numPr>
          <w:ilvl w:val="0"/>
          <w:numId w:val="1"/>
        </w:numPr>
        <w:shd w:val="clear" w:color="auto" w:fill="auto"/>
        <w:tabs>
          <w:tab w:val="left" w:pos="199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последователен;</w:t>
      </w:r>
    </w:p>
    <w:p w:rsidR="0030697A" w:rsidRPr="00405982" w:rsidRDefault="003E57C0" w:rsidP="00405982">
      <w:pPr>
        <w:pStyle w:val="3"/>
        <w:numPr>
          <w:ilvl w:val="0"/>
          <w:numId w:val="1"/>
        </w:numPr>
        <w:shd w:val="clear" w:color="auto" w:fill="auto"/>
        <w:tabs>
          <w:tab w:val="left" w:pos="19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владеет выразительностью речи;</w:t>
      </w:r>
    </w:p>
    <w:p w:rsidR="0030697A" w:rsidRPr="00405982" w:rsidRDefault="003E57C0" w:rsidP="00405982">
      <w:pPr>
        <w:pStyle w:val="3"/>
        <w:numPr>
          <w:ilvl w:val="0"/>
          <w:numId w:val="1"/>
        </w:numPr>
        <w:shd w:val="clear" w:color="auto" w:fill="auto"/>
        <w:tabs>
          <w:tab w:val="left" w:pos="20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в основном делает обобщения и выводы, избегает грубых ошибок. Оценка «удовлетворительно» ставится, если:</w:t>
      </w:r>
    </w:p>
    <w:p w:rsidR="0030697A" w:rsidRPr="00405982" w:rsidRDefault="003E57C0" w:rsidP="00405982">
      <w:pPr>
        <w:pStyle w:val="3"/>
        <w:numPr>
          <w:ilvl w:val="0"/>
          <w:numId w:val="1"/>
        </w:numPr>
        <w:shd w:val="clear" w:color="auto" w:fill="auto"/>
        <w:tabs>
          <w:tab w:val="left" w:pos="19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бегло раскрывает тему, ответ поверхностный;</w:t>
      </w:r>
    </w:p>
    <w:p w:rsidR="0030697A" w:rsidRPr="00405982" w:rsidRDefault="003E57C0" w:rsidP="00405982">
      <w:pPr>
        <w:pStyle w:val="3"/>
        <w:numPr>
          <w:ilvl w:val="0"/>
          <w:numId w:val="1"/>
        </w:numPr>
        <w:shd w:val="clear" w:color="auto" w:fill="auto"/>
        <w:tabs>
          <w:tab w:val="left" w:pos="19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обнаруживает слабое знание текста произведения;</w:t>
      </w:r>
    </w:p>
    <w:p w:rsidR="0030697A" w:rsidRPr="00405982" w:rsidRDefault="003E57C0" w:rsidP="00405982">
      <w:pPr>
        <w:pStyle w:val="3"/>
        <w:numPr>
          <w:ilvl w:val="0"/>
          <w:numId w:val="1"/>
        </w:numPr>
        <w:shd w:val="clear" w:color="auto" w:fill="auto"/>
        <w:tabs>
          <w:tab w:val="left" w:pos="20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не умеет отобрать главное, существенное. Оценка «неудовлетворительно» ставится, если:</w:t>
      </w:r>
    </w:p>
    <w:p w:rsidR="0030697A" w:rsidRPr="00405982" w:rsidRDefault="003E57C0" w:rsidP="00405982">
      <w:pPr>
        <w:pStyle w:val="3"/>
        <w:numPr>
          <w:ilvl w:val="0"/>
          <w:numId w:val="1"/>
        </w:numPr>
        <w:shd w:val="clear" w:color="auto" w:fill="auto"/>
        <w:tabs>
          <w:tab w:val="left" w:pos="19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ответ неточный;</w:t>
      </w:r>
    </w:p>
    <w:p w:rsidR="0030697A" w:rsidRPr="00405982" w:rsidRDefault="003E57C0" w:rsidP="00405982">
      <w:pPr>
        <w:pStyle w:val="3"/>
        <w:numPr>
          <w:ilvl w:val="0"/>
          <w:numId w:val="1"/>
        </w:numPr>
        <w:shd w:val="clear" w:color="auto" w:fill="auto"/>
        <w:tabs>
          <w:tab w:val="left" w:pos="199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много фактических ошибок;</w:t>
      </w:r>
    </w:p>
    <w:p w:rsidR="0030697A" w:rsidRPr="00405982" w:rsidRDefault="003E57C0" w:rsidP="00405982">
      <w:pPr>
        <w:pStyle w:val="3"/>
        <w:numPr>
          <w:ilvl w:val="0"/>
          <w:numId w:val="1"/>
        </w:numPr>
        <w:shd w:val="clear" w:color="auto" w:fill="auto"/>
        <w:tabs>
          <w:tab w:val="left" w:pos="19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не знает текста произведения;</w:t>
      </w:r>
    </w:p>
    <w:p w:rsidR="0030697A" w:rsidRPr="00405982" w:rsidRDefault="003E57C0" w:rsidP="00405982">
      <w:pPr>
        <w:pStyle w:val="3"/>
        <w:numPr>
          <w:ilvl w:val="0"/>
          <w:numId w:val="1"/>
        </w:numPr>
        <w:shd w:val="clear" w:color="auto" w:fill="auto"/>
        <w:tabs>
          <w:tab w:val="left" w:pos="199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не может определить тему, проблемы произведения.</w:t>
      </w:r>
    </w:p>
    <w:p w:rsidR="00405982" w:rsidRDefault="00405982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ВОПРОСЫ ПО ПРЕДМЕТУ «ЗАРУБЕЖНАЯ ЛИТЕРАТУРА» 3 КУРС БИБЛИОТЕЧНОЕ ОТДЕЛЕНИЕ</w:t>
      </w:r>
    </w:p>
    <w:p w:rsidR="0030697A" w:rsidRPr="00405982" w:rsidRDefault="003E57C0" w:rsidP="00405982">
      <w:pPr>
        <w:pStyle w:val="3"/>
        <w:numPr>
          <w:ilvl w:val="1"/>
          <w:numId w:val="1"/>
        </w:numPr>
        <w:shd w:val="clear" w:color="auto" w:fill="auto"/>
        <w:tabs>
          <w:tab w:val="left" w:pos="1351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Античная литература. Понятие античной литературы. Время создания. Создатель античной литературы. Мифология - основа античной литературы. Гесиод «Теогония».</w:t>
      </w:r>
    </w:p>
    <w:p w:rsidR="0030697A" w:rsidRPr="00405982" w:rsidRDefault="003E57C0" w:rsidP="00405982">
      <w:pPr>
        <w:pStyle w:val="3"/>
        <w:numPr>
          <w:ilvl w:val="1"/>
          <w:numId w:val="1"/>
        </w:numPr>
        <w:shd w:val="clear" w:color="auto" w:fill="auto"/>
        <w:tabs>
          <w:tab w:val="left" w:pos="30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lastRenderedPageBreak/>
        <w:t xml:space="preserve"> Мифы Древней Греции. Мифы о главнейших богах: </w:t>
      </w:r>
      <w:proofErr w:type="gramStart"/>
      <w:r w:rsidRPr="00405982">
        <w:rPr>
          <w:sz w:val="24"/>
          <w:szCs w:val="24"/>
        </w:rPr>
        <w:t>Зевсе</w:t>
      </w:r>
      <w:proofErr w:type="gramEnd"/>
      <w:r w:rsidRPr="00405982">
        <w:rPr>
          <w:sz w:val="24"/>
          <w:szCs w:val="24"/>
        </w:rPr>
        <w:t>, Посейдоне, Аиде.</w:t>
      </w:r>
    </w:p>
    <w:p w:rsidR="0030697A" w:rsidRPr="00405982" w:rsidRDefault="003E57C0" w:rsidP="00405982">
      <w:pPr>
        <w:pStyle w:val="3"/>
        <w:numPr>
          <w:ilvl w:val="1"/>
          <w:numId w:val="1"/>
        </w:numPr>
        <w:shd w:val="clear" w:color="auto" w:fill="auto"/>
        <w:tabs>
          <w:tab w:val="left" w:pos="31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Троянский героический эпос. Мифы о Трое. Гомер «Илиада». Тема. Сюжет. Главные герои.</w:t>
      </w:r>
    </w:p>
    <w:p w:rsidR="0030697A" w:rsidRPr="00405982" w:rsidRDefault="003E57C0" w:rsidP="00405982">
      <w:pPr>
        <w:pStyle w:val="3"/>
        <w:numPr>
          <w:ilvl w:val="1"/>
          <w:numId w:val="1"/>
        </w:numPr>
        <w:shd w:val="clear" w:color="auto" w:fill="auto"/>
        <w:tabs>
          <w:tab w:val="left" w:pos="305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Гомер «Одиссея». Тема. Сюжет. Главные герои.</w:t>
      </w:r>
    </w:p>
    <w:p w:rsidR="0030697A" w:rsidRPr="00405982" w:rsidRDefault="003E57C0" w:rsidP="00405982">
      <w:pPr>
        <w:pStyle w:val="3"/>
        <w:numPr>
          <w:ilvl w:val="1"/>
          <w:numId w:val="1"/>
        </w:numPr>
        <w:shd w:val="clear" w:color="auto" w:fill="auto"/>
        <w:tabs>
          <w:tab w:val="left" w:pos="406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Древнегреческий театр. История возникновения театра. Миф о боге Дионисе. Устройство древнегреческого театра.</w:t>
      </w:r>
    </w:p>
    <w:p w:rsidR="0030697A" w:rsidRPr="00405982" w:rsidRDefault="003E57C0" w:rsidP="00405982">
      <w:pPr>
        <w:pStyle w:val="3"/>
        <w:numPr>
          <w:ilvl w:val="1"/>
          <w:numId w:val="1"/>
        </w:numPr>
        <w:shd w:val="clear" w:color="auto" w:fill="auto"/>
        <w:tabs>
          <w:tab w:val="left" w:pos="295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Эсхил. Основные сведения о жизни и творчестве. Тематика трагедий Эсхила.</w:t>
      </w:r>
    </w:p>
    <w:p w:rsidR="0030697A" w:rsidRPr="00405982" w:rsidRDefault="003E57C0" w:rsidP="00405982">
      <w:pPr>
        <w:pStyle w:val="3"/>
        <w:numPr>
          <w:ilvl w:val="1"/>
          <w:numId w:val="1"/>
        </w:numPr>
        <w:shd w:val="clear" w:color="auto" w:fill="auto"/>
        <w:tabs>
          <w:tab w:val="left" w:pos="295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7. Общая характеристика литературы средних веков. Хронологические рамки. Социальный строй. Основные жанры.</w:t>
      </w:r>
    </w:p>
    <w:p w:rsidR="0030697A" w:rsidRPr="00405982" w:rsidRDefault="003E57C0" w:rsidP="00405982">
      <w:pPr>
        <w:pStyle w:val="3"/>
        <w:numPr>
          <w:ilvl w:val="2"/>
          <w:numId w:val="1"/>
        </w:numPr>
        <w:shd w:val="clear" w:color="auto" w:fill="auto"/>
        <w:tabs>
          <w:tab w:val="left" w:pos="286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«Песнь о Роланде». Историческая основа поэмы, содержание, образы.</w:t>
      </w:r>
    </w:p>
    <w:p w:rsidR="0030697A" w:rsidRPr="00405982" w:rsidRDefault="003E57C0" w:rsidP="00405982">
      <w:pPr>
        <w:pStyle w:val="3"/>
        <w:numPr>
          <w:ilvl w:val="2"/>
          <w:numId w:val="1"/>
        </w:numPr>
        <w:shd w:val="clear" w:color="auto" w:fill="auto"/>
        <w:tabs>
          <w:tab w:val="left" w:pos="29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Франсуа Вийон. Тематика песен.</w:t>
      </w:r>
    </w:p>
    <w:p w:rsidR="0030697A" w:rsidRPr="00405982" w:rsidRDefault="003E57C0" w:rsidP="00405982">
      <w:pPr>
        <w:pStyle w:val="3"/>
        <w:numPr>
          <w:ilvl w:val="2"/>
          <w:numId w:val="1"/>
        </w:numPr>
        <w:shd w:val="clear" w:color="auto" w:fill="auto"/>
        <w:tabs>
          <w:tab w:val="left" w:pos="362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Данте Алигьери. Основные сведения о жизни и деятельности.</w:t>
      </w:r>
    </w:p>
    <w:p w:rsidR="0030697A" w:rsidRPr="00405982" w:rsidRDefault="003E57C0" w:rsidP="00405982">
      <w:pPr>
        <w:pStyle w:val="3"/>
        <w:numPr>
          <w:ilvl w:val="2"/>
          <w:numId w:val="1"/>
        </w:numPr>
        <w:shd w:val="clear" w:color="auto" w:fill="auto"/>
        <w:tabs>
          <w:tab w:val="left" w:pos="372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«Божественная комедия» Данте. Жанр. Композиция. Сюжет.</w:t>
      </w:r>
    </w:p>
    <w:p w:rsidR="0030697A" w:rsidRPr="00405982" w:rsidRDefault="003E57C0" w:rsidP="00405982">
      <w:pPr>
        <w:pStyle w:val="3"/>
        <w:numPr>
          <w:ilvl w:val="2"/>
          <w:numId w:val="1"/>
        </w:numPr>
        <w:shd w:val="clear" w:color="auto" w:fill="auto"/>
        <w:tabs>
          <w:tab w:val="left" w:pos="372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Общая характеристика литературы эпохи Возрождения. Гуманизм.</w:t>
      </w:r>
    </w:p>
    <w:p w:rsidR="0030697A" w:rsidRPr="00405982" w:rsidRDefault="003E57C0" w:rsidP="00405982">
      <w:pPr>
        <w:pStyle w:val="3"/>
        <w:numPr>
          <w:ilvl w:val="2"/>
          <w:numId w:val="1"/>
        </w:numPr>
        <w:shd w:val="clear" w:color="auto" w:fill="auto"/>
        <w:tabs>
          <w:tab w:val="left" w:pos="372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</w:t>
      </w:r>
      <w:proofErr w:type="spellStart"/>
      <w:r w:rsidRPr="00405982">
        <w:rPr>
          <w:sz w:val="24"/>
          <w:szCs w:val="24"/>
        </w:rPr>
        <w:t>Франческо</w:t>
      </w:r>
      <w:proofErr w:type="spellEnd"/>
      <w:r w:rsidRPr="00405982">
        <w:rPr>
          <w:sz w:val="24"/>
          <w:szCs w:val="24"/>
        </w:rPr>
        <w:t xml:space="preserve"> Петрарка. Сведения о жизни и творчестве. Тематика сонетов.</w:t>
      </w:r>
    </w:p>
    <w:p w:rsidR="0030697A" w:rsidRPr="00405982" w:rsidRDefault="003E57C0" w:rsidP="00405982">
      <w:pPr>
        <w:pStyle w:val="3"/>
        <w:numPr>
          <w:ilvl w:val="2"/>
          <w:numId w:val="1"/>
        </w:numPr>
        <w:shd w:val="clear" w:color="auto" w:fill="auto"/>
        <w:tabs>
          <w:tab w:val="left" w:pos="372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Боккаччо. Сведения о жизни и творчестве. Книга «Декамерон». Тематика новелл.</w:t>
      </w:r>
    </w:p>
    <w:p w:rsidR="0030697A" w:rsidRPr="00405982" w:rsidRDefault="003E57C0" w:rsidP="00405982">
      <w:pPr>
        <w:pStyle w:val="3"/>
        <w:numPr>
          <w:ilvl w:val="2"/>
          <w:numId w:val="1"/>
        </w:numPr>
        <w:shd w:val="clear" w:color="auto" w:fill="auto"/>
        <w:tabs>
          <w:tab w:val="left" w:pos="473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Ф. Рабле. Сведения о жизни и творчестве. Роман «</w:t>
      </w:r>
      <w:proofErr w:type="spellStart"/>
      <w:r w:rsidRPr="00405982">
        <w:rPr>
          <w:sz w:val="24"/>
          <w:szCs w:val="24"/>
        </w:rPr>
        <w:t>Гаргантюа</w:t>
      </w:r>
      <w:proofErr w:type="spellEnd"/>
      <w:r w:rsidRPr="00405982">
        <w:rPr>
          <w:sz w:val="24"/>
          <w:szCs w:val="24"/>
        </w:rPr>
        <w:t xml:space="preserve"> и </w:t>
      </w:r>
      <w:proofErr w:type="spellStart"/>
      <w:r w:rsidRPr="00405982">
        <w:rPr>
          <w:sz w:val="24"/>
          <w:szCs w:val="24"/>
        </w:rPr>
        <w:t>Пантагрюэль</w:t>
      </w:r>
      <w:proofErr w:type="spellEnd"/>
      <w:r w:rsidRPr="00405982">
        <w:rPr>
          <w:sz w:val="24"/>
          <w:szCs w:val="24"/>
        </w:rPr>
        <w:t>». Основные темы и проблемы романа.</w:t>
      </w:r>
    </w:p>
    <w:p w:rsidR="0030697A" w:rsidRPr="00405982" w:rsidRDefault="003E57C0" w:rsidP="00405982">
      <w:pPr>
        <w:pStyle w:val="3"/>
        <w:numPr>
          <w:ilvl w:val="2"/>
          <w:numId w:val="1"/>
        </w:numPr>
        <w:shd w:val="clear" w:color="auto" w:fill="auto"/>
        <w:tabs>
          <w:tab w:val="left" w:pos="372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У. Шекспир. Сведения о жизни и творчестве. «Шекспировский вопрос» в наши дни.</w:t>
      </w:r>
    </w:p>
    <w:p w:rsidR="0030697A" w:rsidRPr="00405982" w:rsidRDefault="003E57C0" w:rsidP="00405982">
      <w:pPr>
        <w:pStyle w:val="3"/>
        <w:numPr>
          <w:ilvl w:val="2"/>
          <w:numId w:val="1"/>
        </w:numPr>
        <w:shd w:val="clear" w:color="auto" w:fill="auto"/>
        <w:tabs>
          <w:tab w:val="left" w:pos="372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Творческое наследие Шекспира. Тематика </w:t>
      </w:r>
      <w:proofErr w:type="spellStart"/>
      <w:r w:rsidRPr="00405982">
        <w:rPr>
          <w:sz w:val="24"/>
          <w:szCs w:val="24"/>
        </w:rPr>
        <w:t>сонетой</w:t>
      </w:r>
      <w:proofErr w:type="spellEnd"/>
      <w:r w:rsidRPr="00405982">
        <w:rPr>
          <w:sz w:val="24"/>
          <w:szCs w:val="24"/>
        </w:rPr>
        <w:t>.</w:t>
      </w:r>
    </w:p>
    <w:p w:rsidR="0030697A" w:rsidRPr="00405982" w:rsidRDefault="003E57C0" w:rsidP="00405982">
      <w:pPr>
        <w:pStyle w:val="3"/>
        <w:numPr>
          <w:ilvl w:val="2"/>
          <w:numId w:val="1"/>
        </w:numPr>
        <w:shd w:val="clear" w:color="auto" w:fill="auto"/>
        <w:tabs>
          <w:tab w:val="left" w:pos="347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Тематика комедий и драм Шекспира. Рассказать об одной комедии или трагедии.</w:t>
      </w:r>
    </w:p>
    <w:p w:rsidR="0030697A" w:rsidRPr="00405982" w:rsidRDefault="003E57C0" w:rsidP="00405982">
      <w:pPr>
        <w:pStyle w:val="3"/>
        <w:numPr>
          <w:ilvl w:val="2"/>
          <w:numId w:val="1"/>
        </w:numPr>
        <w:shd w:val="clear" w:color="auto" w:fill="auto"/>
        <w:tabs>
          <w:tab w:val="left" w:pos="362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Испания. </w:t>
      </w:r>
      <w:proofErr w:type="spellStart"/>
      <w:r w:rsidRPr="00405982">
        <w:rPr>
          <w:sz w:val="24"/>
          <w:szCs w:val="24"/>
        </w:rPr>
        <w:t>Лопе</w:t>
      </w:r>
      <w:proofErr w:type="spellEnd"/>
      <w:r w:rsidRPr="00405982">
        <w:rPr>
          <w:sz w:val="24"/>
          <w:szCs w:val="24"/>
        </w:rPr>
        <w:t xml:space="preserve"> де Вега. Сведения о жизни и творчестве.</w:t>
      </w:r>
    </w:p>
    <w:p w:rsidR="0030697A" w:rsidRPr="00405982" w:rsidRDefault="003E57C0" w:rsidP="00405982">
      <w:pPr>
        <w:pStyle w:val="3"/>
        <w:numPr>
          <w:ilvl w:val="2"/>
          <w:numId w:val="1"/>
        </w:numPr>
        <w:shd w:val="clear" w:color="auto" w:fill="auto"/>
        <w:tabs>
          <w:tab w:val="left" w:pos="386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Тематика произведений </w:t>
      </w:r>
      <w:proofErr w:type="spellStart"/>
      <w:r w:rsidRPr="00405982">
        <w:rPr>
          <w:sz w:val="24"/>
          <w:szCs w:val="24"/>
        </w:rPr>
        <w:t>Лопе</w:t>
      </w:r>
      <w:proofErr w:type="spellEnd"/>
      <w:r w:rsidRPr="00405982">
        <w:rPr>
          <w:sz w:val="24"/>
          <w:szCs w:val="24"/>
        </w:rPr>
        <w:t xml:space="preserve"> де Вега.</w:t>
      </w:r>
    </w:p>
    <w:p w:rsidR="0030697A" w:rsidRPr="00405982" w:rsidRDefault="003E57C0" w:rsidP="00405982">
      <w:pPr>
        <w:pStyle w:val="3"/>
        <w:numPr>
          <w:ilvl w:val="2"/>
          <w:numId w:val="1"/>
        </w:numPr>
        <w:shd w:val="clear" w:color="auto" w:fill="auto"/>
        <w:tabs>
          <w:tab w:val="left" w:pos="573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17 век. Характеристика классицизма. Особенности классицизма. Литература классицизма.</w:t>
      </w:r>
    </w:p>
    <w:p w:rsidR="0030697A" w:rsidRPr="00405982" w:rsidRDefault="003E57C0" w:rsidP="00405982">
      <w:pPr>
        <w:pStyle w:val="3"/>
        <w:numPr>
          <w:ilvl w:val="2"/>
          <w:numId w:val="1"/>
        </w:numPr>
        <w:shd w:val="clear" w:color="auto" w:fill="auto"/>
        <w:tabs>
          <w:tab w:val="left" w:pos="448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Мольер. Сведения о жизни и творчестве.</w:t>
      </w:r>
    </w:p>
    <w:p w:rsidR="0030697A" w:rsidRPr="00405982" w:rsidRDefault="003E57C0" w:rsidP="00405982">
      <w:pPr>
        <w:pStyle w:val="3"/>
        <w:numPr>
          <w:ilvl w:val="2"/>
          <w:numId w:val="1"/>
        </w:numPr>
        <w:shd w:val="clear" w:color="auto" w:fill="auto"/>
        <w:tabs>
          <w:tab w:val="left" w:pos="381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Тематика произведений Мольера.</w:t>
      </w:r>
    </w:p>
    <w:p w:rsidR="0030697A" w:rsidRPr="00405982" w:rsidRDefault="003E57C0" w:rsidP="00405982">
      <w:pPr>
        <w:pStyle w:val="3"/>
        <w:numPr>
          <w:ilvl w:val="2"/>
          <w:numId w:val="1"/>
        </w:numPr>
        <w:shd w:val="clear" w:color="auto" w:fill="auto"/>
        <w:tabs>
          <w:tab w:val="left" w:pos="39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Эпоха Просвещения. Особенности Просвещения.</w:t>
      </w:r>
    </w:p>
    <w:p w:rsidR="0030697A" w:rsidRPr="00405982" w:rsidRDefault="003E57C0" w:rsidP="00405982">
      <w:pPr>
        <w:pStyle w:val="3"/>
        <w:numPr>
          <w:ilvl w:val="2"/>
          <w:numId w:val="1"/>
        </w:numPr>
        <w:shd w:val="clear" w:color="auto" w:fill="auto"/>
        <w:tabs>
          <w:tab w:val="left" w:pos="395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Английское Просвещение. Р. Бернс. Тематика стихов.</w:t>
      </w:r>
    </w:p>
    <w:p w:rsidR="0030697A" w:rsidRPr="00405982" w:rsidRDefault="003E57C0" w:rsidP="00405982">
      <w:pPr>
        <w:pStyle w:val="3"/>
        <w:numPr>
          <w:ilvl w:val="2"/>
          <w:numId w:val="1"/>
        </w:numPr>
        <w:shd w:val="clear" w:color="auto" w:fill="auto"/>
        <w:tabs>
          <w:tab w:val="left" w:pos="395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Развитие английского приключенческого романа. Д. Свифт и Д. Дефо.</w:t>
      </w:r>
    </w:p>
    <w:p w:rsidR="0030697A" w:rsidRPr="00405982" w:rsidRDefault="003E57C0" w:rsidP="00405982">
      <w:pPr>
        <w:pStyle w:val="3"/>
        <w:numPr>
          <w:ilvl w:val="2"/>
          <w:numId w:val="1"/>
        </w:numPr>
        <w:shd w:val="clear" w:color="auto" w:fill="auto"/>
        <w:tabs>
          <w:tab w:val="left" w:pos="386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Французское Просвещение. Вольтер. Сведения о жизни и творчестве.</w:t>
      </w:r>
    </w:p>
    <w:p w:rsidR="0030697A" w:rsidRPr="00405982" w:rsidRDefault="003E57C0" w:rsidP="00405982">
      <w:pPr>
        <w:pStyle w:val="3"/>
        <w:numPr>
          <w:ilvl w:val="2"/>
          <w:numId w:val="1"/>
        </w:numPr>
        <w:shd w:val="clear" w:color="auto" w:fill="auto"/>
        <w:tabs>
          <w:tab w:val="left" w:pos="386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Творческое наследие Вольтера.</w:t>
      </w:r>
    </w:p>
    <w:p w:rsidR="0030697A" w:rsidRPr="00405982" w:rsidRDefault="003E57C0" w:rsidP="00405982">
      <w:pPr>
        <w:pStyle w:val="3"/>
        <w:numPr>
          <w:ilvl w:val="2"/>
          <w:numId w:val="1"/>
        </w:numPr>
        <w:shd w:val="clear" w:color="auto" w:fill="auto"/>
        <w:tabs>
          <w:tab w:val="left" w:pos="39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Бомарше. Сведения о жизни и творчестве. Произведения Бомарше.</w:t>
      </w:r>
    </w:p>
    <w:p w:rsidR="0030697A" w:rsidRPr="00405982" w:rsidRDefault="003E57C0" w:rsidP="00405982">
      <w:pPr>
        <w:pStyle w:val="3"/>
        <w:numPr>
          <w:ilvl w:val="2"/>
          <w:numId w:val="1"/>
        </w:numPr>
        <w:shd w:val="clear" w:color="auto" w:fill="auto"/>
        <w:tabs>
          <w:tab w:val="left" w:pos="39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Немецкое Просвещение. Роль Лессинга. Движение «Бури и натиска».</w:t>
      </w:r>
    </w:p>
    <w:p w:rsidR="0030697A" w:rsidRPr="00405982" w:rsidRDefault="003E57C0" w:rsidP="00405982">
      <w:pPr>
        <w:pStyle w:val="3"/>
        <w:numPr>
          <w:ilvl w:val="2"/>
          <w:numId w:val="1"/>
        </w:numPr>
        <w:shd w:val="clear" w:color="auto" w:fill="auto"/>
        <w:tabs>
          <w:tab w:val="left" w:pos="395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Гете. Сведения о жизни и деятельности.</w:t>
      </w:r>
    </w:p>
    <w:p w:rsidR="0030697A" w:rsidRPr="00405982" w:rsidRDefault="003E57C0" w:rsidP="00405982">
      <w:pPr>
        <w:pStyle w:val="3"/>
        <w:numPr>
          <w:ilvl w:val="2"/>
          <w:numId w:val="1"/>
        </w:numPr>
        <w:shd w:val="clear" w:color="auto" w:fill="auto"/>
        <w:tabs>
          <w:tab w:val="left" w:pos="376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Творческое наследие Гете. Тематика стихов.</w:t>
      </w:r>
    </w:p>
    <w:p w:rsidR="0030697A" w:rsidRPr="00405982" w:rsidRDefault="003E57C0" w:rsidP="00405982">
      <w:pPr>
        <w:pStyle w:val="3"/>
        <w:numPr>
          <w:ilvl w:val="2"/>
          <w:numId w:val="1"/>
        </w:numPr>
        <w:shd w:val="clear" w:color="auto" w:fill="auto"/>
        <w:tabs>
          <w:tab w:val="left" w:pos="381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Трагедия Гете «Фауст». История создания, жанр. Тема. Сюжет.</w:t>
      </w:r>
    </w:p>
    <w:p w:rsidR="0030697A" w:rsidRPr="00405982" w:rsidRDefault="003E57C0" w:rsidP="00405982">
      <w:pPr>
        <w:pStyle w:val="3"/>
        <w:numPr>
          <w:ilvl w:val="2"/>
          <w:numId w:val="1"/>
        </w:numPr>
        <w:shd w:val="clear" w:color="auto" w:fill="auto"/>
        <w:tabs>
          <w:tab w:val="left" w:pos="395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Шиллер. Основные сведения о жизни и творчестве.</w:t>
      </w:r>
    </w:p>
    <w:p w:rsidR="0030697A" w:rsidRPr="00405982" w:rsidRDefault="003E57C0" w:rsidP="00405982">
      <w:pPr>
        <w:pStyle w:val="3"/>
        <w:numPr>
          <w:ilvl w:val="2"/>
          <w:numId w:val="1"/>
        </w:numPr>
        <w:shd w:val="clear" w:color="auto" w:fill="auto"/>
        <w:tabs>
          <w:tab w:val="left" w:pos="381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Творческое наследие Шиллера. Баллады и драмы.</w:t>
      </w:r>
    </w:p>
    <w:p w:rsidR="0030697A" w:rsidRPr="00405982" w:rsidRDefault="003E57C0" w:rsidP="00405982">
      <w:pPr>
        <w:pStyle w:val="3"/>
        <w:numPr>
          <w:ilvl w:val="2"/>
          <w:numId w:val="1"/>
        </w:numPr>
        <w:shd w:val="clear" w:color="auto" w:fill="auto"/>
        <w:tabs>
          <w:tab w:val="left" w:pos="395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Романтизм - новое литературное направление. Особенности романтизма.</w:t>
      </w:r>
    </w:p>
    <w:p w:rsidR="0030697A" w:rsidRPr="00405982" w:rsidRDefault="003E57C0" w:rsidP="00405982">
      <w:pPr>
        <w:pStyle w:val="3"/>
        <w:numPr>
          <w:ilvl w:val="2"/>
          <w:numId w:val="1"/>
        </w:numPr>
        <w:shd w:val="clear" w:color="auto" w:fill="auto"/>
        <w:tabs>
          <w:tab w:val="left" w:pos="386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Э.Т. Гофман и его произведения.</w:t>
      </w:r>
    </w:p>
    <w:p w:rsidR="0030697A" w:rsidRPr="00405982" w:rsidRDefault="003E57C0" w:rsidP="00405982">
      <w:pPr>
        <w:pStyle w:val="3"/>
        <w:numPr>
          <w:ilvl w:val="2"/>
          <w:numId w:val="1"/>
        </w:numPr>
        <w:shd w:val="clear" w:color="auto" w:fill="auto"/>
        <w:tabs>
          <w:tab w:val="left" w:pos="390"/>
        </w:tabs>
        <w:spacing w:line="240" w:lineRule="auto"/>
        <w:ind w:firstLine="709"/>
        <w:jc w:val="both"/>
        <w:rPr>
          <w:sz w:val="24"/>
          <w:szCs w:val="24"/>
        </w:rPr>
      </w:pPr>
      <w:bookmarkStart w:id="7" w:name="bookmark9"/>
      <w:r w:rsidRPr="00405982">
        <w:rPr>
          <w:sz w:val="24"/>
          <w:szCs w:val="24"/>
        </w:rPr>
        <w:t xml:space="preserve"> Байрон. Сведения о жизни и творчестве.</w:t>
      </w:r>
      <w:bookmarkEnd w:id="7"/>
    </w:p>
    <w:p w:rsidR="0030697A" w:rsidRPr="00405982" w:rsidRDefault="003E57C0" w:rsidP="00405982">
      <w:pPr>
        <w:pStyle w:val="3"/>
        <w:numPr>
          <w:ilvl w:val="2"/>
          <w:numId w:val="1"/>
        </w:numPr>
        <w:shd w:val="clear" w:color="auto" w:fill="auto"/>
        <w:tabs>
          <w:tab w:val="left" w:pos="386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Тематика стихов и поэм Байрона.</w:t>
      </w:r>
    </w:p>
    <w:p w:rsidR="0030697A" w:rsidRPr="00405982" w:rsidRDefault="003E57C0" w:rsidP="00405982">
      <w:pPr>
        <w:pStyle w:val="3"/>
        <w:numPr>
          <w:ilvl w:val="2"/>
          <w:numId w:val="1"/>
        </w:numPr>
        <w:shd w:val="clear" w:color="auto" w:fill="auto"/>
        <w:tabs>
          <w:tab w:val="left" w:pos="606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В. Гюго. Сведения о жизни и творчестве.</w:t>
      </w:r>
    </w:p>
    <w:p w:rsidR="0030697A" w:rsidRPr="00405982" w:rsidRDefault="003E57C0" w:rsidP="00405982">
      <w:pPr>
        <w:pStyle w:val="3"/>
        <w:numPr>
          <w:ilvl w:val="2"/>
          <w:numId w:val="1"/>
        </w:numPr>
        <w:shd w:val="clear" w:color="auto" w:fill="auto"/>
        <w:tabs>
          <w:tab w:val="left" w:pos="606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«Собор Парижской Богоматери» В. Гюго. Тема, сюжет, герои.</w:t>
      </w:r>
    </w:p>
    <w:p w:rsidR="0030697A" w:rsidRPr="00405982" w:rsidRDefault="003E57C0" w:rsidP="00405982">
      <w:pPr>
        <w:pStyle w:val="3"/>
        <w:numPr>
          <w:ilvl w:val="2"/>
          <w:numId w:val="1"/>
        </w:numPr>
        <w:shd w:val="clear" w:color="auto" w:fill="auto"/>
        <w:tabs>
          <w:tab w:val="left" w:pos="41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Общая характеристика литературы 30 - годов 19 века. Критический реализм - новое литературное направление. Особенности критического реализма.</w:t>
      </w:r>
    </w:p>
    <w:p w:rsidR="0030697A" w:rsidRPr="00405982" w:rsidRDefault="003E57C0" w:rsidP="00405982">
      <w:pPr>
        <w:pStyle w:val="3"/>
        <w:numPr>
          <w:ilvl w:val="2"/>
          <w:numId w:val="1"/>
        </w:numPr>
        <w:shd w:val="clear" w:color="auto" w:fill="auto"/>
        <w:tabs>
          <w:tab w:val="left" w:pos="39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Беранже. Сведения о жизни. Тематика произведений.</w:t>
      </w:r>
    </w:p>
    <w:p w:rsidR="0030697A" w:rsidRPr="00405982" w:rsidRDefault="003E57C0" w:rsidP="00405982">
      <w:pPr>
        <w:pStyle w:val="3"/>
        <w:numPr>
          <w:ilvl w:val="2"/>
          <w:numId w:val="1"/>
        </w:numPr>
        <w:shd w:val="clear" w:color="auto" w:fill="auto"/>
        <w:tabs>
          <w:tab w:val="left" w:pos="386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Стендаль. Сведения о жизни и деятельности.</w:t>
      </w:r>
    </w:p>
    <w:p w:rsidR="0030697A" w:rsidRPr="00405982" w:rsidRDefault="003E57C0" w:rsidP="00405982">
      <w:pPr>
        <w:pStyle w:val="3"/>
        <w:numPr>
          <w:ilvl w:val="2"/>
          <w:numId w:val="1"/>
        </w:numPr>
        <w:shd w:val="clear" w:color="auto" w:fill="auto"/>
        <w:tabs>
          <w:tab w:val="left" w:pos="40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lastRenderedPageBreak/>
        <w:t xml:space="preserve"> Роман «</w:t>
      </w:r>
      <w:proofErr w:type="gramStart"/>
      <w:r w:rsidRPr="00405982">
        <w:rPr>
          <w:sz w:val="24"/>
          <w:szCs w:val="24"/>
        </w:rPr>
        <w:t>Красное</w:t>
      </w:r>
      <w:proofErr w:type="gramEnd"/>
      <w:r w:rsidRPr="00405982">
        <w:rPr>
          <w:sz w:val="24"/>
          <w:szCs w:val="24"/>
        </w:rPr>
        <w:t xml:space="preserve"> и черное» Стендаля. Тема. Проблемы. Главный герой.</w:t>
      </w:r>
    </w:p>
    <w:p w:rsidR="0030697A" w:rsidRPr="00405982" w:rsidRDefault="003E57C0" w:rsidP="00405982">
      <w:pPr>
        <w:pStyle w:val="3"/>
        <w:numPr>
          <w:ilvl w:val="2"/>
          <w:numId w:val="1"/>
        </w:numPr>
        <w:shd w:val="clear" w:color="auto" w:fill="auto"/>
        <w:tabs>
          <w:tab w:val="left" w:pos="40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Бальзак. Сведения и жизни и деятельности.</w:t>
      </w:r>
    </w:p>
    <w:p w:rsidR="0030697A" w:rsidRPr="00405982" w:rsidRDefault="003E57C0" w:rsidP="00405982">
      <w:pPr>
        <w:pStyle w:val="3"/>
        <w:numPr>
          <w:ilvl w:val="2"/>
          <w:numId w:val="1"/>
        </w:numPr>
        <w:shd w:val="clear" w:color="auto" w:fill="auto"/>
        <w:tabs>
          <w:tab w:val="left" w:pos="395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«Человеческая комедия» Бальзака. История создания. Тематика романов.</w:t>
      </w:r>
    </w:p>
    <w:p w:rsidR="0030697A" w:rsidRPr="00405982" w:rsidRDefault="003E57C0" w:rsidP="00405982">
      <w:pPr>
        <w:pStyle w:val="3"/>
        <w:numPr>
          <w:ilvl w:val="2"/>
          <w:numId w:val="1"/>
        </w:numPr>
        <w:shd w:val="clear" w:color="auto" w:fill="auto"/>
        <w:tabs>
          <w:tab w:val="left" w:pos="39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Флобер и его роман «Госпожа </w:t>
      </w:r>
      <w:proofErr w:type="spellStart"/>
      <w:r w:rsidRPr="00405982">
        <w:rPr>
          <w:sz w:val="24"/>
          <w:szCs w:val="24"/>
        </w:rPr>
        <w:t>Бовари</w:t>
      </w:r>
      <w:proofErr w:type="spellEnd"/>
      <w:r w:rsidRPr="00405982">
        <w:rPr>
          <w:sz w:val="24"/>
          <w:szCs w:val="24"/>
        </w:rPr>
        <w:t>». Тема. Главные герои.</w:t>
      </w:r>
    </w:p>
    <w:p w:rsidR="0030697A" w:rsidRPr="00405982" w:rsidRDefault="003E57C0" w:rsidP="00405982">
      <w:pPr>
        <w:pStyle w:val="3"/>
        <w:numPr>
          <w:ilvl w:val="2"/>
          <w:numId w:val="1"/>
        </w:numPr>
        <w:shd w:val="clear" w:color="auto" w:fill="auto"/>
        <w:tabs>
          <w:tab w:val="left" w:pos="400"/>
        </w:tabs>
        <w:spacing w:line="240" w:lineRule="auto"/>
        <w:ind w:firstLine="709"/>
        <w:jc w:val="both"/>
        <w:rPr>
          <w:sz w:val="24"/>
          <w:szCs w:val="24"/>
        </w:rPr>
        <w:sectPr w:rsidR="0030697A" w:rsidRPr="00405982">
          <w:type w:val="continuous"/>
          <w:pgSz w:w="11909" w:h="16834"/>
          <w:pgMar w:top="1135" w:right="850" w:bottom="1135" w:left="1700" w:header="0" w:footer="3" w:gutter="0"/>
          <w:cols w:space="720"/>
          <w:noEndnote/>
          <w:docGrid w:linePitch="360"/>
        </w:sectPr>
      </w:pPr>
      <w:r w:rsidRPr="00405982">
        <w:rPr>
          <w:sz w:val="24"/>
          <w:szCs w:val="24"/>
        </w:rPr>
        <w:t xml:space="preserve"> П. Мериме и тематика его новелл.</w:t>
      </w:r>
    </w:p>
    <w:p w:rsidR="00405982" w:rsidRDefault="00405982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ВОПРОСЫ К ЭКЗАМЕНУ «ЗАРУБЕЖНАЯ ЛИТЕРАТУРА»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Для студентов 4 курса «Библиотековедение» (очное)</w:t>
      </w:r>
    </w:p>
    <w:p w:rsidR="0030697A" w:rsidRPr="00405982" w:rsidRDefault="003E57C0" w:rsidP="00405982">
      <w:pPr>
        <w:pStyle w:val="3"/>
        <w:numPr>
          <w:ilvl w:val="3"/>
          <w:numId w:val="1"/>
        </w:numPr>
        <w:shd w:val="clear" w:color="auto" w:fill="auto"/>
        <w:tabs>
          <w:tab w:val="left" w:pos="882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Общая характеристика литературы 1871 - 1917 года. Важнейшие политические события. Развитие философской мысли и ее влияние на развитие литературы. Новые литературные течения. Изменения в критическом реализме. Появление новых тем произведений.</w:t>
      </w:r>
    </w:p>
    <w:p w:rsidR="0030697A" w:rsidRPr="00405982" w:rsidRDefault="003E57C0" w:rsidP="00405982">
      <w:pPr>
        <w:pStyle w:val="3"/>
        <w:numPr>
          <w:ilvl w:val="3"/>
          <w:numId w:val="1"/>
        </w:numPr>
        <w:shd w:val="clear" w:color="auto" w:fill="auto"/>
        <w:tabs>
          <w:tab w:val="left" w:pos="959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Творческое наследие Э.Золя. Его эпопея «</w:t>
      </w:r>
      <w:proofErr w:type="spellStart"/>
      <w:r w:rsidRPr="00405982">
        <w:rPr>
          <w:sz w:val="24"/>
          <w:szCs w:val="24"/>
        </w:rPr>
        <w:t>Ругон</w:t>
      </w:r>
      <w:proofErr w:type="spellEnd"/>
      <w:r w:rsidRPr="00405982">
        <w:rPr>
          <w:sz w:val="24"/>
          <w:szCs w:val="24"/>
        </w:rPr>
        <w:t xml:space="preserve"> - </w:t>
      </w:r>
      <w:proofErr w:type="spellStart"/>
      <w:r w:rsidRPr="00405982">
        <w:rPr>
          <w:sz w:val="24"/>
          <w:szCs w:val="24"/>
        </w:rPr>
        <w:t>Маккары</w:t>
      </w:r>
      <w:proofErr w:type="spellEnd"/>
      <w:r w:rsidRPr="00405982">
        <w:rPr>
          <w:sz w:val="24"/>
          <w:szCs w:val="24"/>
        </w:rPr>
        <w:t>». Замысел. Основные проблемы, поставленные писателем в эпопее. (На примере одного из романов раскрыть проблематику романов).</w:t>
      </w:r>
    </w:p>
    <w:p w:rsidR="0030697A" w:rsidRPr="00405982" w:rsidRDefault="003E57C0" w:rsidP="00405982">
      <w:pPr>
        <w:pStyle w:val="3"/>
        <w:numPr>
          <w:ilvl w:val="3"/>
          <w:numId w:val="1"/>
        </w:numPr>
        <w:shd w:val="clear" w:color="auto" w:fill="auto"/>
        <w:tabs>
          <w:tab w:val="left" w:pos="93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Творческое наследие </w:t>
      </w:r>
      <w:proofErr w:type="gramStart"/>
      <w:r w:rsidRPr="00405982">
        <w:rPr>
          <w:sz w:val="24"/>
          <w:szCs w:val="24"/>
        </w:rPr>
        <w:t>Ги де</w:t>
      </w:r>
      <w:proofErr w:type="gramEnd"/>
      <w:r w:rsidRPr="00405982">
        <w:rPr>
          <w:sz w:val="24"/>
          <w:szCs w:val="24"/>
        </w:rPr>
        <w:t xml:space="preserve"> Мопассана. Тематика новелл</w:t>
      </w:r>
    </w:p>
    <w:p w:rsidR="0030697A" w:rsidRPr="00405982" w:rsidRDefault="003E57C0" w:rsidP="00405982">
      <w:pPr>
        <w:pStyle w:val="3"/>
        <w:numPr>
          <w:ilvl w:val="3"/>
          <w:numId w:val="1"/>
        </w:numPr>
        <w:shd w:val="clear" w:color="auto" w:fill="auto"/>
        <w:tabs>
          <w:tab w:val="left" w:pos="896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Жизненный и творческий путь Р. Роллана. Роллан и Россия.</w:t>
      </w:r>
    </w:p>
    <w:p w:rsidR="0030697A" w:rsidRPr="00405982" w:rsidRDefault="003E57C0" w:rsidP="00405982">
      <w:pPr>
        <w:pStyle w:val="3"/>
        <w:numPr>
          <w:ilvl w:val="3"/>
          <w:numId w:val="1"/>
        </w:numPr>
        <w:shd w:val="clear" w:color="auto" w:fill="auto"/>
        <w:tabs>
          <w:tab w:val="left" w:pos="896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Художественное своеобразие книги Р.Роллана «Кола </w:t>
      </w:r>
      <w:proofErr w:type="spellStart"/>
      <w:r w:rsidRPr="00405982">
        <w:rPr>
          <w:sz w:val="24"/>
          <w:szCs w:val="24"/>
        </w:rPr>
        <w:t>Брюньон</w:t>
      </w:r>
      <w:proofErr w:type="spellEnd"/>
      <w:r w:rsidRPr="00405982">
        <w:rPr>
          <w:sz w:val="24"/>
          <w:szCs w:val="24"/>
        </w:rPr>
        <w:t>».</w:t>
      </w:r>
    </w:p>
    <w:p w:rsidR="0030697A" w:rsidRPr="00405982" w:rsidRDefault="003E57C0" w:rsidP="00405982">
      <w:pPr>
        <w:pStyle w:val="3"/>
        <w:numPr>
          <w:ilvl w:val="3"/>
          <w:numId w:val="1"/>
        </w:numPr>
        <w:shd w:val="clear" w:color="auto" w:fill="auto"/>
        <w:tabs>
          <w:tab w:val="left" w:pos="896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Английская литература на рубеже конца 19 -начала 20 века. Неоромантизм.</w:t>
      </w:r>
    </w:p>
    <w:p w:rsidR="0030697A" w:rsidRPr="00405982" w:rsidRDefault="003E57C0" w:rsidP="00405982">
      <w:pPr>
        <w:pStyle w:val="3"/>
        <w:numPr>
          <w:ilvl w:val="3"/>
          <w:numId w:val="1"/>
        </w:numPr>
        <w:shd w:val="clear" w:color="auto" w:fill="auto"/>
        <w:tabs>
          <w:tab w:val="left" w:pos="886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Творческое наследие О. Уайльда. Тематика его сказок.</w:t>
      </w:r>
    </w:p>
    <w:p w:rsidR="0030697A" w:rsidRPr="00405982" w:rsidRDefault="003E57C0" w:rsidP="00405982">
      <w:pPr>
        <w:pStyle w:val="3"/>
        <w:numPr>
          <w:ilvl w:val="3"/>
          <w:numId w:val="1"/>
        </w:numPr>
        <w:shd w:val="clear" w:color="auto" w:fill="auto"/>
        <w:tabs>
          <w:tab w:val="left" w:pos="886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Творческое наследие Б.Шоу. Тематика его пьес.</w:t>
      </w:r>
    </w:p>
    <w:p w:rsidR="0030697A" w:rsidRPr="00405982" w:rsidRDefault="003E57C0" w:rsidP="00405982">
      <w:pPr>
        <w:pStyle w:val="3"/>
        <w:numPr>
          <w:ilvl w:val="3"/>
          <w:numId w:val="1"/>
        </w:numPr>
        <w:shd w:val="clear" w:color="auto" w:fill="auto"/>
        <w:tabs>
          <w:tab w:val="left" w:pos="886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Творческое наследие Г. Уэллса.</w:t>
      </w:r>
    </w:p>
    <w:p w:rsidR="0030697A" w:rsidRPr="00405982" w:rsidRDefault="003E57C0" w:rsidP="00405982">
      <w:pPr>
        <w:pStyle w:val="3"/>
        <w:numPr>
          <w:ilvl w:val="3"/>
          <w:numId w:val="1"/>
        </w:numPr>
        <w:shd w:val="clear" w:color="auto" w:fill="auto"/>
        <w:tabs>
          <w:tab w:val="left" w:pos="858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Творческое наследие немецкого писателя Г. Манна.</w:t>
      </w:r>
    </w:p>
    <w:p w:rsidR="0030697A" w:rsidRPr="00405982" w:rsidRDefault="003E57C0" w:rsidP="00405982">
      <w:pPr>
        <w:pStyle w:val="3"/>
        <w:numPr>
          <w:ilvl w:val="3"/>
          <w:numId w:val="1"/>
        </w:numPr>
        <w:shd w:val="clear" w:color="auto" w:fill="auto"/>
        <w:tabs>
          <w:tab w:val="left" w:pos="862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Творческое наследие Т. Манна.</w:t>
      </w:r>
    </w:p>
    <w:p w:rsidR="0030697A" w:rsidRPr="00405982" w:rsidRDefault="003E57C0" w:rsidP="00405982">
      <w:pPr>
        <w:pStyle w:val="3"/>
        <w:numPr>
          <w:ilvl w:val="3"/>
          <w:numId w:val="1"/>
        </w:numPr>
        <w:shd w:val="clear" w:color="auto" w:fill="auto"/>
        <w:tabs>
          <w:tab w:val="left" w:pos="858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Творческое наследие Э.М. Ремарка.</w:t>
      </w:r>
    </w:p>
    <w:p w:rsidR="0030697A" w:rsidRPr="00405982" w:rsidRDefault="003E57C0" w:rsidP="00405982">
      <w:pPr>
        <w:pStyle w:val="3"/>
        <w:numPr>
          <w:ilvl w:val="3"/>
          <w:numId w:val="1"/>
        </w:numPr>
        <w:shd w:val="clear" w:color="auto" w:fill="auto"/>
        <w:tabs>
          <w:tab w:val="left" w:pos="862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Творческое наследие Б. Брехта.</w:t>
      </w:r>
    </w:p>
    <w:p w:rsidR="0030697A" w:rsidRPr="00405982" w:rsidRDefault="003E57C0" w:rsidP="00405982">
      <w:pPr>
        <w:pStyle w:val="3"/>
        <w:numPr>
          <w:ilvl w:val="3"/>
          <w:numId w:val="1"/>
        </w:numPr>
        <w:shd w:val="clear" w:color="auto" w:fill="auto"/>
        <w:tabs>
          <w:tab w:val="left" w:pos="882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Роман А. </w:t>
      </w:r>
      <w:proofErr w:type="spellStart"/>
      <w:r w:rsidRPr="00405982">
        <w:rPr>
          <w:sz w:val="24"/>
          <w:szCs w:val="24"/>
        </w:rPr>
        <w:t>Зегерс</w:t>
      </w:r>
      <w:proofErr w:type="spellEnd"/>
      <w:r w:rsidRPr="00405982">
        <w:rPr>
          <w:sz w:val="24"/>
          <w:szCs w:val="24"/>
        </w:rPr>
        <w:t xml:space="preserve"> «Седьмой крест».</w:t>
      </w:r>
    </w:p>
    <w:p w:rsidR="0030697A" w:rsidRPr="00405982" w:rsidRDefault="003E57C0" w:rsidP="00405982">
      <w:pPr>
        <w:pStyle w:val="3"/>
        <w:numPr>
          <w:ilvl w:val="3"/>
          <w:numId w:val="1"/>
        </w:numPr>
        <w:shd w:val="clear" w:color="auto" w:fill="auto"/>
        <w:tabs>
          <w:tab w:val="left" w:pos="858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Творческое наследие американского писателя О. Генри.</w:t>
      </w:r>
    </w:p>
    <w:p w:rsidR="0030697A" w:rsidRPr="00405982" w:rsidRDefault="003E57C0" w:rsidP="00405982">
      <w:pPr>
        <w:pStyle w:val="3"/>
        <w:numPr>
          <w:ilvl w:val="3"/>
          <w:numId w:val="1"/>
        </w:numPr>
        <w:shd w:val="clear" w:color="auto" w:fill="auto"/>
        <w:tabs>
          <w:tab w:val="left" w:pos="862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Творческое наследие М. Твена.</w:t>
      </w:r>
    </w:p>
    <w:p w:rsidR="0030697A" w:rsidRPr="00405982" w:rsidRDefault="003E57C0" w:rsidP="00405982">
      <w:pPr>
        <w:pStyle w:val="3"/>
        <w:numPr>
          <w:ilvl w:val="3"/>
          <w:numId w:val="1"/>
        </w:numPr>
        <w:shd w:val="clear" w:color="auto" w:fill="auto"/>
        <w:tabs>
          <w:tab w:val="left" w:pos="862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Творческое наследие Д. Лондона.</w:t>
      </w:r>
    </w:p>
    <w:p w:rsidR="0030697A" w:rsidRPr="00405982" w:rsidRDefault="003E57C0" w:rsidP="00405982">
      <w:pPr>
        <w:pStyle w:val="3"/>
        <w:numPr>
          <w:ilvl w:val="3"/>
          <w:numId w:val="1"/>
        </w:numPr>
        <w:shd w:val="clear" w:color="auto" w:fill="auto"/>
        <w:tabs>
          <w:tab w:val="left" w:pos="896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Творческое наследие Т. Драйзера.</w:t>
      </w:r>
    </w:p>
    <w:p w:rsidR="0030697A" w:rsidRPr="00405982" w:rsidRDefault="003E57C0" w:rsidP="00405982">
      <w:pPr>
        <w:pStyle w:val="3"/>
        <w:numPr>
          <w:ilvl w:val="3"/>
          <w:numId w:val="1"/>
        </w:numPr>
        <w:shd w:val="clear" w:color="auto" w:fill="auto"/>
        <w:tabs>
          <w:tab w:val="left" w:pos="892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Общая характеристика литературы 1917- 1945 гг. Появление новых тем в произведениях писателей.</w:t>
      </w:r>
    </w:p>
    <w:p w:rsidR="0030697A" w:rsidRPr="00405982" w:rsidRDefault="003E57C0" w:rsidP="00405982">
      <w:pPr>
        <w:pStyle w:val="3"/>
        <w:numPr>
          <w:ilvl w:val="3"/>
          <w:numId w:val="1"/>
        </w:numPr>
        <w:shd w:val="clear" w:color="auto" w:fill="auto"/>
        <w:tabs>
          <w:tab w:val="left" w:pos="891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Творческое наследие А. Барбюса.</w:t>
      </w:r>
    </w:p>
    <w:p w:rsidR="0030697A" w:rsidRPr="00405982" w:rsidRDefault="003E57C0" w:rsidP="00405982">
      <w:pPr>
        <w:pStyle w:val="3"/>
        <w:numPr>
          <w:ilvl w:val="3"/>
          <w:numId w:val="1"/>
        </w:numPr>
        <w:shd w:val="clear" w:color="auto" w:fill="auto"/>
        <w:tabs>
          <w:tab w:val="left" w:pos="901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Творческое наследие </w:t>
      </w:r>
      <w:proofErr w:type="spellStart"/>
      <w:r w:rsidRPr="00405982">
        <w:rPr>
          <w:sz w:val="24"/>
          <w:szCs w:val="24"/>
        </w:rPr>
        <w:t>Антуана</w:t>
      </w:r>
      <w:proofErr w:type="spellEnd"/>
      <w:r w:rsidRPr="00405982">
        <w:rPr>
          <w:sz w:val="24"/>
          <w:szCs w:val="24"/>
        </w:rPr>
        <w:t xml:space="preserve"> де </w:t>
      </w:r>
      <w:proofErr w:type="spellStart"/>
      <w:r w:rsidRPr="00405982">
        <w:rPr>
          <w:sz w:val="24"/>
          <w:szCs w:val="24"/>
        </w:rPr>
        <w:t>Сен</w:t>
      </w:r>
      <w:proofErr w:type="gramStart"/>
      <w:r w:rsidRPr="00405982">
        <w:rPr>
          <w:sz w:val="24"/>
          <w:szCs w:val="24"/>
        </w:rPr>
        <w:t>т</w:t>
      </w:r>
      <w:proofErr w:type="spellEnd"/>
      <w:r w:rsidRPr="00405982">
        <w:rPr>
          <w:sz w:val="24"/>
          <w:szCs w:val="24"/>
        </w:rPr>
        <w:t>-</w:t>
      </w:r>
      <w:proofErr w:type="gramEnd"/>
      <w:r w:rsidRPr="00405982">
        <w:rPr>
          <w:sz w:val="24"/>
          <w:szCs w:val="24"/>
        </w:rPr>
        <w:t xml:space="preserve"> </w:t>
      </w:r>
      <w:proofErr w:type="spellStart"/>
      <w:r w:rsidRPr="00405982">
        <w:rPr>
          <w:sz w:val="24"/>
          <w:szCs w:val="24"/>
        </w:rPr>
        <w:t>кзюпери</w:t>
      </w:r>
      <w:proofErr w:type="spellEnd"/>
      <w:r w:rsidRPr="00405982">
        <w:rPr>
          <w:sz w:val="24"/>
          <w:szCs w:val="24"/>
        </w:rPr>
        <w:t>.</w:t>
      </w:r>
    </w:p>
    <w:p w:rsidR="0030697A" w:rsidRPr="00405982" w:rsidRDefault="003E57C0" w:rsidP="00405982">
      <w:pPr>
        <w:pStyle w:val="3"/>
        <w:numPr>
          <w:ilvl w:val="3"/>
          <w:numId w:val="1"/>
        </w:numPr>
        <w:shd w:val="clear" w:color="auto" w:fill="auto"/>
        <w:tabs>
          <w:tab w:val="left" w:pos="901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Английская литература 1917-1945 гг. Модернизм. Оруэлл.</w:t>
      </w:r>
    </w:p>
    <w:p w:rsidR="0030697A" w:rsidRPr="00405982" w:rsidRDefault="003E57C0" w:rsidP="00405982">
      <w:pPr>
        <w:pStyle w:val="3"/>
        <w:numPr>
          <w:ilvl w:val="3"/>
          <w:numId w:val="1"/>
        </w:numPr>
        <w:shd w:val="clear" w:color="auto" w:fill="auto"/>
        <w:tabs>
          <w:tab w:val="left" w:pos="896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Творческое наследие С. Моэма.</w:t>
      </w:r>
    </w:p>
    <w:p w:rsidR="0030697A" w:rsidRPr="00405982" w:rsidRDefault="003E57C0" w:rsidP="00405982">
      <w:pPr>
        <w:pStyle w:val="3"/>
        <w:numPr>
          <w:ilvl w:val="3"/>
          <w:numId w:val="1"/>
        </w:numPr>
        <w:shd w:val="clear" w:color="auto" w:fill="auto"/>
        <w:tabs>
          <w:tab w:val="left" w:pos="896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Творческое наследие Я. Гашека.</w:t>
      </w:r>
    </w:p>
    <w:p w:rsidR="0030697A" w:rsidRPr="00405982" w:rsidRDefault="003E57C0" w:rsidP="00405982">
      <w:pPr>
        <w:pStyle w:val="3"/>
        <w:numPr>
          <w:ilvl w:val="3"/>
          <w:numId w:val="1"/>
        </w:numPr>
        <w:shd w:val="clear" w:color="auto" w:fill="auto"/>
        <w:tabs>
          <w:tab w:val="left" w:pos="939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Творческое наследие К. Чапека.</w:t>
      </w:r>
    </w:p>
    <w:p w:rsidR="0030697A" w:rsidRPr="00405982" w:rsidRDefault="003E57C0" w:rsidP="00405982">
      <w:pPr>
        <w:pStyle w:val="3"/>
        <w:numPr>
          <w:ilvl w:val="3"/>
          <w:numId w:val="1"/>
        </w:numPr>
        <w:shd w:val="clear" w:color="auto" w:fill="auto"/>
        <w:tabs>
          <w:tab w:val="left" w:pos="94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Творческое наследие Ю. Фучика. Его книга «Репортаж с петлей на шее».</w:t>
      </w:r>
    </w:p>
    <w:p w:rsidR="0030697A" w:rsidRPr="00405982" w:rsidRDefault="003E57C0" w:rsidP="00405982">
      <w:pPr>
        <w:pStyle w:val="3"/>
        <w:numPr>
          <w:ilvl w:val="3"/>
          <w:numId w:val="1"/>
        </w:numPr>
        <w:shd w:val="clear" w:color="auto" w:fill="auto"/>
        <w:tabs>
          <w:tab w:val="left" w:pos="906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Развитие американского социального романа С. Льюис и Ф.С. Фицджеральд.</w:t>
      </w:r>
    </w:p>
    <w:p w:rsidR="0030697A" w:rsidRPr="00405982" w:rsidRDefault="003E57C0" w:rsidP="00405982">
      <w:pPr>
        <w:pStyle w:val="3"/>
        <w:numPr>
          <w:ilvl w:val="3"/>
          <w:numId w:val="1"/>
        </w:numPr>
        <w:shd w:val="clear" w:color="auto" w:fill="auto"/>
        <w:tabs>
          <w:tab w:val="left" w:pos="896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Творческое наследие Э. Хемингуэя.</w:t>
      </w:r>
    </w:p>
    <w:p w:rsidR="0030697A" w:rsidRPr="00405982" w:rsidRDefault="003E57C0" w:rsidP="00405982">
      <w:pPr>
        <w:pStyle w:val="3"/>
        <w:numPr>
          <w:ilvl w:val="3"/>
          <w:numId w:val="1"/>
        </w:numPr>
        <w:shd w:val="clear" w:color="auto" w:fill="auto"/>
        <w:tabs>
          <w:tab w:val="left" w:pos="916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Общая характеристика литературы 1945 -.... Новые темы в произведениях зарубежных писателей.</w:t>
      </w:r>
    </w:p>
    <w:p w:rsidR="0030697A" w:rsidRPr="00405982" w:rsidRDefault="003E57C0" w:rsidP="00405982">
      <w:pPr>
        <w:pStyle w:val="3"/>
        <w:numPr>
          <w:ilvl w:val="3"/>
          <w:numId w:val="1"/>
        </w:numPr>
        <w:shd w:val="clear" w:color="auto" w:fill="auto"/>
        <w:tabs>
          <w:tab w:val="left" w:pos="797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Французская литература после 1945 года. Исторические романы. </w:t>
      </w:r>
      <w:proofErr w:type="spellStart"/>
      <w:r w:rsidRPr="00405982">
        <w:rPr>
          <w:sz w:val="24"/>
          <w:szCs w:val="24"/>
        </w:rPr>
        <w:t>Дрюон</w:t>
      </w:r>
      <w:proofErr w:type="spellEnd"/>
      <w:r w:rsidRPr="00405982">
        <w:rPr>
          <w:sz w:val="24"/>
          <w:szCs w:val="24"/>
        </w:rPr>
        <w:t xml:space="preserve">. Р. </w:t>
      </w:r>
      <w:proofErr w:type="spellStart"/>
      <w:r w:rsidRPr="00405982">
        <w:rPr>
          <w:sz w:val="24"/>
          <w:szCs w:val="24"/>
        </w:rPr>
        <w:t>Мерль</w:t>
      </w:r>
      <w:proofErr w:type="spellEnd"/>
      <w:r w:rsidRPr="00405982">
        <w:rPr>
          <w:sz w:val="24"/>
          <w:szCs w:val="24"/>
        </w:rPr>
        <w:t xml:space="preserve">. </w:t>
      </w:r>
    </w:p>
    <w:p w:rsidR="0030697A" w:rsidRPr="00405982" w:rsidRDefault="003E57C0" w:rsidP="00405982">
      <w:pPr>
        <w:pStyle w:val="3"/>
        <w:numPr>
          <w:ilvl w:val="3"/>
          <w:numId w:val="1"/>
        </w:numPr>
        <w:shd w:val="clear" w:color="auto" w:fill="auto"/>
        <w:tabs>
          <w:tab w:val="left" w:pos="781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Французский детектив.</w:t>
      </w:r>
    </w:p>
    <w:p w:rsidR="0030697A" w:rsidRPr="00405982" w:rsidRDefault="003E57C0" w:rsidP="00405982">
      <w:pPr>
        <w:pStyle w:val="3"/>
        <w:numPr>
          <w:ilvl w:val="3"/>
          <w:numId w:val="1"/>
        </w:numPr>
        <w:shd w:val="clear" w:color="auto" w:fill="auto"/>
        <w:tabs>
          <w:tab w:val="left" w:pos="781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Женский роман.</w:t>
      </w:r>
    </w:p>
    <w:p w:rsidR="0030697A" w:rsidRPr="00405982" w:rsidRDefault="003E57C0" w:rsidP="00405982">
      <w:pPr>
        <w:pStyle w:val="3"/>
        <w:numPr>
          <w:ilvl w:val="3"/>
          <w:numId w:val="1"/>
        </w:numPr>
        <w:shd w:val="clear" w:color="auto" w:fill="auto"/>
        <w:tabs>
          <w:tab w:val="left" w:pos="781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Английская литература после 1945 года. Женский роман.</w:t>
      </w:r>
    </w:p>
    <w:p w:rsidR="0030697A" w:rsidRPr="00405982" w:rsidRDefault="003E57C0" w:rsidP="00405982">
      <w:pPr>
        <w:pStyle w:val="3"/>
        <w:numPr>
          <w:ilvl w:val="3"/>
          <w:numId w:val="1"/>
        </w:numPr>
        <w:shd w:val="clear" w:color="auto" w:fill="auto"/>
        <w:tabs>
          <w:tab w:val="left" w:pos="776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Творческое наследие Г.Грина.</w:t>
      </w:r>
    </w:p>
    <w:p w:rsidR="0030697A" w:rsidRPr="00405982" w:rsidRDefault="003E57C0" w:rsidP="00405982">
      <w:pPr>
        <w:pStyle w:val="3"/>
        <w:numPr>
          <w:ilvl w:val="3"/>
          <w:numId w:val="1"/>
        </w:numPr>
        <w:shd w:val="clear" w:color="auto" w:fill="auto"/>
        <w:tabs>
          <w:tab w:val="left" w:pos="838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Английский детектив. А. Кристи.</w:t>
      </w:r>
    </w:p>
    <w:p w:rsidR="0030697A" w:rsidRPr="00405982" w:rsidRDefault="003E57C0" w:rsidP="00405982">
      <w:pPr>
        <w:pStyle w:val="3"/>
        <w:numPr>
          <w:ilvl w:val="3"/>
          <w:numId w:val="1"/>
        </w:numPr>
        <w:shd w:val="clear" w:color="auto" w:fill="auto"/>
        <w:tabs>
          <w:tab w:val="left" w:pos="906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Немецкая литература после 1945 года.</w:t>
      </w:r>
    </w:p>
    <w:p w:rsidR="0030697A" w:rsidRPr="00405982" w:rsidRDefault="003E57C0" w:rsidP="00405982">
      <w:pPr>
        <w:pStyle w:val="3"/>
        <w:numPr>
          <w:ilvl w:val="3"/>
          <w:numId w:val="1"/>
        </w:numPr>
        <w:shd w:val="clear" w:color="auto" w:fill="auto"/>
        <w:tabs>
          <w:tab w:val="left" w:pos="83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lastRenderedPageBreak/>
        <w:t xml:space="preserve"> Американская литература после 1945 года. Социальные романы </w:t>
      </w:r>
      <w:proofErr w:type="spellStart"/>
      <w:r w:rsidRPr="00405982">
        <w:rPr>
          <w:sz w:val="24"/>
          <w:szCs w:val="24"/>
        </w:rPr>
        <w:t>Оутс</w:t>
      </w:r>
      <w:proofErr w:type="spellEnd"/>
      <w:r w:rsidRPr="00405982">
        <w:rPr>
          <w:sz w:val="24"/>
          <w:szCs w:val="24"/>
        </w:rPr>
        <w:t xml:space="preserve"> и </w:t>
      </w:r>
      <w:proofErr w:type="spellStart"/>
      <w:r w:rsidRPr="00405982">
        <w:rPr>
          <w:sz w:val="24"/>
          <w:szCs w:val="24"/>
        </w:rPr>
        <w:t>Апдайка</w:t>
      </w:r>
      <w:proofErr w:type="spellEnd"/>
      <w:r w:rsidRPr="00405982">
        <w:rPr>
          <w:sz w:val="24"/>
          <w:szCs w:val="24"/>
        </w:rPr>
        <w:t>.</w:t>
      </w:r>
    </w:p>
    <w:p w:rsidR="0030697A" w:rsidRPr="00405982" w:rsidRDefault="003E57C0" w:rsidP="00405982">
      <w:pPr>
        <w:pStyle w:val="3"/>
        <w:numPr>
          <w:ilvl w:val="3"/>
          <w:numId w:val="1"/>
        </w:numPr>
        <w:shd w:val="clear" w:color="auto" w:fill="auto"/>
        <w:tabs>
          <w:tab w:val="left" w:pos="838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Американская фантастика.</w:t>
      </w:r>
    </w:p>
    <w:p w:rsidR="0030697A" w:rsidRPr="00405982" w:rsidRDefault="003E57C0" w:rsidP="00405982">
      <w:pPr>
        <w:pStyle w:val="3"/>
        <w:numPr>
          <w:ilvl w:val="3"/>
          <w:numId w:val="1"/>
        </w:numPr>
        <w:shd w:val="clear" w:color="auto" w:fill="auto"/>
        <w:tabs>
          <w:tab w:val="left" w:pos="886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Литература Чехии и Словакии после 1945 года.</w:t>
      </w:r>
    </w:p>
    <w:p w:rsidR="0030697A" w:rsidRPr="00405982" w:rsidRDefault="003E57C0" w:rsidP="00405982">
      <w:pPr>
        <w:pStyle w:val="3"/>
        <w:numPr>
          <w:ilvl w:val="3"/>
          <w:numId w:val="1"/>
        </w:numPr>
        <w:shd w:val="clear" w:color="auto" w:fill="auto"/>
        <w:tabs>
          <w:tab w:val="left" w:pos="838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Литература Польши, Венгрии и Болгарии.</w:t>
      </w:r>
    </w:p>
    <w:p w:rsidR="003D39E4" w:rsidRPr="00405982" w:rsidRDefault="003D39E4" w:rsidP="00405982">
      <w:pPr>
        <w:pStyle w:val="3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3D39E4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ВОПРОСЫ И ЗАДАНИЯ К УСТНОМУ ОПРОСУ 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Раздел 1. Античная литература.</w:t>
      </w:r>
    </w:p>
    <w:p w:rsidR="0030697A" w:rsidRPr="00405982" w:rsidRDefault="003E57C0" w:rsidP="00405982">
      <w:pPr>
        <w:pStyle w:val="3"/>
        <w:numPr>
          <w:ilvl w:val="4"/>
          <w:numId w:val="1"/>
        </w:numPr>
        <w:shd w:val="clear" w:color="auto" w:fill="auto"/>
        <w:tabs>
          <w:tab w:val="left" w:pos="275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Мифы Древней Греции. Возникновение мифов. Происхождение мира и богов. Основные боги, герои Древней Греции.</w:t>
      </w:r>
    </w:p>
    <w:p w:rsidR="0030697A" w:rsidRPr="00405982" w:rsidRDefault="003E57C0" w:rsidP="00405982">
      <w:pPr>
        <w:pStyle w:val="3"/>
        <w:numPr>
          <w:ilvl w:val="4"/>
          <w:numId w:val="1"/>
        </w:numPr>
        <w:shd w:val="clear" w:color="auto" w:fill="auto"/>
        <w:tabs>
          <w:tab w:val="left" w:pos="266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Троянский эпос. Мифы о Трое.</w:t>
      </w:r>
    </w:p>
    <w:p w:rsidR="0030697A" w:rsidRPr="00405982" w:rsidRDefault="003E57C0" w:rsidP="00405982">
      <w:pPr>
        <w:pStyle w:val="3"/>
        <w:numPr>
          <w:ilvl w:val="4"/>
          <w:numId w:val="1"/>
        </w:numPr>
        <w:shd w:val="clear" w:color="auto" w:fill="auto"/>
        <w:tabs>
          <w:tab w:val="left" w:pos="275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Гомер «Илиада». Тема. Сюжет. Герои.</w:t>
      </w:r>
    </w:p>
    <w:p w:rsidR="0030697A" w:rsidRPr="00405982" w:rsidRDefault="003E57C0" w:rsidP="00405982">
      <w:pPr>
        <w:pStyle w:val="3"/>
        <w:numPr>
          <w:ilvl w:val="4"/>
          <w:numId w:val="1"/>
        </w:numPr>
        <w:shd w:val="clear" w:color="auto" w:fill="auto"/>
        <w:tabs>
          <w:tab w:val="left" w:pos="285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Гомер «Одиссея». Тема. Сюжет.</w:t>
      </w:r>
    </w:p>
    <w:p w:rsidR="0030697A" w:rsidRPr="00405982" w:rsidRDefault="003E57C0" w:rsidP="00405982">
      <w:pPr>
        <w:pStyle w:val="3"/>
        <w:numPr>
          <w:ilvl w:val="4"/>
          <w:numId w:val="1"/>
        </w:numPr>
        <w:shd w:val="clear" w:color="auto" w:fill="auto"/>
        <w:tabs>
          <w:tab w:val="left" w:pos="261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Древнегреческий театр.</w:t>
      </w:r>
    </w:p>
    <w:p w:rsidR="0030697A" w:rsidRPr="00405982" w:rsidRDefault="003E57C0" w:rsidP="00405982">
      <w:pPr>
        <w:pStyle w:val="3"/>
        <w:numPr>
          <w:ilvl w:val="4"/>
          <w:numId w:val="1"/>
        </w:numPr>
        <w:shd w:val="clear" w:color="auto" w:fill="auto"/>
        <w:tabs>
          <w:tab w:val="left" w:pos="27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Эсхил. Тематика трагедий.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мифы Древней Греции, мифы о [ рое</w:t>
      </w:r>
      <w:proofErr w:type="gramStart"/>
      <w:r w:rsidRPr="00405982">
        <w:rPr>
          <w:sz w:val="24"/>
          <w:szCs w:val="24"/>
        </w:rPr>
        <w:t>.</w:t>
      </w:r>
      <w:proofErr w:type="gramEnd"/>
      <w:r w:rsidRPr="00405982">
        <w:rPr>
          <w:sz w:val="24"/>
          <w:szCs w:val="24"/>
        </w:rPr>
        <w:t xml:space="preserve"> </w:t>
      </w:r>
      <w:proofErr w:type="gramStart"/>
      <w:r w:rsidRPr="00405982">
        <w:rPr>
          <w:sz w:val="24"/>
          <w:szCs w:val="24"/>
        </w:rPr>
        <w:t>п</w:t>
      </w:r>
      <w:proofErr w:type="gramEnd"/>
      <w:r w:rsidRPr="00405982">
        <w:rPr>
          <w:sz w:val="24"/>
          <w:szCs w:val="24"/>
        </w:rPr>
        <w:t>роизведения Гомера, особенности древнегреческого театра, творчество Эсхила.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 анализировать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Раздел 2. Литература средних веков.</w:t>
      </w:r>
    </w:p>
    <w:p w:rsidR="0030697A" w:rsidRPr="00405982" w:rsidRDefault="003E57C0" w:rsidP="00405982">
      <w:pPr>
        <w:pStyle w:val="3"/>
        <w:numPr>
          <w:ilvl w:val="5"/>
          <w:numId w:val="1"/>
        </w:numPr>
        <w:shd w:val="clear" w:color="auto" w:fill="auto"/>
        <w:tabs>
          <w:tab w:val="left" w:pos="232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Общая характеристика литературы средних веков. Периодизация. Жанры.</w:t>
      </w:r>
    </w:p>
    <w:p w:rsidR="0030697A" w:rsidRPr="00405982" w:rsidRDefault="003E57C0" w:rsidP="00405982">
      <w:pPr>
        <w:pStyle w:val="3"/>
        <w:numPr>
          <w:ilvl w:val="5"/>
          <w:numId w:val="1"/>
        </w:numPr>
        <w:shd w:val="clear" w:color="auto" w:fill="auto"/>
        <w:tabs>
          <w:tab w:val="left" w:pos="275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«Песнь о Роланде». Тема. Сюжет. Значение.</w:t>
      </w:r>
    </w:p>
    <w:p w:rsidR="0030697A" w:rsidRPr="00405982" w:rsidRDefault="003E57C0" w:rsidP="00405982">
      <w:pPr>
        <w:pStyle w:val="3"/>
        <w:numPr>
          <w:ilvl w:val="5"/>
          <w:numId w:val="1"/>
        </w:numPr>
        <w:shd w:val="clear" w:color="auto" w:fill="auto"/>
        <w:tabs>
          <w:tab w:val="left" w:pos="27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Франсуа Вийон. Тематика стихов.</w:t>
      </w:r>
    </w:p>
    <w:p w:rsidR="0030697A" w:rsidRPr="00405982" w:rsidRDefault="003E57C0" w:rsidP="00405982">
      <w:pPr>
        <w:pStyle w:val="3"/>
        <w:numPr>
          <w:ilvl w:val="5"/>
          <w:numId w:val="1"/>
        </w:numPr>
        <w:shd w:val="clear" w:color="auto" w:fill="auto"/>
        <w:tabs>
          <w:tab w:val="left" w:pos="266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Данте «Божественная комедия». Жанр. Композиция. Сюжет. Тема.</w:t>
      </w:r>
    </w:p>
    <w:p w:rsidR="0030697A" w:rsidRPr="00405982" w:rsidRDefault="003E57C0" w:rsidP="00405982">
      <w:pPr>
        <w:pStyle w:val="3"/>
        <w:numPr>
          <w:ilvl w:val="5"/>
          <w:numId w:val="1"/>
        </w:numPr>
        <w:shd w:val="clear" w:color="auto" w:fill="auto"/>
        <w:tabs>
          <w:tab w:val="left" w:pos="266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особенности литературы средних веков, основные жанры, основные писатели и их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 анализировать произведение.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Раздел 3. Литература эпохи Возрождения.</w:t>
      </w:r>
    </w:p>
    <w:p w:rsidR="0030697A" w:rsidRPr="00405982" w:rsidRDefault="003E57C0" w:rsidP="00405982">
      <w:pPr>
        <w:pStyle w:val="3"/>
        <w:numPr>
          <w:ilvl w:val="6"/>
          <w:numId w:val="1"/>
        </w:numPr>
        <w:shd w:val="clear" w:color="auto" w:fill="auto"/>
        <w:tabs>
          <w:tab w:val="left" w:pos="242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Общая характеристика эпохи. Особенности эпохи Возрождения. Гуманизм.</w:t>
      </w:r>
    </w:p>
    <w:p w:rsidR="0030697A" w:rsidRPr="00405982" w:rsidRDefault="003E57C0" w:rsidP="00405982">
      <w:pPr>
        <w:pStyle w:val="3"/>
        <w:numPr>
          <w:ilvl w:val="6"/>
          <w:numId w:val="1"/>
        </w:numPr>
        <w:shd w:val="clear" w:color="auto" w:fill="auto"/>
        <w:tabs>
          <w:tab w:val="left" w:pos="275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Ф. Петрарка. Особенности лирики.</w:t>
      </w:r>
    </w:p>
    <w:p w:rsidR="0030697A" w:rsidRPr="00405982" w:rsidRDefault="003E57C0" w:rsidP="00405982">
      <w:pPr>
        <w:pStyle w:val="3"/>
        <w:numPr>
          <w:ilvl w:val="6"/>
          <w:numId w:val="1"/>
        </w:numPr>
        <w:shd w:val="clear" w:color="auto" w:fill="auto"/>
        <w:tabs>
          <w:tab w:val="left" w:pos="261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Д. Боккаччо «Декамерон». Особенности произведения. Тема. Проблемы.</w:t>
      </w:r>
    </w:p>
    <w:p w:rsidR="0030697A" w:rsidRPr="00405982" w:rsidRDefault="003E57C0" w:rsidP="00405982">
      <w:pPr>
        <w:pStyle w:val="3"/>
        <w:numPr>
          <w:ilvl w:val="6"/>
          <w:numId w:val="1"/>
        </w:numPr>
        <w:shd w:val="clear" w:color="auto" w:fill="auto"/>
        <w:tabs>
          <w:tab w:val="left" w:pos="27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Ф. Рабле «</w:t>
      </w:r>
      <w:proofErr w:type="spellStart"/>
      <w:r w:rsidRPr="00405982">
        <w:rPr>
          <w:sz w:val="24"/>
          <w:szCs w:val="24"/>
        </w:rPr>
        <w:t>Гаргантюа</w:t>
      </w:r>
      <w:proofErr w:type="spellEnd"/>
      <w:r w:rsidRPr="00405982">
        <w:rPr>
          <w:sz w:val="24"/>
          <w:szCs w:val="24"/>
        </w:rPr>
        <w:t xml:space="preserve"> и </w:t>
      </w:r>
      <w:proofErr w:type="spellStart"/>
      <w:r w:rsidRPr="00405982">
        <w:rPr>
          <w:sz w:val="24"/>
          <w:szCs w:val="24"/>
        </w:rPr>
        <w:t>Пантагрюэль</w:t>
      </w:r>
      <w:proofErr w:type="spellEnd"/>
      <w:r w:rsidRPr="00405982">
        <w:rPr>
          <w:sz w:val="24"/>
          <w:szCs w:val="24"/>
        </w:rPr>
        <w:t>». Тема. Проблемы.</w:t>
      </w:r>
    </w:p>
    <w:p w:rsidR="0030697A" w:rsidRPr="00405982" w:rsidRDefault="003E57C0" w:rsidP="00405982">
      <w:pPr>
        <w:pStyle w:val="3"/>
        <w:numPr>
          <w:ilvl w:val="6"/>
          <w:numId w:val="1"/>
        </w:numPr>
        <w:shd w:val="clear" w:color="auto" w:fill="auto"/>
        <w:tabs>
          <w:tab w:val="left" w:pos="328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Шекспир. Тематика произведений.</w:t>
      </w:r>
    </w:p>
    <w:p w:rsidR="0030697A" w:rsidRPr="00405982" w:rsidRDefault="003E57C0" w:rsidP="00405982">
      <w:pPr>
        <w:pStyle w:val="3"/>
        <w:numPr>
          <w:ilvl w:val="6"/>
          <w:numId w:val="1"/>
        </w:numPr>
        <w:shd w:val="clear" w:color="auto" w:fill="auto"/>
        <w:tabs>
          <w:tab w:val="left" w:pos="266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</w:t>
      </w:r>
      <w:proofErr w:type="spellStart"/>
      <w:r w:rsidRPr="00405982">
        <w:rPr>
          <w:sz w:val="24"/>
          <w:szCs w:val="24"/>
        </w:rPr>
        <w:t>Лопе</w:t>
      </w:r>
      <w:proofErr w:type="spellEnd"/>
      <w:r w:rsidRPr="00405982">
        <w:rPr>
          <w:sz w:val="24"/>
          <w:szCs w:val="24"/>
        </w:rPr>
        <w:t xml:space="preserve"> де Вега. Тематика произведений.</w:t>
      </w:r>
    </w:p>
    <w:p w:rsidR="0030697A" w:rsidRPr="00405982" w:rsidRDefault="003E57C0" w:rsidP="00405982">
      <w:pPr>
        <w:pStyle w:val="3"/>
        <w:numPr>
          <w:ilvl w:val="6"/>
          <w:numId w:val="1"/>
        </w:numPr>
        <w:shd w:val="clear" w:color="auto" w:fill="auto"/>
        <w:tabs>
          <w:tab w:val="left" w:pos="27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Сервантес «Дон Кихот». Тема. Проблемы. Герои.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особенности эпохи Возрождения, основных писателей, их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 анализировать произведение.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Раздел 4. Литература 17 века.</w:t>
      </w:r>
    </w:p>
    <w:p w:rsidR="0030697A" w:rsidRPr="00405982" w:rsidRDefault="003E57C0" w:rsidP="00405982">
      <w:pPr>
        <w:pStyle w:val="3"/>
        <w:numPr>
          <w:ilvl w:val="7"/>
          <w:numId w:val="1"/>
        </w:numPr>
        <w:shd w:val="clear" w:color="auto" w:fill="auto"/>
        <w:tabs>
          <w:tab w:val="left" w:pos="275"/>
          <w:tab w:val="left" w:pos="5406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Общая характеристика литературы. Классицизм как новое литературное направление литературе.</w:t>
      </w:r>
    </w:p>
    <w:p w:rsidR="0030697A" w:rsidRPr="00405982" w:rsidRDefault="003E57C0" w:rsidP="00405982">
      <w:pPr>
        <w:pStyle w:val="3"/>
        <w:numPr>
          <w:ilvl w:val="7"/>
          <w:numId w:val="1"/>
        </w:numPr>
        <w:shd w:val="clear" w:color="auto" w:fill="auto"/>
        <w:tabs>
          <w:tab w:val="left" w:pos="27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Творческое наследие Мольера.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особенности классицизма, творчество Мольера.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 анализировать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Раздел 5. Литература эпохи Просвещения.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1. Общая характеристика эпохи Просвещения. Особенности эпохи.</w:t>
      </w:r>
    </w:p>
    <w:p w:rsidR="0030697A" w:rsidRPr="00405982" w:rsidRDefault="003E57C0" w:rsidP="00405982">
      <w:pPr>
        <w:pStyle w:val="3"/>
        <w:numPr>
          <w:ilvl w:val="8"/>
          <w:numId w:val="1"/>
        </w:numPr>
        <w:shd w:val="clear" w:color="auto" w:fill="auto"/>
        <w:tabs>
          <w:tab w:val="left" w:pos="275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Английское Просвещение. Р. </w:t>
      </w:r>
      <w:proofErr w:type="gramStart"/>
      <w:r w:rsidRPr="00405982">
        <w:rPr>
          <w:sz w:val="24"/>
          <w:szCs w:val="24"/>
        </w:rPr>
        <w:t>Берне</w:t>
      </w:r>
      <w:proofErr w:type="gramEnd"/>
      <w:r w:rsidRPr="00405982">
        <w:rPr>
          <w:sz w:val="24"/>
          <w:szCs w:val="24"/>
        </w:rPr>
        <w:t>. Тематика стихов. Д. Дефо и Д. Свифт.</w:t>
      </w:r>
    </w:p>
    <w:p w:rsidR="0030697A" w:rsidRPr="00405982" w:rsidRDefault="003E57C0" w:rsidP="00405982">
      <w:pPr>
        <w:pStyle w:val="3"/>
        <w:numPr>
          <w:ilvl w:val="8"/>
          <w:numId w:val="1"/>
        </w:numPr>
        <w:shd w:val="clear" w:color="auto" w:fill="auto"/>
        <w:tabs>
          <w:tab w:val="left" w:pos="266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Французское Просвещение. Особенности. Вольтер. Творческое наследие. Бомарше.</w:t>
      </w:r>
    </w:p>
    <w:p w:rsidR="0030697A" w:rsidRPr="00405982" w:rsidRDefault="003E57C0" w:rsidP="00405982">
      <w:pPr>
        <w:pStyle w:val="3"/>
        <w:numPr>
          <w:ilvl w:val="8"/>
          <w:numId w:val="1"/>
        </w:numPr>
        <w:shd w:val="clear" w:color="auto" w:fill="auto"/>
        <w:tabs>
          <w:tab w:val="left" w:pos="285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Немецкое Просвещение. Гете. Шиллер. Творческое наследие.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особенности эпохи, основных писателей и их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 анализировать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Раздел 6. Литература конца 18 - начала 20 века. Романтизм.</w:t>
      </w:r>
    </w:p>
    <w:p w:rsidR="0030697A" w:rsidRPr="00405982" w:rsidRDefault="003E57C0" w:rsidP="00405982">
      <w:pPr>
        <w:pStyle w:val="3"/>
        <w:numPr>
          <w:ilvl w:val="9"/>
          <w:numId w:val="1"/>
        </w:numPr>
        <w:shd w:val="clear" w:color="auto" w:fill="auto"/>
        <w:tabs>
          <w:tab w:val="left" w:pos="246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lastRenderedPageBreak/>
        <w:t xml:space="preserve"> Общая характеристика романтизма. Особенности нового литературного направления.</w:t>
      </w:r>
    </w:p>
    <w:p w:rsidR="0030697A" w:rsidRPr="00405982" w:rsidRDefault="003E57C0" w:rsidP="00405982">
      <w:pPr>
        <w:pStyle w:val="3"/>
        <w:numPr>
          <w:ilvl w:val="9"/>
          <w:numId w:val="1"/>
        </w:numPr>
        <w:shd w:val="clear" w:color="auto" w:fill="auto"/>
        <w:tabs>
          <w:tab w:val="left" w:pos="28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Немецкий романтизм. Гофман. Творческое наследие. Особенности произведений.</w:t>
      </w:r>
    </w:p>
    <w:p w:rsidR="0030697A" w:rsidRPr="00405982" w:rsidRDefault="003E57C0" w:rsidP="00405982">
      <w:pPr>
        <w:pStyle w:val="3"/>
        <w:numPr>
          <w:ilvl w:val="9"/>
          <w:numId w:val="1"/>
        </w:numPr>
        <w:shd w:val="clear" w:color="auto" w:fill="auto"/>
        <w:tabs>
          <w:tab w:val="left" w:pos="147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Английский романтизм. Байрон. Творческое наследие. Тематика стихов. В. Скотт.</w:t>
      </w:r>
    </w:p>
    <w:p w:rsidR="0030697A" w:rsidRPr="00405982" w:rsidRDefault="003E57C0" w:rsidP="00405982">
      <w:pPr>
        <w:pStyle w:val="3"/>
        <w:numPr>
          <w:ilvl w:val="9"/>
          <w:numId w:val="1"/>
        </w:numPr>
        <w:shd w:val="clear" w:color="auto" w:fill="auto"/>
        <w:tabs>
          <w:tab w:val="left" w:pos="28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Французский романтизм. В. Гюго. Творческое наследие. Роман «Собор Парижской богоматери».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особенности романтизма, основных писателей и их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 анализировать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Раздел 7. Литература 30-50-х годов 19 века.</w:t>
      </w:r>
    </w:p>
    <w:p w:rsidR="0030697A" w:rsidRPr="00405982" w:rsidRDefault="003E57C0" w:rsidP="00405982">
      <w:pPr>
        <w:pStyle w:val="3"/>
        <w:numPr>
          <w:ilvl w:val="0"/>
          <w:numId w:val="2"/>
        </w:numPr>
        <w:shd w:val="clear" w:color="auto" w:fill="auto"/>
        <w:tabs>
          <w:tab w:val="left" w:pos="251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Критический реализм. Особенности нового литературного направления.</w:t>
      </w:r>
    </w:p>
    <w:p w:rsidR="0030697A" w:rsidRPr="00405982" w:rsidRDefault="003E57C0" w:rsidP="00405982">
      <w:pPr>
        <w:pStyle w:val="3"/>
        <w:numPr>
          <w:ilvl w:val="0"/>
          <w:numId w:val="2"/>
        </w:numPr>
        <w:shd w:val="clear" w:color="auto" w:fill="auto"/>
        <w:tabs>
          <w:tab w:val="left" w:pos="27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Творческое наследие Беранже. Тематика стихов.</w:t>
      </w:r>
    </w:p>
    <w:p w:rsidR="0030697A" w:rsidRPr="00405982" w:rsidRDefault="003E57C0" w:rsidP="00405982">
      <w:pPr>
        <w:pStyle w:val="3"/>
        <w:numPr>
          <w:ilvl w:val="0"/>
          <w:numId w:val="2"/>
        </w:numPr>
        <w:shd w:val="clear" w:color="auto" w:fill="auto"/>
        <w:tabs>
          <w:tab w:val="left" w:pos="275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Ф. Стендаль. Жизненный и творческий путь. Роман «</w:t>
      </w:r>
      <w:proofErr w:type="gramStart"/>
      <w:r w:rsidRPr="00405982">
        <w:rPr>
          <w:sz w:val="24"/>
          <w:szCs w:val="24"/>
        </w:rPr>
        <w:t>Красное</w:t>
      </w:r>
      <w:proofErr w:type="gramEnd"/>
      <w:r w:rsidRPr="00405982">
        <w:rPr>
          <w:sz w:val="24"/>
          <w:szCs w:val="24"/>
        </w:rPr>
        <w:t xml:space="preserve"> и черное». История создания. Тема, проблемы. Главный герой.</w:t>
      </w:r>
    </w:p>
    <w:p w:rsidR="0030697A" w:rsidRPr="00405982" w:rsidRDefault="003E57C0" w:rsidP="00405982">
      <w:pPr>
        <w:pStyle w:val="3"/>
        <w:numPr>
          <w:ilvl w:val="0"/>
          <w:numId w:val="2"/>
        </w:numPr>
        <w:shd w:val="clear" w:color="auto" w:fill="auto"/>
        <w:tabs>
          <w:tab w:val="left" w:pos="28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Бальзак. Жизненный и творческий путь. «Человеческая комедия». История замысла. Воплощение в жизнь. Тематика романов. Обличение власти денег в романах «Гобсек», «Отец Горио», «Евгения Гранде».</w:t>
      </w:r>
    </w:p>
    <w:p w:rsidR="0030697A" w:rsidRPr="00405982" w:rsidRDefault="003E57C0" w:rsidP="00405982">
      <w:pPr>
        <w:pStyle w:val="3"/>
        <w:numPr>
          <w:ilvl w:val="0"/>
          <w:numId w:val="2"/>
        </w:numPr>
        <w:shd w:val="clear" w:color="auto" w:fill="auto"/>
        <w:tabs>
          <w:tab w:val="left" w:pos="27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П. Мериме. Тематика новелл. Особенности новелл.</w:t>
      </w:r>
    </w:p>
    <w:p w:rsidR="0030697A" w:rsidRPr="00405982" w:rsidRDefault="003E57C0" w:rsidP="00405982">
      <w:pPr>
        <w:pStyle w:val="3"/>
        <w:numPr>
          <w:ilvl w:val="0"/>
          <w:numId w:val="2"/>
        </w:numPr>
        <w:shd w:val="clear" w:color="auto" w:fill="auto"/>
        <w:tabs>
          <w:tab w:val="left" w:pos="275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Г.Гейне. Тематика стихов.</w:t>
      </w:r>
    </w:p>
    <w:p w:rsidR="0030697A" w:rsidRPr="00405982" w:rsidRDefault="003E57C0" w:rsidP="00405982">
      <w:pPr>
        <w:pStyle w:val="3"/>
        <w:numPr>
          <w:ilvl w:val="0"/>
          <w:numId w:val="2"/>
        </w:numPr>
        <w:shd w:val="clear" w:color="auto" w:fill="auto"/>
        <w:tabs>
          <w:tab w:val="left" w:pos="275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Ш. Петефи. Тематика стихов.</w:t>
      </w:r>
    </w:p>
    <w:p w:rsidR="0030697A" w:rsidRPr="00405982" w:rsidRDefault="003E57C0" w:rsidP="00405982">
      <w:pPr>
        <w:pStyle w:val="3"/>
        <w:numPr>
          <w:ilvl w:val="0"/>
          <w:numId w:val="2"/>
        </w:numPr>
        <w:shd w:val="clear" w:color="auto" w:fill="auto"/>
        <w:tabs>
          <w:tab w:val="left" w:pos="275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Ч. Диккенс. Жизненный и творческий путь. Тематика романов.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особенности нового литературного направления, основных писателей, их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 анализировать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Раздел 8. Литература 1871 - 1917 годов.</w:t>
      </w:r>
    </w:p>
    <w:p w:rsidR="0030697A" w:rsidRPr="00405982" w:rsidRDefault="003E57C0" w:rsidP="00405982">
      <w:pPr>
        <w:pStyle w:val="3"/>
        <w:numPr>
          <w:ilvl w:val="1"/>
          <w:numId w:val="2"/>
        </w:numPr>
        <w:shd w:val="clear" w:color="auto" w:fill="auto"/>
        <w:tabs>
          <w:tab w:val="left" w:pos="266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Общая характеристика литературы. Политические события. Философские течения. Новые писатели и новые темы произведений.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2. Э. Золя. Жизненный и творческий путь. Эпопея «</w:t>
      </w:r>
      <w:proofErr w:type="spellStart"/>
      <w:r w:rsidRPr="00405982">
        <w:rPr>
          <w:sz w:val="24"/>
          <w:szCs w:val="24"/>
        </w:rPr>
        <w:t>Ругон-Маккары</w:t>
      </w:r>
      <w:proofErr w:type="spellEnd"/>
      <w:r w:rsidRPr="00405982">
        <w:rPr>
          <w:sz w:val="24"/>
          <w:szCs w:val="24"/>
        </w:rPr>
        <w:t>». История замысла. Воплощение в жизнь. Тематика романов. Главные герои.</w:t>
      </w:r>
    </w:p>
    <w:p w:rsidR="0030697A" w:rsidRPr="00405982" w:rsidRDefault="003E57C0" w:rsidP="00405982">
      <w:pPr>
        <w:pStyle w:val="3"/>
        <w:numPr>
          <w:ilvl w:val="2"/>
          <w:numId w:val="2"/>
        </w:numPr>
        <w:shd w:val="clear" w:color="auto" w:fill="auto"/>
        <w:tabs>
          <w:tab w:val="left" w:pos="28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</w:t>
      </w:r>
      <w:proofErr w:type="gramStart"/>
      <w:r w:rsidRPr="00405982">
        <w:rPr>
          <w:sz w:val="24"/>
          <w:szCs w:val="24"/>
        </w:rPr>
        <w:t>Ги де</w:t>
      </w:r>
      <w:proofErr w:type="gramEnd"/>
      <w:r w:rsidRPr="00405982">
        <w:rPr>
          <w:sz w:val="24"/>
          <w:szCs w:val="24"/>
        </w:rPr>
        <w:t xml:space="preserve"> Мопассан. Тематика новелл.</w:t>
      </w:r>
    </w:p>
    <w:p w:rsidR="0030697A" w:rsidRPr="00405982" w:rsidRDefault="003E57C0" w:rsidP="00405982">
      <w:pPr>
        <w:pStyle w:val="3"/>
        <w:numPr>
          <w:ilvl w:val="2"/>
          <w:numId w:val="2"/>
        </w:numPr>
        <w:shd w:val="clear" w:color="auto" w:fill="auto"/>
        <w:tabs>
          <w:tab w:val="left" w:pos="275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Р.Роллан «Кола </w:t>
      </w:r>
      <w:proofErr w:type="spellStart"/>
      <w:r w:rsidRPr="00405982">
        <w:rPr>
          <w:sz w:val="24"/>
          <w:szCs w:val="24"/>
        </w:rPr>
        <w:t>Брюньон</w:t>
      </w:r>
      <w:proofErr w:type="spellEnd"/>
      <w:r w:rsidRPr="00405982">
        <w:rPr>
          <w:sz w:val="24"/>
          <w:szCs w:val="24"/>
        </w:rPr>
        <w:t>». Тема. Главный герой.</w:t>
      </w:r>
    </w:p>
    <w:p w:rsidR="0030697A" w:rsidRPr="00405982" w:rsidRDefault="003E57C0" w:rsidP="00405982">
      <w:pPr>
        <w:pStyle w:val="3"/>
        <w:numPr>
          <w:ilvl w:val="2"/>
          <w:numId w:val="2"/>
        </w:numPr>
        <w:shd w:val="clear" w:color="auto" w:fill="auto"/>
        <w:tabs>
          <w:tab w:val="left" w:pos="266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О. Уайльд. Тематика сказок. Роман «Портрет Дориана Грея».</w:t>
      </w:r>
    </w:p>
    <w:p w:rsidR="0030697A" w:rsidRPr="00405982" w:rsidRDefault="003E57C0" w:rsidP="00405982">
      <w:pPr>
        <w:pStyle w:val="3"/>
        <w:numPr>
          <w:ilvl w:val="2"/>
          <w:numId w:val="2"/>
        </w:numPr>
        <w:shd w:val="clear" w:color="auto" w:fill="auto"/>
        <w:tabs>
          <w:tab w:val="left" w:pos="275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Б. Шоу. Тематика пьес.</w:t>
      </w:r>
    </w:p>
    <w:p w:rsidR="0030697A" w:rsidRPr="00405982" w:rsidRDefault="003E57C0" w:rsidP="00405982">
      <w:pPr>
        <w:pStyle w:val="3"/>
        <w:numPr>
          <w:ilvl w:val="2"/>
          <w:numId w:val="2"/>
        </w:numPr>
        <w:shd w:val="clear" w:color="auto" w:fill="auto"/>
        <w:tabs>
          <w:tab w:val="left" w:pos="458"/>
          <w:tab w:val="left" w:pos="5406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Г. Уэллс. Тематика романов.</w:t>
      </w:r>
    </w:p>
    <w:p w:rsidR="0030697A" w:rsidRPr="00405982" w:rsidRDefault="003E57C0" w:rsidP="00405982">
      <w:pPr>
        <w:pStyle w:val="3"/>
        <w:numPr>
          <w:ilvl w:val="2"/>
          <w:numId w:val="2"/>
        </w:numPr>
        <w:shd w:val="clear" w:color="auto" w:fill="auto"/>
        <w:tabs>
          <w:tab w:val="left" w:pos="261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О. Генри. Тематика рассказов.</w:t>
      </w:r>
    </w:p>
    <w:p w:rsidR="0030697A" w:rsidRPr="00405982" w:rsidRDefault="003E57C0" w:rsidP="00405982">
      <w:pPr>
        <w:pStyle w:val="3"/>
        <w:numPr>
          <w:ilvl w:val="2"/>
          <w:numId w:val="2"/>
        </w:numPr>
        <w:shd w:val="clear" w:color="auto" w:fill="auto"/>
        <w:tabs>
          <w:tab w:val="left" w:pos="285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М. Твен. Тематика рассказов и романов.</w:t>
      </w:r>
    </w:p>
    <w:p w:rsidR="0030697A" w:rsidRPr="00405982" w:rsidRDefault="003E57C0" w:rsidP="00405982">
      <w:pPr>
        <w:pStyle w:val="3"/>
        <w:numPr>
          <w:ilvl w:val="2"/>
          <w:numId w:val="2"/>
        </w:numPr>
        <w:shd w:val="clear" w:color="auto" w:fill="auto"/>
        <w:tabs>
          <w:tab w:val="left" w:pos="352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Д. Лондон «Северные рассказы». Тематика.</w:t>
      </w:r>
    </w:p>
    <w:p w:rsidR="0030697A" w:rsidRPr="00405982" w:rsidRDefault="003E57C0" w:rsidP="00405982">
      <w:pPr>
        <w:pStyle w:val="3"/>
        <w:numPr>
          <w:ilvl w:val="1"/>
          <w:numId w:val="2"/>
        </w:numPr>
        <w:shd w:val="clear" w:color="auto" w:fill="auto"/>
        <w:tabs>
          <w:tab w:val="left" w:pos="352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rStyle w:val="1pt"/>
          <w:sz w:val="24"/>
          <w:szCs w:val="24"/>
        </w:rPr>
        <w:t xml:space="preserve"> </w:t>
      </w:r>
      <w:r w:rsidRPr="00405982">
        <w:rPr>
          <w:sz w:val="24"/>
          <w:szCs w:val="24"/>
        </w:rPr>
        <w:t>Т. Драйзер «Американская трагедия». Тема. Проблемы. Главный герой.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Студент должен знать: особенности литературы 1871-1917 </w:t>
      </w:r>
      <w:proofErr w:type="spellStart"/>
      <w:proofErr w:type="gramStart"/>
      <w:r w:rsidRPr="00405982">
        <w:rPr>
          <w:sz w:val="24"/>
          <w:szCs w:val="24"/>
        </w:rPr>
        <w:t>гг</w:t>
      </w:r>
      <w:proofErr w:type="spellEnd"/>
      <w:proofErr w:type="gramEnd"/>
      <w:r w:rsidRPr="00405982">
        <w:rPr>
          <w:sz w:val="24"/>
          <w:szCs w:val="24"/>
        </w:rPr>
        <w:t>, основных писателей, темы произведений.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 анализировать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Раздел 9. Литература между 1 и 2 мировыми войнами.</w:t>
      </w:r>
    </w:p>
    <w:p w:rsidR="0030697A" w:rsidRPr="00405982" w:rsidRDefault="003E57C0" w:rsidP="00405982">
      <w:pPr>
        <w:pStyle w:val="3"/>
        <w:numPr>
          <w:ilvl w:val="0"/>
          <w:numId w:val="3"/>
        </w:numPr>
        <w:shd w:val="clear" w:color="auto" w:fill="auto"/>
        <w:tabs>
          <w:tab w:val="left" w:pos="237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Литература Франции. А. Барбюс «Огонь». А. </w:t>
      </w:r>
      <w:proofErr w:type="spellStart"/>
      <w:proofErr w:type="gramStart"/>
      <w:r w:rsidRPr="00405982">
        <w:rPr>
          <w:sz w:val="24"/>
          <w:szCs w:val="24"/>
        </w:rPr>
        <w:t>Сент</w:t>
      </w:r>
      <w:proofErr w:type="spellEnd"/>
      <w:r w:rsidRPr="00405982">
        <w:rPr>
          <w:sz w:val="24"/>
          <w:szCs w:val="24"/>
        </w:rPr>
        <w:t xml:space="preserve">- </w:t>
      </w:r>
      <w:proofErr w:type="spellStart"/>
      <w:r w:rsidRPr="00405982">
        <w:rPr>
          <w:sz w:val="24"/>
          <w:szCs w:val="24"/>
        </w:rPr>
        <w:t>Экзюпери</w:t>
      </w:r>
      <w:proofErr w:type="spellEnd"/>
      <w:proofErr w:type="gramEnd"/>
      <w:r w:rsidRPr="00405982">
        <w:rPr>
          <w:sz w:val="24"/>
          <w:szCs w:val="24"/>
        </w:rPr>
        <w:t xml:space="preserve"> «Маленький принц».</w:t>
      </w:r>
    </w:p>
    <w:p w:rsidR="0030697A" w:rsidRPr="00405982" w:rsidRDefault="003E57C0" w:rsidP="00405982">
      <w:pPr>
        <w:pStyle w:val="3"/>
        <w:numPr>
          <w:ilvl w:val="0"/>
          <w:numId w:val="3"/>
        </w:numPr>
        <w:shd w:val="clear" w:color="auto" w:fill="auto"/>
        <w:tabs>
          <w:tab w:val="left" w:pos="27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Литература Англии. Оруэлл «1984». С. Моэм. Тематика новелл.</w:t>
      </w:r>
    </w:p>
    <w:p w:rsidR="0030697A" w:rsidRPr="00405982" w:rsidRDefault="003E57C0" w:rsidP="00405982">
      <w:pPr>
        <w:pStyle w:val="3"/>
        <w:numPr>
          <w:ilvl w:val="0"/>
          <w:numId w:val="3"/>
        </w:numPr>
        <w:shd w:val="clear" w:color="auto" w:fill="auto"/>
        <w:tabs>
          <w:tab w:val="left" w:pos="27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Литература Германии. Ремарк. Тематика романов. А. </w:t>
      </w:r>
      <w:proofErr w:type="spellStart"/>
      <w:r w:rsidRPr="00405982">
        <w:rPr>
          <w:sz w:val="24"/>
          <w:szCs w:val="24"/>
        </w:rPr>
        <w:t>Зегерс</w:t>
      </w:r>
      <w:proofErr w:type="spellEnd"/>
      <w:r w:rsidRPr="00405982">
        <w:rPr>
          <w:sz w:val="24"/>
          <w:szCs w:val="24"/>
        </w:rPr>
        <w:t xml:space="preserve"> «Седьмой крест». Б. Брехт. Тематика пьес.</w:t>
      </w:r>
    </w:p>
    <w:p w:rsidR="0030697A" w:rsidRPr="00405982" w:rsidRDefault="003E57C0" w:rsidP="00405982">
      <w:pPr>
        <w:pStyle w:val="3"/>
        <w:numPr>
          <w:ilvl w:val="0"/>
          <w:numId w:val="3"/>
        </w:numPr>
        <w:shd w:val="clear" w:color="auto" w:fill="auto"/>
        <w:tabs>
          <w:tab w:val="left" w:pos="275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Литература США. Социальный роман. С. Льюис и Ф. С. Фицджеральд. Э. Хемингуэй. Тематика романов.</w:t>
      </w:r>
    </w:p>
    <w:p w:rsidR="0030697A" w:rsidRPr="00405982" w:rsidRDefault="003E57C0" w:rsidP="00405982">
      <w:pPr>
        <w:pStyle w:val="3"/>
        <w:numPr>
          <w:ilvl w:val="0"/>
          <w:numId w:val="3"/>
        </w:numPr>
        <w:shd w:val="clear" w:color="auto" w:fill="auto"/>
        <w:tabs>
          <w:tab w:val="left" w:pos="27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Литература Чехословакии. Я. Гашек. К. Чапек. Ю. Фучик.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lastRenderedPageBreak/>
        <w:t>Студент должен знать: особенности развития литературы, основных писателей, их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 анализировать произведения.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Раздел 10. Литература второй половины 20 века.</w:t>
      </w:r>
    </w:p>
    <w:p w:rsidR="0030697A" w:rsidRPr="00405982" w:rsidRDefault="003E57C0" w:rsidP="00405982">
      <w:pPr>
        <w:pStyle w:val="3"/>
        <w:numPr>
          <w:ilvl w:val="1"/>
          <w:numId w:val="3"/>
        </w:numPr>
        <w:shd w:val="clear" w:color="auto" w:fill="auto"/>
        <w:tabs>
          <w:tab w:val="left" w:pos="237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Литература Франции. Исторический роман. М. </w:t>
      </w:r>
      <w:proofErr w:type="spellStart"/>
      <w:r w:rsidRPr="00405982">
        <w:rPr>
          <w:sz w:val="24"/>
          <w:szCs w:val="24"/>
        </w:rPr>
        <w:t>Дрюон</w:t>
      </w:r>
      <w:proofErr w:type="spellEnd"/>
      <w:r w:rsidRPr="00405982">
        <w:rPr>
          <w:sz w:val="24"/>
          <w:szCs w:val="24"/>
        </w:rPr>
        <w:t xml:space="preserve">. Р. </w:t>
      </w:r>
      <w:proofErr w:type="spellStart"/>
      <w:r w:rsidRPr="00405982">
        <w:rPr>
          <w:sz w:val="24"/>
          <w:szCs w:val="24"/>
        </w:rPr>
        <w:t>Мерль</w:t>
      </w:r>
      <w:proofErr w:type="spellEnd"/>
      <w:r w:rsidRPr="00405982">
        <w:rPr>
          <w:sz w:val="24"/>
          <w:szCs w:val="24"/>
        </w:rPr>
        <w:t>.</w:t>
      </w:r>
    </w:p>
    <w:p w:rsidR="0030697A" w:rsidRPr="00405982" w:rsidRDefault="003E57C0" w:rsidP="00405982">
      <w:pPr>
        <w:pStyle w:val="3"/>
        <w:numPr>
          <w:ilvl w:val="1"/>
          <w:numId w:val="3"/>
        </w:numPr>
        <w:shd w:val="clear" w:color="auto" w:fill="auto"/>
        <w:tabs>
          <w:tab w:val="left" w:pos="27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Женский роман. Ф. Саган.</w:t>
      </w:r>
    </w:p>
    <w:p w:rsidR="0030697A" w:rsidRPr="00405982" w:rsidRDefault="003E57C0" w:rsidP="00405982">
      <w:pPr>
        <w:pStyle w:val="3"/>
        <w:numPr>
          <w:ilvl w:val="1"/>
          <w:numId w:val="3"/>
        </w:numPr>
        <w:shd w:val="clear" w:color="auto" w:fill="auto"/>
        <w:tabs>
          <w:tab w:val="left" w:pos="266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Детектив. Ж. Сименон.</w:t>
      </w:r>
    </w:p>
    <w:p w:rsidR="0030697A" w:rsidRPr="00405982" w:rsidRDefault="003E57C0" w:rsidP="00405982">
      <w:pPr>
        <w:pStyle w:val="3"/>
        <w:numPr>
          <w:ilvl w:val="1"/>
          <w:numId w:val="3"/>
        </w:numPr>
        <w:shd w:val="clear" w:color="auto" w:fill="auto"/>
        <w:tabs>
          <w:tab w:val="left" w:pos="275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Литература Англии. Г.Грин. Тематика романов.</w:t>
      </w:r>
    </w:p>
    <w:p w:rsidR="0030697A" w:rsidRPr="00405982" w:rsidRDefault="003E57C0" w:rsidP="00405982">
      <w:pPr>
        <w:pStyle w:val="3"/>
        <w:numPr>
          <w:ilvl w:val="1"/>
          <w:numId w:val="3"/>
        </w:numPr>
        <w:shd w:val="clear" w:color="auto" w:fill="auto"/>
        <w:tabs>
          <w:tab w:val="left" w:pos="266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Женский роман. Дафна </w:t>
      </w:r>
      <w:proofErr w:type="spellStart"/>
      <w:r w:rsidRPr="00405982">
        <w:rPr>
          <w:sz w:val="24"/>
          <w:szCs w:val="24"/>
        </w:rPr>
        <w:t>Дю</w:t>
      </w:r>
      <w:proofErr w:type="spellEnd"/>
      <w:r w:rsidRPr="00405982">
        <w:rPr>
          <w:sz w:val="24"/>
          <w:szCs w:val="24"/>
        </w:rPr>
        <w:t xml:space="preserve"> Морье. Б. </w:t>
      </w:r>
      <w:proofErr w:type="spellStart"/>
      <w:r w:rsidRPr="00405982">
        <w:rPr>
          <w:sz w:val="24"/>
          <w:szCs w:val="24"/>
        </w:rPr>
        <w:t>Картленд</w:t>
      </w:r>
      <w:proofErr w:type="spellEnd"/>
      <w:r w:rsidRPr="00405982">
        <w:rPr>
          <w:sz w:val="24"/>
          <w:szCs w:val="24"/>
        </w:rPr>
        <w:t>.</w:t>
      </w:r>
    </w:p>
    <w:p w:rsidR="0030697A" w:rsidRPr="00405982" w:rsidRDefault="003E57C0" w:rsidP="00405982">
      <w:pPr>
        <w:pStyle w:val="3"/>
        <w:numPr>
          <w:ilvl w:val="1"/>
          <w:numId w:val="3"/>
        </w:numPr>
        <w:shd w:val="clear" w:color="auto" w:fill="auto"/>
        <w:tabs>
          <w:tab w:val="left" w:pos="27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Детектив. А. Кристи.</w:t>
      </w:r>
    </w:p>
    <w:p w:rsidR="0030697A" w:rsidRPr="00405982" w:rsidRDefault="003E57C0" w:rsidP="00405982">
      <w:pPr>
        <w:pStyle w:val="3"/>
        <w:numPr>
          <w:ilvl w:val="1"/>
          <w:numId w:val="3"/>
        </w:numPr>
        <w:shd w:val="clear" w:color="auto" w:fill="auto"/>
        <w:tabs>
          <w:tab w:val="left" w:pos="261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Литература США. </w:t>
      </w:r>
      <w:proofErr w:type="spellStart"/>
      <w:r w:rsidRPr="00405982">
        <w:rPr>
          <w:sz w:val="24"/>
          <w:szCs w:val="24"/>
        </w:rPr>
        <w:t>Оутс</w:t>
      </w:r>
      <w:proofErr w:type="spellEnd"/>
      <w:r w:rsidRPr="00405982">
        <w:rPr>
          <w:sz w:val="24"/>
          <w:szCs w:val="24"/>
        </w:rPr>
        <w:t xml:space="preserve">. Тематика романов. </w:t>
      </w:r>
      <w:proofErr w:type="spellStart"/>
      <w:r w:rsidRPr="00405982">
        <w:rPr>
          <w:sz w:val="24"/>
          <w:szCs w:val="24"/>
        </w:rPr>
        <w:t>Апдайк</w:t>
      </w:r>
      <w:proofErr w:type="spellEnd"/>
      <w:r w:rsidRPr="00405982">
        <w:rPr>
          <w:sz w:val="24"/>
          <w:szCs w:val="24"/>
        </w:rPr>
        <w:t>.</w:t>
      </w:r>
    </w:p>
    <w:p w:rsidR="0030697A" w:rsidRPr="00405982" w:rsidRDefault="003E57C0" w:rsidP="00405982">
      <w:pPr>
        <w:pStyle w:val="3"/>
        <w:numPr>
          <w:ilvl w:val="1"/>
          <w:numId w:val="3"/>
        </w:numPr>
        <w:shd w:val="clear" w:color="auto" w:fill="auto"/>
        <w:tabs>
          <w:tab w:val="left" w:pos="261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Фантастика. А. Нортон.</w:t>
      </w:r>
    </w:p>
    <w:p w:rsidR="0030697A" w:rsidRPr="00405982" w:rsidRDefault="003E57C0" w:rsidP="00405982">
      <w:pPr>
        <w:pStyle w:val="3"/>
        <w:numPr>
          <w:ilvl w:val="1"/>
          <w:numId w:val="3"/>
        </w:numPr>
        <w:shd w:val="clear" w:color="auto" w:fill="auto"/>
        <w:tabs>
          <w:tab w:val="left" w:pos="27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Литература Чехии и Словакии.</w:t>
      </w:r>
    </w:p>
    <w:p w:rsidR="0030697A" w:rsidRPr="00405982" w:rsidRDefault="003E57C0" w:rsidP="00405982">
      <w:pPr>
        <w:pStyle w:val="3"/>
        <w:numPr>
          <w:ilvl w:val="1"/>
          <w:numId w:val="3"/>
        </w:numPr>
        <w:shd w:val="clear" w:color="auto" w:fill="auto"/>
        <w:tabs>
          <w:tab w:val="left" w:pos="352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Литература Польши. С. </w:t>
      </w:r>
      <w:proofErr w:type="spellStart"/>
      <w:r w:rsidRPr="00405982">
        <w:rPr>
          <w:sz w:val="24"/>
          <w:szCs w:val="24"/>
        </w:rPr>
        <w:t>Лем</w:t>
      </w:r>
      <w:proofErr w:type="spellEnd"/>
      <w:r w:rsidRPr="00405982">
        <w:rPr>
          <w:sz w:val="24"/>
          <w:szCs w:val="24"/>
        </w:rPr>
        <w:t>.</w:t>
      </w:r>
    </w:p>
    <w:p w:rsidR="0030697A" w:rsidRPr="00405982" w:rsidRDefault="003E57C0" w:rsidP="00405982">
      <w:pPr>
        <w:pStyle w:val="3"/>
        <w:numPr>
          <w:ilvl w:val="1"/>
          <w:numId w:val="3"/>
        </w:numPr>
        <w:shd w:val="clear" w:color="auto" w:fill="auto"/>
        <w:tabs>
          <w:tab w:val="left" w:pos="352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Литература Болгарии. Б. </w:t>
      </w:r>
      <w:proofErr w:type="spellStart"/>
      <w:r w:rsidRPr="00405982">
        <w:rPr>
          <w:sz w:val="24"/>
          <w:szCs w:val="24"/>
        </w:rPr>
        <w:t>Райнов</w:t>
      </w:r>
      <w:proofErr w:type="spellEnd"/>
      <w:r w:rsidRPr="00405982">
        <w:rPr>
          <w:sz w:val="24"/>
          <w:szCs w:val="24"/>
        </w:rPr>
        <w:t>.</w:t>
      </w:r>
    </w:p>
    <w:p w:rsidR="0030697A" w:rsidRPr="00405982" w:rsidRDefault="003E57C0" w:rsidP="00405982">
      <w:pPr>
        <w:pStyle w:val="3"/>
        <w:numPr>
          <w:ilvl w:val="1"/>
          <w:numId w:val="3"/>
        </w:numPr>
        <w:shd w:val="clear" w:color="auto" w:fill="auto"/>
        <w:tabs>
          <w:tab w:val="left" w:pos="352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Литература Венгрии.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знать: особенности развития литературы второй половины 20 века, основных писателей, их произведения.</w:t>
      </w:r>
    </w:p>
    <w:p w:rsidR="0030697A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</w:t>
      </w:r>
      <w:r w:rsidR="00405982">
        <w:rPr>
          <w:sz w:val="24"/>
          <w:szCs w:val="24"/>
        </w:rPr>
        <w:t>меть анализировать произведения.</w:t>
      </w:r>
    </w:p>
    <w:p w:rsidR="00405982" w:rsidRDefault="00405982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405982" w:rsidRPr="00405982" w:rsidRDefault="00405982" w:rsidP="00405982">
      <w:pPr>
        <w:pStyle w:val="52"/>
        <w:keepNext/>
        <w:keepLines/>
        <w:shd w:val="clear" w:color="auto" w:fill="auto"/>
        <w:spacing w:before="0" w:after="0" w:line="240" w:lineRule="auto"/>
        <w:jc w:val="center"/>
        <w:outlineLvl w:val="9"/>
        <w:rPr>
          <w:b/>
        </w:rPr>
      </w:pPr>
      <w:bookmarkStart w:id="8" w:name="bookmark10"/>
      <w:r w:rsidRPr="00405982">
        <w:rPr>
          <w:b/>
        </w:rPr>
        <w:t>Учебно-методическое и информационное обеспечение курса.</w:t>
      </w:r>
      <w:bookmarkEnd w:id="8"/>
    </w:p>
    <w:p w:rsidR="00405982" w:rsidRDefault="00405982" w:rsidP="00405982">
      <w:pPr>
        <w:pStyle w:val="44"/>
        <w:keepNext/>
        <w:keepLines/>
        <w:shd w:val="clear" w:color="auto" w:fill="auto"/>
        <w:spacing w:before="0" w:after="0" w:line="240" w:lineRule="auto"/>
        <w:ind w:firstLine="709"/>
        <w:jc w:val="center"/>
        <w:outlineLvl w:val="9"/>
        <w:rPr>
          <w:rFonts w:ascii="Times New Roman" w:hAnsi="Times New Roman" w:cs="Times New Roman"/>
          <w:b/>
          <w:sz w:val="24"/>
          <w:szCs w:val="24"/>
        </w:rPr>
      </w:pPr>
      <w:bookmarkStart w:id="9" w:name="bookmark11"/>
      <w:r w:rsidRPr="00405982">
        <w:rPr>
          <w:rFonts w:ascii="Times New Roman" w:hAnsi="Times New Roman" w:cs="Times New Roman"/>
          <w:b/>
          <w:sz w:val="24"/>
          <w:szCs w:val="24"/>
        </w:rPr>
        <w:t>Карта учебно-методического обеспечения дисциплины "Зарубежная литература"</w:t>
      </w:r>
      <w:bookmarkEnd w:id="9"/>
    </w:p>
    <w:p w:rsidR="00405982" w:rsidRPr="00405982" w:rsidRDefault="00405982" w:rsidP="00405982">
      <w:pPr>
        <w:pStyle w:val="44"/>
        <w:keepNext/>
        <w:keepLines/>
        <w:shd w:val="clear" w:color="auto" w:fill="auto"/>
        <w:spacing w:before="0" w:after="0" w:line="240" w:lineRule="auto"/>
        <w:ind w:firstLine="709"/>
        <w:jc w:val="center"/>
        <w:outlineLvl w:val="9"/>
        <w:rPr>
          <w:rFonts w:ascii="Times New Roman" w:hAnsi="Times New Roman" w:cs="Times New Roman"/>
          <w:b/>
          <w:sz w:val="24"/>
          <w:szCs w:val="24"/>
        </w:rPr>
      </w:pPr>
    </w:p>
    <w:p w:rsidR="00405982" w:rsidRPr="00405982" w:rsidRDefault="00405982" w:rsidP="00405982">
      <w:pPr>
        <w:pStyle w:val="521"/>
        <w:keepNext/>
        <w:keepLines/>
        <w:shd w:val="clear" w:color="auto" w:fill="auto"/>
        <w:spacing w:after="0" w:line="240" w:lineRule="auto"/>
        <w:ind w:firstLine="709"/>
        <w:jc w:val="both"/>
        <w:outlineLvl w:val="9"/>
        <w:rPr>
          <w:sz w:val="24"/>
          <w:szCs w:val="24"/>
        </w:rPr>
      </w:pPr>
      <w:bookmarkStart w:id="10" w:name="bookmark12"/>
      <w:r w:rsidRPr="00405982">
        <w:rPr>
          <w:rStyle w:val="52ArialUnicodeMS11pt"/>
          <w:rFonts w:ascii="Times New Roman" w:hAnsi="Times New Roman" w:cs="Times New Roman"/>
          <w:sz w:val="24"/>
          <w:szCs w:val="24"/>
        </w:rPr>
        <w:t>1.</w:t>
      </w:r>
      <w:r w:rsidRPr="00405982">
        <w:rPr>
          <w:sz w:val="24"/>
          <w:szCs w:val="24"/>
        </w:rPr>
        <w:t xml:space="preserve"> Форма</w:t>
      </w:r>
      <w:r w:rsidRPr="00405982">
        <w:rPr>
          <w:rStyle w:val="52ArialUnicodeMS11pt"/>
          <w:rFonts w:ascii="Times New Roman" w:hAnsi="Times New Roman" w:cs="Times New Roman"/>
          <w:sz w:val="24"/>
          <w:szCs w:val="24"/>
        </w:rPr>
        <w:t xml:space="preserve"> обучения</w:t>
      </w:r>
      <w:r w:rsidRPr="00405982">
        <w:rPr>
          <w:sz w:val="24"/>
          <w:szCs w:val="24"/>
        </w:rPr>
        <w:t xml:space="preserve"> - очная, всего часов -</w:t>
      </w:r>
      <w:r w:rsidRPr="00405982">
        <w:rPr>
          <w:rStyle w:val="52ArialUnicodeMS11pt"/>
          <w:rFonts w:ascii="Times New Roman" w:hAnsi="Times New Roman" w:cs="Times New Roman"/>
          <w:sz w:val="24"/>
          <w:szCs w:val="24"/>
        </w:rPr>
        <w:t xml:space="preserve"> 132</w:t>
      </w:r>
      <w:r w:rsidRPr="00405982">
        <w:rPr>
          <w:sz w:val="24"/>
          <w:szCs w:val="24"/>
        </w:rPr>
        <w:t xml:space="preserve"> ч, из них уроки</w:t>
      </w:r>
      <w:r w:rsidRPr="00405982">
        <w:rPr>
          <w:rStyle w:val="52ArialUnicodeMS11pt"/>
          <w:rFonts w:ascii="Times New Roman" w:hAnsi="Times New Roman" w:cs="Times New Roman"/>
          <w:sz w:val="24"/>
          <w:szCs w:val="24"/>
        </w:rPr>
        <w:t xml:space="preserve"> 132</w:t>
      </w:r>
      <w:r w:rsidRPr="00405982">
        <w:rPr>
          <w:sz w:val="24"/>
          <w:szCs w:val="24"/>
        </w:rPr>
        <w:t xml:space="preserve"> ч </w:t>
      </w:r>
      <w:r w:rsidRPr="00405982">
        <w:rPr>
          <w:rStyle w:val="52ArialUnicodeMS11pt"/>
          <w:rFonts w:ascii="Times New Roman" w:hAnsi="Times New Roman" w:cs="Times New Roman"/>
          <w:sz w:val="24"/>
          <w:szCs w:val="24"/>
        </w:rPr>
        <w:t>Специальность</w:t>
      </w:r>
      <w:r w:rsidRPr="00405982">
        <w:rPr>
          <w:sz w:val="24"/>
          <w:szCs w:val="24"/>
        </w:rPr>
        <w:t xml:space="preserve"> - 5</w:t>
      </w:r>
      <w:r w:rsidRPr="00405982">
        <w:rPr>
          <w:rStyle w:val="52ArialUnicodeMS11pt"/>
          <w:rFonts w:ascii="Times New Roman" w:hAnsi="Times New Roman" w:cs="Times New Roman"/>
          <w:sz w:val="24"/>
          <w:szCs w:val="24"/>
        </w:rPr>
        <w:t>1</w:t>
      </w:r>
      <w:r w:rsidRPr="00405982">
        <w:rPr>
          <w:sz w:val="24"/>
          <w:szCs w:val="24"/>
        </w:rPr>
        <w:t>.02.03</w:t>
      </w:r>
      <w:r w:rsidRPr="00405982">
        <w:rPr>
          <w:rStyle w:val="5212pt"/>
        </w:rPr>
        <w:t xml:space="preserve"> Библиотековедение</w:t>
      </w:r>
      <w:bookmarkEnd w:id="10"/>
    </w:p>
    <w:p w:rsidR="00405982" w:rsidRDefault="00405982" w:rsidP="00405982">
      <w:pPr>
        <w:pStyle w:val="3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405982" w:rsidRDefault="00405982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tbl>
      <w:tblPr>
        <w:tblpPr w:leftFromText="180" w:rightFromText="180" w:vertAnchor="text" w:horzAnchor="margin" w:tblpY="60"/>
        <w:tblW w:w="974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099"/>
        <w:gridCol w:w="1872"/>
        <w:gridCol w:w="1205"/>
        <w:gridCol w:w="1210"/>
        <w:gridCol w:w="1363"/>
      </w:tblGrid>
      <w:tr w:rsidR="00405982" w:rsidRPr="00405982" w:rsidTr="00405982">
        <w:trPr>
          <w:trHeight w:val="288"/>
        </w:trPr>
        <w:tc>
          <w:tcPr>
            <w:tcW w:w="40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pStyle w:val="40"/>
              <w:shd w:val="clear" w:color="auto" w:fill="auto"/>
              <w:spacing w:before="0"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Библиографическое описание издания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pStyle w:val="40"/>
              <w:shd w:val="clear" w:color="auto" w:fill="auto"/>
              <w:spacing w:before="0"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Вид занятия,</w:t>
            </w:r>
          </w:p>
          <w:p w:rsidR="00405982" w:rsidRPr="00405982" w:rsidRDefault="00405982" w:rsidP="00405982">
            <w:pPr>
              <w:pStyle w:val="40"/>
              <w:shd w:val="clear" w:color="auto" w:fill="auto"/>
              <w:spacing w:before="0"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в котором используется</w:t>
            </w:r>
          </w:p>
        </w:tc>
        <w:tc>
          <w:tcPr>
            <w:tcW w:w="12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pStyle w:val="40"/>
              <w:shd w:val="clear" w:color="auto" w:fill="auto"/>
              <w:spacing w:before="0"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Число обеспечиваемых часов</w:t>
            </w:r>
          </w:p>
        </w:tc>
        <w:tc>
          <w:tcPr>
            <w:tcW w:w="2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pStyle w:val="40"/>
              <w:shd w:val="clear" w:color="auto" w:fill="auto"/>
              <w:spacing w:before="0"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Кол-во экземпляров</w:t>
            </w:r>
          </w:p>
        </w:tc>
      </w:tr>
      <w:tr w:rsidR="00405982" w:rsidRPr="00405982" w:rsidTr="00405982">
        <w:trPr>
          <w:trHeight w:val="763"/>
        </w:trPr>
        <w:tc>
          <w:tcPr>
            <w:tcW w:w="40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pStyle w:val="40"/>
              <w:shd w:val="clear" w:color="auto" w:fill="auto"/>
              <w:spacing w:before="0"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Учебный кабинет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pStyle w:val="40"/>
              <w:shd w:val="clear" w:color="auto" w:fill="auto"/>
              <w:spacing w:before="0"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Библиотека колледжа</w:t>
            </w:r>
          </w:p>
        </w:tc>
      </w:tr>
      <w:tr w:rsidR="00405982" w:rsidRPr="00405982" w:rsidTr="00405982">
        <w:trPr>
          <w:trHeight w:val="1056"/>
        </w:trPr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pStyle w:val="3"/>
              <w:shd w:val="clear" w:color="auto" w:fill="auto"/>
              <w:spacing w:line="240" w:lineRule="auto"/>
              <w:ind w:firstLine="709"/>
              <w:jc w:val="both"/>
              <w:rPr>
                <w:sz w:val="24"/>
                <w:szCs w:val="24"/>
              </w:rPr>
            </w:pPr>
            <w:proofErr w:type="spellStart"/>
            <w:r w:rsidRPr="00405982">
              <w:rPr>
                <w:sz w:val="24"/>
                <w:szCs w:val="24"/>
              </w:rPr>
              <w:t>Анпеткова-Шарова</w:t>
            </w:r>
            <w:proofErr w:type="spellEnd"/>
            <w:r w:rsidRPr="00405982">
              <w:rPr>
                <w:sz w:val="24"/>
                <w:szCs w:val="24"/>
              </w:rPr>
              <w:t xml:space="preserve"> Г.Г. и </w:t>
            </w:r>
            <w:proofErr w:type="spellStart"/>
            <w:r w:rsidRPr="00405982">
              <w:rPr>
                <w:sz w:val="24"/>
                <w:szCs w:val="24"/>
              </w:rPr>
              <w:t>Чекалова</w:t>
            </w:r>
            <w:proofErr w:type="spellEnd"/>
            <w:r w:rsidRPr="00405982">
              <w:rPr>
                <w:sz w:val="24"/>
                <w:szCs w:val="24"/>
              </w:rPr>
              <w:t xml:space="preserve"> Е.И. Античная литература: Учебное пособие.- Л.: Ленинград. Ун-т, 1989.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pStyle w:val="40"/>
              <w:shd w:val="clear" w:color="auto" w:fill="auto"/>
              <w:spacing w:before="0"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405982" w:rsidRPr="00405982" w:rsidTr="00405982">
        <w:trPr>
          <w:trHeight w:val="1320"/>
        </w:trPr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pStyle w:val="3"/>
              <w:shd w:val="clear" w:color="auto" w:fill="auto"/>
              <w:spacing w:line="240" w:lineRule="auto"/>
              <w:ind w:firstLine="709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 xml:space="preserve">Античная литература: Учебное пособие для студентов </w:t>
            </w:r>
            <w:proofErr w:type="spellStart"/>
            <w:r w:rsidRPr="00405982">
              <w:rPr>
                <w:sz w:val="24"/>
                <w:szCs w:val="24"/>
              </w:rPr>
              <w:t>пед</w:t>
            </w:r>
            <w:proofErr w:type="spellEnd"/>
            <w:r w:rsidRPr="00405982">
              <w:rPr>
                <w:sz w:val="24"/>
                <w:szCs w:val="24"/>
              </w:rPr>
              <w:t>. институтов</w:t>
            </w:r>
            <w:proofErr w:type="gramStart"/>
            <w:r w:rsidRPr="00405982">
              <w:rPr>
                <w:sz w:val="24"/>
                <w:szCs w:val="24"/>
              </w:rPr>
              <w:t xml:space="preserve"> / П</w:t>
            </w:r>
            <w:proofErr w:type="gramEnd"/>
            <w:r w:rsidRPr="00405982">
              <w:rPr>
                <w:sz w:val="24"/>
                <w:szCs w:val="24"/>
              </w:rPr>
              <w:t>од ред. Тахо-Годи.- 4 изд.-М.: Просвещение, 1986.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pStyle w:val="40"/>
              <w:shd w:val="clear" w:color="auto" w:fill="auto"/>
              <w:spacing w:before="0"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405982" w:rsidRPr="00405982" w:rsidTr="00405982">
        <w:trPr>
          <w:trHeight w:val="797"/>
        </w:trPr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pStyle w:val="3"/>
              <w:shd w:val="clear" w:color="auto" w:fill="auto"/>
              <w:spacing w:line="240" w:lineRule="auto"/>
              <w:ind w:firstLine="709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 xml:space="preserve">Артамонов С.Д. Литература средних </w:t>
            </w:r>
            <w:proofErr w:type="spellStart"/>
            <w:r w:rsidRPr="00405982">
              <w:rPr>
                <w:sz w:val="24"/>
                <w:szCs w:val="24"/>
              </w:rPr>
              <w:t>веков</w:t>
            </w:r>
            <w:proofErr w:type="gramStart"/>
            <w:r w:rsidRPr="00405982">
              <w:rPr>
                <w:sz w:val="24"/>
                <w:szCs w:val="24"/>
              </w:rPr>
              <w:t>:К</w:t>
            </w:r>
            <w:proofErr w:type="gramEnd"/>
            <w:r w:rsidRPr="00405982">
              <w:rPr>
                <w:sz w:val="24"/>
                <w:szCs w:val="24"/>
              </w:rPr>
              <w:t>н</w:t>
            </w:r>
            <w:proofErr w:type="spellEnd"/>
            <w:r w:rsidRPr="00405982">
              <w:rPr>
                <w:sz w:val="24"/>
                <w:szCs w:val="24"/>
              </w:rPr>
              <w:t>. Для учащихся.-М.: Просвещение, 1982.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pStyle w:val="40"/>
              <w:shd w:val="clear" w:color="auto" w:fill="auto"/>
              <w:spacing w:before="0"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405982" w:rsidRPr="00405982" w:rsidTr="00405982">
        <w:trPr>
          <w:trHeight w:val="533"/>
        </w:trPr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pStyle w:val="3"/>
              <w:shd w:val="clear" w:color="auto" w:fill="auto"/>
              <w:spacing w:line="240" w:lineRule="auto"/>
              <w:ind w:firstLine="709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Артамонов С.Д. Литература 17-18 веков-М.: Просвещение, 1982.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pStyle w:val="40"/>
              <w:shd w:val="clear" w:color="auto" w:fill="auto"/>
              <w:spacing w:before="0"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16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405982" w:rsidRPr="00405982" w:rsidTr="00405982">
        <w:trPr>
          <w:trHeight w:val="1046"/>
        </w:trPr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pStyle w:val="3"/>
              <w:shd w:val="clear" w:color="auto" w:fill="auto"/>
              <w:spacing w:line="240" w:lineRule="auto"/>
              <w:ind w:firstLine="709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 xml:space="preserve">История зарубежной литературы 19 века. Ч.1. / Под ред. А.С.Дмитриева. - М.: </w:t>
            </w:r>
            <w:proofErr w:type="spellStart"/>
            <w:r w:rsidRPr="00405982">
              <w:rPr>
                <w:sz w:val="24"/>
                <w:szCs w:val="24"/>
              </w:rPr>
              <w:t>Москов</w:t>
            </w:r>
            <w:proofErr w:type="spellEnd"/>
            <w:r w:rsidRPr="00405982">
              <w:rPr>
                <w:sz w:val="24"/>
                <w:szCs w:val="24"/>
              </w:rPr>
              <w:t>. Ун-т, 1979.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pStyle w:val="40"/>
              <w:shd w:val="clear" w:color="auto" w:fill="auto"/>
              <w:spacing w:before="0"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14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405982" w:rsidRPr="00405982" w:rsidTr="00405982">
        <w:trPr>
          <w:trHeight w:val="787"/>
        </w:trPr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pStyle w:val="3"/>
              <w:shd w:val="clear" w:color="auto" w:fill="auto"/>
              <w:spacing w:line="240" w:lineRule="auto"/>
              <w:ind w:firstLine="709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lastRenderedPageBreak/>
              <w:t xml:space="preserve">История зарубежной литературы конца 19-начала 20 века. /Под ред. Л.Г.Андреева.- М.: </w:t>
            </w:r>
            <w:proofErr w:type="spellStart"/>
            <w:r w:rsidRPr="00405982">
              <w:rPr>
                <w:sz w:val="24"/>
                <w:szCs w:val="24"/>
              </w:rPr>
              <w:t>Высш</w:t>
            </w:r>
            <w:proofErr w:type="spellEnd"/>
            <w:r w:rsidRPr="00405982">
              <w:rPr>
                <w:sz w:val="24"/>
                <w:szCs w:val="24"/>
              </w:rPr>
              <w:t xml:space="preserve"> школа, 1978.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pStyle w:val="40"/>
              <w:shd w:val="clear" w:color="auto" w:fill="auto"/>
              <w:spacing w:before="0"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405982" w:rsidRPr="00405982" w:rsidTr="00405982">
        <w:trPr>
          <w:trHeight w:val="1306"/>
        </w:trPr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pStyle w:val="3"/>
              <w:shd w:val="clear" w:color="auto" w:fill="auto"/>
              <w:spacing w:line="240" w:lineRule="auto"/>
              <w:ind w:firstLine="709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История зарубежной литературы 20 века. 1871-1917. /Под ред. Богословского и Гражданской 3.</w:t>
            </w:r>
            <w:r w:rsidRPr="00405982">
              <w:rPr>
                <w:sz w:val="24"/>
                <w:szCs w:val="24"/>
                <w:lang w:val="en-US"/>
              </w:rPr>
              <w:t>T</w:t>
            </w:r>
            <w:r w:rsidRPr="00405982">
              <w:rPr>
                <w:sz w:val="24"/>
                <w:szCs w:val="24"/>
              </w:rPr>
              <w:t>.- М.: Просвещение.- М.: Просвещение, 1989.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pStyle w:val="40"/>
              <w:shd w:val="clear" w:color="auto" w:fill="auto"/>
              <w:spacing w:before="0"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405982" w:rsidRPr="00405982" w:rsidTr="00405982">
        <w:trPr>
          <w:trHeight w:val="533"/>
        </w:trPr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pStyle w:val="3"/>
              <w:shd w:val="clear" w:color="auto" w:fill="auto"/>
              <w:spacing w:line="240" w:lineRule="auto"/>
              <w:ind w:firstLine="709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 xml:space="preserve">История зарубежной </w:t>
            </w:r>
            <w:proofErr w:type="gramStart"/>
            <w:r w:rsidRPr="00405982">
              <w:rPr>
                <w:sz w:val="24"/>
                <w:szCs w:val="24"/>
              </w:rPr>
              <w:t xml:space="preserve">ли </w:t>
            </w:r>
            <w:proofErr w:type="spellStart"/>
            <w:r w:rsidRPr="00405982">
              <w:rPr>
                <w:sz w:val="24"/>
                <w:szCs w:val="24"/>
              </w:rPr>
              <w:t>тературы</w:t>
            </w:r>
            <w:proofErr w:type="spellEnd"/>
            <w:proofErr w:type="gramEnd"/>
            <w:r w:rsidRPr="00405982">
              <w:rPr>
                <w:sz w:val="24"/>
                <w:szCs w:val="24"/>
              </w:rPr>
              <w:t xml:space="preserve"> 20 века.- М.: Высшая школа, 1980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pStyle w:val="40"/>
              <w:shd w:val="clear" w:color="auto" w:fill="auto"/>
              <w:spacing w:before="0"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26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405982" w:rsidRPr="00405982" w:rsidTr="00405982">
        <w:trPr>
          <w:trHeight w:val="1066"/>
        </w:trPr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pStyle w:val="3"/>
              <w:shd w:val="clear" w:color="auto" w:fill="auto"/>
              <w:spacing w:line="240" w:lineRule="auto"/>
              <w:ind w:firstLine="709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История зарубежной литературы после Октябрьской революции. 1945 - 1980. / Под ред. Л.Г.Андреева.- 2 изд.- М.: МГУ, 1989.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pStyle w:val="40"/>
              <w:shd w:val="clear" w:color="auto" w:fill="auto"/>
              <w:spacing w:before="0"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405982">
              <w:rPr>
                <w:sz w:val="24"/>
                <w:szCs w:val="24"/>
              </w:rPr>
              <w:t>16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982" w:rsidRPr="00405982" w:rsidRDefault="00405982" w:rsidP="00405982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405982" w:rsidRDefault="00405982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405982" w:rsidRPr="00405982" w:rsidRDefault="00405982" w:rsidP="00405982">
      <w:pPr>
        <w:sectPr w:rsidR="00405982" w:rsidRPr="00405982">
          <w:type w:val="continuous"/>
          <w:pgSz w:w="11909" w:h="16834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30697A" w:rsidRPr="00405982" w:rsidRDefault="0030697A" w:rsidP="00405982">
      <w:pPr>
        <w:jc w:val="both"/>
        <w:rPr>
          <w:rFonts w:ascii="Times New Roman" w:hAnsi="Times New Roman" w:cs="Times New Roman"/>
        </w:rPr>
      </w:pPr>
    </w:p>
    <w:p w:rsidR="0030697A" w:rsidRPr="00405982" w:rsidRDefault="003E57C0" w:rsidP="00405982">
      <w:pPr>
        <w:pStyle w:val="52"/>
        <w:keepNext/>
        <w:keepLines/>
        <w:shd w:val="clear" w:color="auto" w:fill="auto"/>
        <w:spacing w:before="0" w:after="0" w:line="240" w:lineRule="auto"/>
        <w:ind w:firstLine="709"/>
        <w:jc w:val="center"/>
        <w:outlineLvl w:val="9"/>
        <w:rPr>
          <w:b/>
        </w:rPr>
      </w:pPr>
      <w:bookmarkStart w:id="11" w:name="bookmark13"/>
      <w:r w:rsidRPr="00405982">
        <w:rPr>
          <w:b/>
        </w:rPr>
        <w:t>Методические рекомендации преподавателям.</w:t>
      </w:r>
      <w:bookmarkEnd w:id="11"/>
    </w:p>
    <w:p w:rsidR="00405982" w:rsidRPr="00405982" w:rsidRDefault="00405982" w:rsidP="00405982">
      <w:pPr>
        <w:pStyle w:val="52"/>
        <w:keepNext/>
        <w:keepLines/>
        <w:shd w:val="clear" w:color="auto" w:fill="auto"/>
        <w:spacing w:before="0" w:after="0" w:line="240" w:lineRule="auto"/>
        <w:ind w:firstLine="709"/>
        <w:jc w:val="both"/>
        <w:outlineLvl w:val="9"/>
      </w:pP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Программа составлена в соответствии с требованиями Государственного образовательного стандарта СПО. Рабочая программа по курсу «Зарубежная литература» составлена на основе программ Министерства культуры 1984 года и Московского библиотечного техникума 1997 года.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Основная цель изучения предмета «Зарубежная литература» - дать студентам представление об особенностях развития мирового литературного процесса в целом и о творчестве наиболее выдающихся писателей зарубежных стран. В рабочей программе материал отобран и расположен согласно принятой литературоведением периодизации, что позволяет познакомить студентов с важнейшими особенностями литературного процесса, с позициями писателей в русле задач и проблем, злободневных в каждую историческую эпоху.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Курс «Зарубежная литература» носит, в основном, обзорный характер, поэтому для углубленного изучения допустим выбор произведений зарубежных писателей.</w:t>
      </w:r>
    </w:p>
    <w:p w:rsidR="0030697A" w:rsidRPr="00405982" w:rsidRDefault="003E57C0" w:rsidP="00405982">
      <w:pPr>
        <w:pStyle w:val="52"/>
        <w:keepNext/>
        <w:keepLines/>
        <w:shd w:val="clear" w:color="auto" w:fill="auto"/>
        <w:spacing w:before="0" w:after="0" w:line="240" w:lineRule="auto"/>
        <w:ind w:firstLine="709"/>
        <w:jc w:val="both"/>
        <w:outlineLvl w:val="9"/>
      </w:pPr>
      <w:bookmarkStart w:id="12" w:name="bookmark14"/>
      <w:r w:rsidRPr="00405982">
        <w:t>Методические рекомендации по организации самостоятельной работы студентов.</w:t>
      </w:r>
      <w:bookmarkEnd w:id="12"/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Методические рекомендации по дисциплине «Зарубежная литература» составлены в соответствии с Государственными требованиями к минимуму подготовки выпускников среднего специального учреждения.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Самостоятельная работа студентов - это активные формы индивидуальной деятельности, направленные на закрепление пройденного материала, формирование знаний и умений быстро решать поставленные задачи, творческое осмысление пройденного материала.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Целью разрабатываемой системы самостоятельных работ по дисциплине является развитие познавательной деятельности студентов, формирование теоретических знаний и умение использовать их на практике.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Задания являются конкретизацией лекционного материала и соответствуют его темам.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Изучение курса «Зарубежная литература» предполагает выполнение следующих работ:</w:t>
      </w:r>
    </w:p>
    <w:p w:rsidR="0030697A" w:rsidRPr="00405982" w:rsidRDefault="003E57C0" w:rsidP="00405982">
      <w:pPr>
        <w:pStyle w:val="3"/>
        <w:numPr>
          <w:ilvl w:val="0"/>
          <w:numId w:val="4"/>
        </w:numPr>
        <w:shd w:val="clear" w:color="auto" w:fill="auto"/>
        <w:tabs>
          <w:tab w:val="left" w:pos="17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умение работать с текстами произведений;</w:t>
      </w:r>
    </w:p>
    <w:p w:rsidR="0030697A" w:rsidRPr="00405982" w:rsidRDefault="003E57C0" w:rsidP="00405982">
      <w:pPr>
        <w:pStyle w:val="3"/>
        <w:numPr>
          <w:ilvl w:val="0"/>
          <w:numId w:val="4"/>
        </w:numPr>
        <w:shd w:val="clear" w:color="auto" w:fill="auto"/>
        <w:tabs>
          <w:tab w:val="left" w:pos="17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умение делать сообщения;</w:t>
      </w:r>
    </w:p>
    <w:p w:rsidR="0030697A" w:rsidRPr="00405982" w:rsidRDefault="003E57C0" w:rsidP="00405982">
      <w:pPr>
        <w:pStyle w:val="3"/>
        <w:numPr>
          <w:ilvl w:val="0"/>
          <w:numId w:val="4"/>
        </w:numPr>
        <w:shd w:val="clear" w:color="auto" w:fill="auto"/>
        <w:tabs>
          <w:tab w:val="left" w:pos="17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умение работать с критической литературой;</w:t>
      </w:r>
    </w:p>
    <w:p w:rsidR="0030697A" w:rsidRPr="00405982" w:rsidRDefault="003E57C0" w:rsidP="00405982">
      <w:pPr>
        <w:pStyle w:val="3"/>
        <w:numPr>
          <w:ilvl w:val="0"/>
          <w:numId w:val="4"/>
        </w:numPr>
        <w:shd w:val="clear" w:color="auto" w:fill="auto"/>
        <w:tabs>
          <w:tab w:val="left" w:pos="17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составлять рецензии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Основной формой контроля по дисциплине являются опросы.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lastRenderedPageBreak/>
        <w:t>Важнейшую роль играет подготовка самостоятельных сообщений для выступления на занятиях с целью выработки навыков выступлений, умения грамотно излагать материал, рассуждать, дискутировать.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Основные требования к результатам работы:</w:t>
      </w:r>
    </w:p>
    <w:p w:rsidR="0030697A" w:rsidRPr="00405982" w:rsidRDefault="003E57C0" w:rsidP="00405982">
      <w:pPr>
        <w:pStyle w:val="3"/>
        <w:numPr>
          <w:ilvl w:val="0"/>
          <w:numId w:val="4"/>
        </w:numPr>
        <w:shd w:val="clear" w:color="auto" w:fill="auto"/>
        <w:tabs>
          <w:tab w:val="left" w:pos="17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уровень усвоения студентом учебного материала;</w:t>
      </w:r>
    </w:p>
    <w:p w:rsidR="0030697A" w:rsidRPr="00405982" w:rsidRDefault="003E57C0" w:rsidP="00405982">
      <w:pPr>
        <w:pStyle w:val="3"/>
        <w:numPr>
          <w:ilvl w:val="0"/>
          <w:numId w:val="4"/>
        </w:numPr>
        <w:shd w:val="clear" w:color="auto" w:fill="auto"/>
        <w:tabs>
          <w:tab w:val="left" w:pos="17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умение студентом использовать теоретический материал;</w:t>
      </w:r>
    </w:p>
    <w:p w:rsidR="0030697A" w:rsidRPr="00405982" w:rsidRDefault="003E57C0" w:rsidP="00405982">
      <w:pPr>
        <w:pStyle w:val="3"/>
        <w:numPr>
          <w:ilvl w:val="0"/>
          <w:numId w:val="4"/>
        </w:numPr>
        <w:shd w:val="clear" w:color="auto" w:fill="auto"/>
        <w:tabs>
          <w:tab w:val="left" w:pos="203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умение применять знания на практике (степень умения анализировать самостоятельно произведение);</w:t>
      </w:r>
    </w:p>
    <w:p w:rsidR="0030697A" w:rsidRPr="00405982" w:rsidRDefault="003E57C0" w:rsidP="00405982">
      <w:pPr>
        <w:pStyle w:val="3"/>
        <w:numPr>
          <w:ilvl w:val="0"/>
          <w:numId w:val="4"/>
        </w:numPr>
        <w:shd w:val="clear" w:color="auto" w:fill="auto"/>
        <w:tabs>
          <w:tab w:val="left" w:pos="17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умение последовательно излагать материал;</w:t>
      </w:r>
    </w:p>
    <w:p w:rsidR="0030697A" w:rsidRPr="00405982" w:rsidRDefault="003E57C0" w:rsidP="00405982">
      <w:pPr>
        <w:pStyle w:val="3"/>
        <w:numPr>
          <w:ilvl w:val="0"/>
          <w:numId w:val="4"/>
        </w:numPr>
        <w:shd w:val="clear" w:color="auto" w:fill="auto"/>
        <w:tabs>
          <w:tab w:val="left" w:pos="242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владение языковой культурой.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Каждый вид самостоятельной работы оценивается по 5-ти бальной системе. Критерии оценки:</w:t>
      </w:r>
    </w:p>
    <w:p w:rsidR="0030697A" w:rsidRPr="00405982" w:rsidRDefault="003E57C0" w:rsidP="00405982">
      <w:pPr>
        <w:pStyle w:val="3"/>
        <w:shd w:val="clear" w:color="auto" w:fill="auto"/>
        <w:tabs>
          <w:tab w:val="left" w:pos="522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Оценка «отлично» ставится, если: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- форма изложения безупречна.</w:t>
      </w:r>
    </w:p>
    <w:p w:rsidR="0030697A" w:rsidRPr="00405982" w:rsidRDefault="003E57C0" w:rsidP="00405982">
      <w:pPr>
        <w:pStyle w:val="3"/>
        <w:numPr>
          <w:ilvl w:val="0"/>
          <w:numId w:val="4"/>
        </w:numPr>
        <w:shd w:val="clear" w:color="auto" w:fill="auto"/>
        <w:tabs>
          <w:tab w:val="left" w:pos="247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речь выразительная, грамотная, студент рассказывает обоснованно, правильно употребляет литературную терминологию;</w:t>
      </w:r>
    </w:p>
    <w:p w:rsidR="0030697A" w:rsidRPr="00405982" w:rsidRDefault="003E57C0" w:rsidP="00405982">
      <w:pPr>
        <w:pStyle w:val="3"/>
        <w:numPr>
          <w:ilvl w:val="0"/>
          <w:numId w:val="4"/>
        </w:numPr>
        <w:shd w:val="clear" w:color="auto" w:fill="auto"/>
        <w:tabs>
          <w:tab w:val="left" w:pos="19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делает правильные обобщения и выводы;</w:t>
      </w:r>
    </w:p>
    <w:p w:rsidR="0030697A" w:rsidRPr="00405982" w:rsidRDefault="003E57C0" w:rsidP="00405982">
      <w:pPr>
        <w:pStyle w:val="3"/>
        <w:numPr>
          <w:ilvl w:val="0"/>
          <w:numId w:val="4"/>
        </w:numPr>
        <w:shd w:val="clear" w:color="auto" w:fill="auto"/>
        <w:tabs>
          <w:tab w:val="left" w:pos="252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ответ не нуждается в дополнительных и наводящих вопросах Оценка «хорошо» ставится, если:</w:t>
      </w:r>
    </w:p>
    <w:p w:rsidR="0030697A" w:rsidRPr="00405982" w:rsidRDefault="003E57C0" w:rsidP="00405982">
      <w:pPr>
        <w:pStyle w:val="3"/>
        <w:numPr>
          <w:ilvl w:val="0"/>
          <w:numId w:val="4"/>
        </w:numPr>
        <w:shd w:val="clear" w:color="auto" w:fill="auto"/>
        <w:tabs>
          <w:tab w:val="left" w:pos="19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ответ достаточно полный;</w:t>
      </w:r>
    </w:p>
    <w:p w:rsidR="0030697A" w:rsidRPr="00405982" w:rsidRDefault="003E57C0" w:rsidP="00405982">
      <w:pPr>
        <w:pStyle w:val="3"/>
        <w:numPr>
          <w:ilvl w:val="0"/>
          <w:numId w:val="4"/>
        </w:numPr>
        <w:shd w:val="clear" w:color="auto" w:fill="auto"/>
        <w:tabs>
          <w:tab w:val="left" w:pos="199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последователен;</w:t>
      </w:r>
    </w:p>
    <w:p w:rsidR="0030697A" w:rsidRPr="00405982" w:rsidRDefault="003E57C0" w:rsidP="00405982">
      <w:pPr>
        <w:pStyle w:val="3"/>
        <w:numPr>
          <w:ilvl w:val="0"/>
          <w:numId w:val="4"/>
        </w:numPr>
        <w:shd w:val="clear" w:color="auto" w:fill="auto"/>
        <w:tabs>
          <w:tab w:val="left" w:pos="19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владеет выразительностью речи;</w:t>
      </w:r>
    </w:p>
    <w:p w:rsidR="0030697A" w:rsidRPr="00405982" w:rsidRDefault="003E57C0" w:rsidP="00405982">
      <w:pPr>
        <w:pStyle w:val="3"/>
        <w:numPr>
          <w:ilvl w:val="0"/>
          <w:numId w:val="4"/>
        </w:numPr>
        <w:shd w:val="clear" w:color="auto" w:fill="auto"/>
        <w:tabs>
          <w:tab w:val="left" w:pos="199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в основном делает обобщения и выводы, избегает грубых ошибок. Оценка «удовлетворительно» ставится, если:</w:t>
      </w:r>
    </w:p>
    <w:p w:rsidR="0030697A" w:rsidRPr="00405982" w:rsidRDefault="003E57C0" w:rsidP="00405982">
      <w:pPr>
        <w:pStyle w:val="3"/>
        <w:numPr>
          <w:ilvl w:val="0"/>
          <w:numId w:val="4"/>
        </w:numPr>
        <w:shd w:val="clear" w:color="auto" w:fill="auto"/>
        <w:tabs>
          <w:tab w:val="left" w:pos="19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бегло раскрывает тему, ответ поверхностный;</w:t>
      </w:r>
    </w:p>
    <w:p w:rsidR="0030697A" w:rsidRPr="00405982" w:rsidRDefault="003E57C0" w:rsidP="00405982">
      <w:pPr>
        <w:pStyle w:val="3"/>
        <w:numPr>
          <w:ilvl w:val="0"/>
          <w:numId w:val="4"/>
        </w:numPr>
        <w:shd w:val="clear" w:color="auto" w:fill="auto"/>
        <w:tabs>
          <w:tab w:val="left" w:pos="185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обнаруживает слабое знание текста произведения;</w:t>
      </w:r>
    </w:p>
    <w:p w:rsidR="0030697A" w:rsidRPr="00405982" w:rsidRDefault="003E57C0" w:rsidP="00405982">
      <w:pPr>
        <w:pStyle w:val="3"/>
        <w:numPr>
          <w:ilvl w:val="0"/>
          <w:numId w:val="4"/>
        </w:numPr>
        <w:shd w:val="clear" w:color="auto" w:fill="auto"/>
        <w:tabs>
          <w:tab w:val="left" w:pos="199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не умеет отобрать главное, существенное. Оценка «неудовлетворительно» ставится:</w:t>
      </w:r>
    </w:p>
    <w:p w:rsidR="0030697A" w:rsidRPr="00405982" w:rsidRDefault="003E57C0" w:rsidP="00405982">
      <w:pPr>
        <w:pStyle w:val="3"/>
        <w:numPr>
          <w:ilvl w:val="0"/>
          <w:numId w:val="4"/>
        </w:numPr>
        <w:shd w:val="clear" w:color="auto" w:fill="auto"/>
        <w:tabs>
          <w:tab w:val="left" w:pos="199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путается в ответе;</w:t>
      </w:r>
    </w:p>
    <w:p w:rsidR="0030697A" w:rsidRPr="00405982" w:rsidRDefault="003E57C0" w:rsidP="00405982">
      <w:pPr>
        <w:pStyle w:val="3"/>
        <w:numPr>
          <w:ilvl w:val="0"/>
          <w:numId w:val="4"/>
        </w:numPr>
        <w:shd w:val="clear" w:color="auto" w:fill="auto"/>
        <w:tabs>
          <w:tab w:val="left" w:pos="199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не может выделить главное, существенное;</w:t>
      </w:r>
    </w:p>
    <w:p w:rsidR="0030697A" w:rsidRPr="00405982" w:rsidRDefault="003E57C0" w:rsidP="00405982">
      <w:pPr>
        <w:pStyle w:val="3"/>
        <w:numPr>
          <w:ilvl w:val="0"/>
          <w:numId w:val="4"/>
        </w:numPr>
        <w:shd w:val="clear" w:color="auto" w:fill="auto"/>
        <w:tabs>
          <w:tab w:val="left" w:pos="252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не знает совершенно текста произведения и допускает грубые ошибки в изложении фактов;</w:t>
      </w:r>
    </w:p>
    <w:p w:rsidR="0030697A" w:rsidRPr="00405982" w:rsidRDefault="003E57C0" w:rsidP="00405982">
      <w:pPr>
        <w:pStyle w:val="3"/>
        <w:numPr>
          <w:ilvl w:val="0"/>
          <w:numId w:val="4"/>
        </w:numPr>
        <w:shd w:val="clear" w:color="auto" w:fill="auto"/>
        <w:tabs>
          <w:tab w:val="left" w:pos="19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делает неправильные выводы.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1. Мифы Древней Греции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Перечень заданий:</w:t>
      </w:r>
    </w:p>
    <w:p w:rsidR="0030697A" w:rsidRPr="00405982" w:rsidRDefault="003E57C0" w:rsidP="00405982">
      <w:pPr>
        <w:pStyle w:val="3"/>
        <w:numPr>
          <w:ilvl w:val="1"/>
          <w:numId w:val="4"/>
        </w:numPr>
        <w:shd w:val="clear" w:color="auto" w:fill="auto"/>
        <w:tabs>
          <w:tab w:val="left" w:pos="271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Найти и прочитать мифы о героях:</w:t>
      </w:r>
    </w:p>
    <w:p w:rsidR="0030697A" w:rsidRPr="00405982" w:rsidRDefault="003E57C0" w:rsidP="00405982">
      <w:pPr>
        <w:pStyle w:val="3"/>
        <w:numPr>
          <w:ilvl w:val="2"/>
          <w:numId w:val="4"/>
        </w:numPr>
        <w:shd w:val="clear" w:color="auto" w:fill="auto"/>
        <w:tabs>
          <w:tab w:val="left" w:pos="343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Геракл Б. </w:t>
      </w:r>
      <w:proofErr w:type="spellStart"/>
      <w:r w:rsidRPr="00405982">
        <w:rPr>
          <w:sz w:val="24"/>
          <w:szCs w:val="24"/>
        </w:rPr>
        <w:t>Язон</w:t>
      </w:r>
      <w:proofErr w:type="spellEnd"/>
    </w:p>
    <w:p w:rsidR="0030697A" w:rsidRPr="00405982" w:rsidRDefault="003E57C0" w:rsidP="00405982">
      <w:pPr>
        <w:pStyle w:val="3"/>
        <w:numPr>
          <w:ilvl w:val="2"/>
          <w:numId w:val="4"/>
        </w:numPr>
        <w:shd w:val="clear" w:color="auto" w:fill="auto"/>
        <w:tabs>
          <w:tab w:val="left" w:pos="319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Тесей Г. Персей.</w:t>
      </w:r>
    </w:p>
    <w:p w:rsidR="0030697A" w:rsidRPr="00405982" w:rsidRDefault="003E57C0" w:rsidP="00405982">
      <w:pPr>
        <w:pStyle w:val="3"/>
        <w:numPr>
          <w:ilvl w:val="1"/>
          <w:numId w:val="4"/>
        </w:numPr>
        <w:shd w:val="clear" w:color="auto" w:fill="auto"/>
        <w:tabs>
          <w:tab w:val="left" w:pos="29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Сделать анализ: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Образы героев Древней Греции, их подвиги.</w:t>
      </w:r>
    </w:p>
    <w:p w:rsidR="0030697A" w:rsidRPr="00405982" w:rsidRDefault="003E57C0" w:rsidP="00405982">
      <w:pPr>
        <w:pStyle w:val="3"/>
        <w:numPr>
          <w:ilvl w:val="1"/>
          <w:numId w:val="4"/>
        </w:numPr>
        <w:shd w:val="clear" w:color="auto" w:fill="auto"/>
        <w:tabs>
          <w:tab w:val="left" w:pos="295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Выводы записать в тетрадь.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Цель самостоятельной работы познакомиться с мифами о героях Древней Греции. Студент должен знать основных героев, их подвиги. Студент должен уметь анализировать тексты мифов. Требования к сообщению:</w:t>
      </w:r>
    </w:p>
    <w:p w:rsidR="0030697A" w:rsidRPr="00405982" w:rsidRDefault="003E57C0" w:rsidP="00405982">
      <w:pPr>
        <w:pStyle w:val="3"/>
        <w:numPr>
          <w:ilvl w:val="0"/>
          <w:numId w:val="4"/>
        </w:numPr>
        <w:shd w:val="clear" w:color="auto" w:fill="auto"/>
        <w:tabs>
          <w:tab w:val="left" w:pos="19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знание текста произведения,</w:t>
      </w:r>
    </w:p>
    <w:p w:rsidR="0030697A" w:rsidRPr="00405982" w:rsidRDefault="003E57C0" w:rsidP="00405982">
      <w:pPr>
        <w:pStyle w:val="3"/>
        <w:numPr>
          <w:ilvl w:val="0"/>
          <w:numId w:val="4"/>
        </w:numPr>
        <w:shd w:val="clear" w:color="auto" w:fill="auto"/>
        <w:tabs>
          <w:tab w:val="left" w:pos="19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умение рассказать сюжет, сделать вывод. Самостоятельная работа рассчитана на 2 часа.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Литература:</w:t>
      </w:r>
    </w:p>
    <w:p w:rsidR="0030697A" w:rsidRPr="00405982" w:rsidRDefault="003E57C0" w:rsidP="00405982">
      <w:pPr>
        <w:pStyle w:val="3"/>
        <w:numPr>
          <w:ilvl w:val="1"/>
          <w:numId w:val="4"/>
        </w:numPr>
        <w:shd w:val="clear" w:color="auto" w:fill="auto"/>
        <w:tabs>
          <w:tab w:val="left" w:pos="29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</w:t>
      </w:r>
      <w:proofErr w:type="spellStart"/>
      <w:r w:rsidRPr="00405982">
        <w:rPr>
          <w:sz w:val="24"/>
          <w:szCs w:val="24"/>
        </w:rPr>
        <w:t>Анпетков</w:t>
      </w:r>
      <w:proofErr w:type="gramStart"/>
      <w:r w:rsidRPr="00405982">
        <w:rPr>
          <w:sz w:val="24"/>
          <w:szCs w:val="24"/>
        </w:rPr>
        <w:t>а</w:t>
      </w:r>
      <w:proofErr w:type="spellEnd"/>
      <w:r w:rsidRPr="00405982">
        <w:rPr>
          <w:sz w:val="24"/>
          <w:szCs w:val="24"/>
        </w:rPr>
        <w:t>-</w:t>
      </w:r>
      <w:proofErr w:type="gramEnd"/>
      <w:r w:rsidRPr="00405982">
        <w:rPr>
          <w:sz w:val="24"/>
          <w:szCs w:val="24"/>
        </w:rPr>
        <w:t xml:space="preserve"> </w:t>
      </w:r>
      <w:proofErr w:type="spellStart"/>
      <w:r w:rsidRPr="00405982">
        <w:rPr>
          <w:sz w:val="24"/>
          <w:szCs w:val="24"/>
        </w:rPr>
        <w:t>арова</w:t>
      </w:r>
      <w:proofErr w:type="spellEnd"/>
      <w:r w:rsidRPr="00405982">
        <w:rPr>
          <w:sz w:val="24"/>
          <w:szCs w:val="24"/>
        </w:rPr>
        <w:t xml:space="preserve"> Г.Г. и </w:t>
      </w:r>
      <w:proofErr w:type="spellStart"/>
      <w:r w:rsidRPr="00405982">
        <w:rPr>
          <w:sz w:val="24"/>
          <w:szCs w:val="24"/>
        </w:rPr>
        <w:t>Чекалова</w:t>
      </w:r>
      <w:proofErr w:type="spellEnd"/>
      <w:r w:rsidRPr="00405982">
        <w:rPr>
          <w:sz w:val="24"/>
          <w:szCs w:val="24"/>
        </w:rPr>
        <w:t xml:space="preserve"> Е.И. Античная литература. Учебное пособие. 2 изд.-Л., 1989.</w:t>
      </w:r>
    </w:p>
    <w:p w:rsidR="0030697A" w:rsidRPr="00405982" w:rsidRDefault="003E57C0" w:rsidP="00405982">
      <w:pPr>
        <w:pStyle w:val="3"/>
        <w:numPr>
          <w:ilvl w:val="1"/>
          <w:numId w:val="4"/>
        </w:numPr>
        <w:shd w:val="clear" w:color="auto" w:fill="auto"/>
        <w:tabs>
          <w:tab w:val="left" w:pos="689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Кун Н.А. Мифы Древней Греции. - М., 1975</w:t>
      </w:r>
    </w:p>
    <w:p w:rsidR="0030697A" w:rsidRPr="00405982" w:rsidRDefault="003E57C0" w:rsidP="00405982">
      <w:pPr>
        <w:pStyle w:val="3"/>
        <w:numPr>
          <w:ilvl w:val="1"/>
          <w:numId w:val="4"/>
        </w:numPr>
        <w:shd w:val="clear" w:color="auto" w:fill="auto"/>
        <w:tabs>
          <w:tab w:val="left" w:pos="30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</w:t>
      </w:r>
      <w:proofErr w:type="spellStart"/>
      <w:r w:rsidRPr="00405982">
        <w:rPr>
          <w:sz w:val="24"/>
          <w:szCs w:val="24"/>
        </w:rPr>
        <w:t>Немировский</w:t>
      </w:r>
      <w:proofErr w:type="spellEnd"/>
      <w:r w:rsidRPr="00405982">
        <w:rPr>
          <w:sz w:val="24"/>
          <w:szCs w:val="24"/>
        </w:rPr>
        <w:t xml:space="preserve"> А.И. Мифы Древней Эллады. - М., 1992.</w:t>
      </w:r>
    </w:p>
    <w:p w:rsidR="0030697A" w:rsidRPr="00405982" w:rsidRDefault="0030697A" w:rsidP="00405982">
      <w:pPr>
        <w:ind w:firstLine="709"/>
        <w:jc w:val="both"/>
        <w:rPr>
          <w:rFonts w:ascii="Times New Roman" w:hAnsi="Times New Roman" w:cs="Times New Roman"/>
        </w:rPr>
      </w:pP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2. Ф. Стендаль.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Перечень заданий:</w:t>
      </w:r>
    </w:p>
    <w:p w:rsidR="0030697A" w:rsidRPr="00405982" w:rsidRDefault="003E57C0" w:rsidP="00405982">
      <w:pPr>
        <w:pStyle w:val="3"/>
        <w:numPr>
          <w:ilvl w:val="0"/>
          <w:numId w:val="5"/>
        </w:numPr>
        <w:shd w:val="clear" w:color="auto" w:fill="auto"/>
        <w:tabs>
          <w:tab w:val="left" w:pos="276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Прочитать роман «</w:t>
      </w:r>
      <w:proofErr w:type="gramStart"/>
      <w:r w:rsidRPr="00405982">
        <w:rPr>
          <w:sz w:val="24"/>
          <w:szCs w:val="24"/>
        </w:rPr>
        <w:t>Красное</w:t>
      </w:r>
      <w:proofErr w:type="gramEnd"/>
      <w:r w:rsidRPr="00405982">
        <w:rPr>
          <w:sz w:val="24"/>
          <w:szCs w:val="24"/>
        </w:rPr>
        <w:t xml:space="preserve"> и черное».</w:t>
      </w:r>
    </w:p>
    <w:p w:rsidR="0030697A" w:rsidRPr="00405982" w:rsidRDefault="003E57C0" w:rsidP="00405982">
      <w:pPr>
        <w:pStyle w:val="3"/>
        <w:numPr>
          <w:ilvl w:val="0"/>
          <w:numId w:val="5"/>
        </w:numPr>
        <w:shd w:val="clear" w:color="auto" w:fill="auto"/>
        <w:tabs>
          <w:tab w:val="left" w:pos="29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Сделать анализ: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А. Время и эпоха, изображенная в романе. Назначение эпиграфов.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Б. Образ главного героя Жюльена Сореля. Путь главного героя </w:t>
      </w:r>
      <w:proofErr w:type="gramStart"/>
      <w:r w:rsidRPr="00405982">
        <w:rPr>
          <w:sz w:val="24"/>
          <w:szCs w:val="24"/>
        </w:rPr>
        <w:t>вверх</w:t>
      </w:r>
      <w:proofErr w:type="gramEnd"/>
      <w:r w:rsidRPr="00405982">
        <w:rPr>
          <w:sz w:val="24"/>
          <w:szCs w:val="24"/>
        </w:rPr>
        <w:t xml:space="preserve"> но социальной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лестнице. Любовь в жизни главного героя.</w:t>
      </w:r>
    </w:p>
    <w:p w:rsidR="0030697A" w:rsidRPr="00405982" w:rsidRDefault="003E57C0" w:rsidP="00405982">
      <w:pPr>
        <w:pStyle w:val="3"/>
        <w:numPr>
          <w:ilvl w:val="0"/>
          <w:numId w:val="5"/>
        </w:numPr>
        <w:shd w:val="clear" w:color="auto" w:fill="auto"/>
        <w:tabs>
          <w:tab w:val="left" w:pos="305"/>
          <w:tab w:val="left" w:pos="524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Выводы записать в тетрадь.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Цель самостоятельной работы глубже познакомиться с содержанием романа. Студент должен знать содержание романа.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 анализировать события, изображенные в романе, образ главного героя.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Требования к сообщению:</w:t>
      </w:r>
    </w:p>
    <w:p w:rsidR="0030697A" w:rsidRPr="00405982" w:rsidRDefault="003E57C0" w:rsidP="00405982">
      <w:pPr>
        <w:pStyle w:val="3"/>
        <w:numPr>
          <w:ilvl w:val="0"/>
          <w:numId w:val="6"/>
        </w:numPr>
        <w:shd w:val="clear" w:color="auto" w:fill="auto"/>
        <w:tabs>
          <w:tab w:val="left" w:pos="17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знание текста произведения,</w:t>
      </w:r>
    </w:p>
    <w:p w:rsidR="0030697A" w:rsidRPr="00405982" w:rsidRDefault="003E57C0" w:rsidP="00405982">
      <w:pPr>
        <w:pStyle w:val="3"/>
        <w:numPr>
          <w:ilvl w:val="0"/>
          <w:numId w:val="6"/>
        </w:numPr>
        <w:shd w:val="clear" w:color="auto" w:fill="auto"/>
        <w:tabs>
          <w:tab w:val="left" w:pos="17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умение анализировать.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Самостоятельная работа рассчитана на 2 часа. Литература: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1. История зарубежной литературы 19 в. Ч. 1. / Под ред. А.С. Дмитриева. - М., 1979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3. Оноре де Бальзак.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Перечень заданий:</w:t>
      </w:r>
    </w:p>
    <w:p w:rsidR="0030697A" w:rsidRPr="00405982" w:rsidRDefault="003E57C0" w:rsidP="00405982">
      <w:pPr>
        <w:pStyle w:val="3"/>
        <w:numPr>
          <w:ilvl w:val="1"/>
          <w:numId w:val="6"/>
        </w:numPr>
        <w:shd w:val="clear" w:color="auto" w:fill="auto"/>
        <w:tabs>
          <w:tab w:val="left" w:pos="251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Прочитать один из романов: «Гобсек», «Отец Горио», «Евгения Гранде».</w:t>
      </w:r>
    </w:p>
    <w:p w:rsidR="0030697A" w:rsidRPr="00405982" w:rsidRDefault="003E57C0" w:rsidP="00405982">
      <w:pPr>
        <w:pStyle w:val="3"/>
        <w:numPr>
          <w:ilvl w:val="1"/>
          <w:numId w:val="6"/>
        </w:numPr>
        <w:shd w:val="clear" w:color="auto" w:fill="auto"/>
        <w:tabs>
          <w:tab w:val="left" w:pos="275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Сделать анализ:</w:t>
      </w:r>
    </w:p>
    <w:p w:rsidR="0030697A" w:rsidRPr="00405982" w:rsidRDefault="003E57C0" w:rsidP="00405982">
      <w:pPr>
        <w:pStyle w:val="3"/>
        <w:numPr>
          <w:ilvl w:val="0"/>
          <w:numId w:val="6"/>
        </w:numPr>
        <w:shd w:val="clear" w:color="auto" w:fill="auto"/>
        <w:tabs>
          <w:tab w:val="left" w:pos="17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разоблачение Бальзаком мира денег;</w:t>
      </w:r>
    </w:p>
    <w:p w:rsidR="0030697A" w:rsidRPr="00405982" w:rsidRDefault="003E57C0" w:rsidP="00405982">
      <w:pPr>
        <w:pStyle w:val="3"/>
        <w:numPr>
          <w:ilvl w:val="0"/>
          <w:numId w:val="6"/>
        </w:numPr>
        <w:shd w:val="clear" w:color="auto" w:fill="auto"/>
        <w:tabs>
          <w:tab w:val="left" w:pos="17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образы главных героев.</w:t>
      </w:r>
    </w:p>
    <w:p w:rsidR="0030697A" w:rsidRPr="00405982" w:rsidRDefault="003E57C0" w:rsidP="00405982">
      <w:pPr>
        <w:pStyle w:val="3"/>
        <w:numPr>
          <w:ilvl w:val="0"/>
          <w:numId w:val="7"/>
        </w:numPr>
        <w:shd w:val="clear" w:color="auto" w:fill="auto"/>
        <w:tabs>
          <w:tab w:val="left" w:pos="28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Выводы записать в тетрадь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Цель самостоятельной работы глубже познакомиться с содержанием романов. Студент должен знать содержание романов.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 анализировать события, изображенные в романах, образы главных героев.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Требования к сообщению:</w:t>
      </w:r>
    </w:p>
    <w:p w:rsidR="0030697A" w:rsidRPr="00405982" w:rsidRDefault="003E57C0" w:rsidP="00405982">
      <w:pPr>
        <w:pStyle w:val="3"/>
        <w:numPr>
          <w:ilvl w:val="0"/>
          <w:numId w:val="6"/>
        </w:numPr>
        <w:shd w:val="clear" w:color="auto" w:fill="auto"/>
        <w:tabs>
          <w:tab w:val="left" w:pos="17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знание текста произведения,</w:t>
      </w:r>
    </w:p>
    <w:p w:rsidR="0030697A" w:rsidRPr="00405982" w:rsidRDefault="003E57C0" w:rsidP="00405982">
      <w:pPr>
        <w:pStyle w:val="3"/>
        <w:numPr>
          <w:ilvl w:val="0"/>
          <w:numId w:val="6"/>
        </w:numPr>
        <w:shd w:val="clear" w:color="auto" w:fill="auto"/>
        <w:tabs>
          <w:tab w:val="left" w:pos="17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умение анализировать.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Самостоятельная работа рассчитана</w:t>
      </w:r>
    </w:p>
    <w:p w:rsidR="0030697A" w:rsidRPr="00405982" w:rsidRDefault="003E57C0" w:rsidP="00405982">
      <w:pPr>
        <w:pStyle w:val="3"/>
        <w:numPr>
          <w:ilvl w:val="0"/>
          <w:numId w:val="6"/>
        </w:numPr>
        <w:shd w:val="clear" w:color="auto" w:fill="auto"/>
        <w:tabs>
          <w:tab w:val="left" w:pos="242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на 2 часа.</w:t>
      </w:r>
    </w:p>
    <w:p w:rsidR="0030697A" w:rsidRPr="00405982" w:rsidRDefault="003E57C0" w:rsidP="00405982">
      <w:pPr>
        <w:pStyle w:val="3"/>
        <w:numPr>
          <w:ilvl w:val="0"/>
          <w:numId w:val="6"/>
        </w:numPr>
        <w:shd w:val="clear" w:color="auto" w:fill="auto"/>
        <w:tabs>
          <w:tab w:val="left" w:pos="242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Литература: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1. История зарубежной литературы 19 в. Ч. 1./ Под ред. А.С. Дмитриева. - М., 1979.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4. П. Мериме.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Перечень заданий:</w:t>
      </w:r>
    </w:p>
    <w:p w:rsidR="0030697A" w:rsidRPr="00405982" w:rsidRDefault="003E57C0" w:rsidP="00405982">
      <w:pPr>
        <w:pStyle w:val="3"/>
        <w:numPr>
          <w:ilvl w:val="1"/>
          <w:numId w:val="6"/>
        </w:numPr>
        <w:shd w:val="clear" w:color="auto" w:fill="auto"/>
        <w:tabs>
          <w:tab w:val="left" w:pos="275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Прочитать новеллы: «</w:t>
      </w:r>
      <w:proofErr w:type="spellStart"/>
      <w:r w:rsidRPr="00405982">
        <w:rPr>
          <w:sz w:val="24"/>
          <w:szCs w:val="24"/>
        </w:rPr>
        <w:t>Таманго</w:t>
      </w:r>
      <w:proofErr w:type="spellEnd"/>
      <w:r w:rsidRPr="00405982">
        <w:rPr>
          <w:sz w:val="24"/>
          <w:szCs w:val="24"/>
        </w:rPr>
        <w:t>», «</w:t>
      </w:r>
      <w:proofErr w:type="spellStart"/>
      <w:r w:rsidRPr="00405982">
        <w:rPr>
          <w:sz w:val="24"/>
          <w:szCs w:val="24"/>
        </w:rPr>
        <w:t>Кармен</w:t>
      </w:r>
      <w:proofErr w:type="spellEnd"/>
      <w:r w:rsidRPr="00405982">
        <w:rPr>
          <w:sz w:val="24"/>
          <w:szCs w:val="24"/>
        </w:rPr>
        <w:t xml:space="preserve">», «Этрусская ваза», «Венера </w:t>
      </w:r>
      <w:proofErr w:type="spellStart"/>
      <w:r w:rsidRPr="00405982">
        <w:rPr>
          <w:sz w:val="24"/>
          <w:szCs w:val="24"/>
        </w:rPr>
        <w:t>Ильская</w:t>
      </w:r>
      <w:proofErr w:type="spellEnd"/>
      <w:r w:rsidRPr="00405982">
        <w:rPr>
          <w:sz w:val="24"/>
          <w:szCs w:val="24"/>
        </w:rPr>
        <w:t>», «Коломбо», «</w:t>
      </w:r>
      <w:proofErr w:type="spellStart"/>
      <w:r w:rsidRPr="00405982">
        <w:rPr>
          <w:sz w:val="24"/>
          <w:szCs w:val="24"/>
        </w:rPr>
        <w:t>Матео</w:t>
      </w:r>
      <w:proofErr w:type="spellEnd"/>
      <w:r w:rsidRPr="00405982">
        <w:rPr>
          <w:sz w:val="24"/>
          <w:szCs w:val="24"/>
        </w:rPr>
        <w:t xml:space="preserve"> Фальконе».</w:t>
      </w:r>
    </w:p>
    <w:p w:rsidR="0030697A" w:rsidRPr="00405982" w:rsidRDefault="003E57C0" w:rsidP="00405982">
      <w:pPr>
        <w:pStyle w:val="3"/>
        <w:numPr>
          <w:ilvl w:val="1"/>
          <w:numId w:val="6"/>
        </w:numPr>
        <w:shd w:val="clear" w:color="auto" w:fill="auto"/>
        <w:tabs>
          <w:tab w:val="left" w:pos="275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Сделать анализ: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А. Определить темы, проблемы новелл.</w:t>
      </w:r>
    </w:p>
    <w:p w:rsidR="0030697A" w:rsidRPr="00405982" w:rsidRDefault="003E57C0" w:rsidP="00405982">
      <w:pPr>
        <w:pStyle w:val="3"/>
        <w:shd w:val="clear" w:color="auto" w:fill="auto"/>
        <w:tabs>
          <w:tab w:val="left" w:pos="5411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Б. Дать характеристику главным героям.</w:t>
      </w:r>
    </w:p>
    <w:p w:rsidR="0030697A" w:rsidRPr="00405982" w:rsidRDefault="003E57C0" w:rsidP="00405982">
      <w:pPr>
        <w:pStyle w:val="3"/>
        <w:numPr>
          <w:ilvl w:val="1"/>
          <w:numId w:val="6"/>
        </w:numPr>
        <w:shd w:val="clear" w:color="auto" w:fill="auto"/>
        <w:tabs>
          <w:tab w:val="left" w:pos="28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Выводы записать в тетрадь.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Цель самостоятельной работы</w:t>
      </w:r>
      <w:proofErr w:type="gramStart"/>
      <w:r w:rsidRPr="00405982">
        <w:rPr>
          <w:sz w:val="24"/>
          <w:szCs w:val="24"/>
        </w:rPr>
        <w:t xml:space="preserve"> :</w:t>
      </w:r>
      <w:proofErr w:type="gramEnd"/>
      <w:r w:rsidRPr="00405982">
        <w:rPr>
          <w:sz w:val="24"/>
          <w:szCs w:val="24"/>
        </w:rPr>
        <w:t xml:space="preserve"> глубже познакомиться с разнообразием новелл писателя. Студент должен знать: основные новеллы писателя, их тематику. Студент должен уметь: анализировать новеллы. Требования к сообщению:</w:t>
      </w:r>
    </w:p>
    <w:p w:rsidR="0030697A" w:rsidRPr="00405982" w:rsidRDefault="003E57C0" w:rsidP="00405982">
      <w:pPr>
        <w:pStyle w:val="3"/>
        <w:numPr>
          <w:ilvl w:val="0"/>
          <w:numId w:val="6"/>
        </w:numPr>
        <w:shd w:val="clear" w:color="auto" w:fill="auto"/>
        <w:tabs>
          <w:tab w:val="left" w:pos="17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знание текста,</w:t>
      </w:r>
    </w:p>
    <w:p w:rsidR="0030697A" w:rsidRPr="00405982" w:rsidRDefault="003E57C0" w:rsidP="00405982">
      <w:pPr>
        <w:pStyle w:val="3"/>
        <w:numPr>
          <w:ilvl w:val="0"/>
          <w:numId w:val="6"/>
        </w:numPr>
        <w:shd w:val="clear" w:color="auto" w:fill="auto"/>
        <w:tabs>
          <w:tab w:val="left" w:pos="17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умение анализировать. Самостоятельная работа рассчитана на 2 часа. Литература: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1. История зарубежной литературы 19 в. Ч. 1. / Под. Ред. А.С. Дмитриева. - М., 1979</w:t>
      </w:r>
    </w:p>
    <w:p w:rsidR="0030697A" w:rsidRPr="00405982" w:rsidRDefault="0030697A" w:rsidP="00405982">
      <w:pPr>
        <w:ind w:firstLine="709"/>
        <w:jc w:val="both"/>
        <w:rPr>
          <w:rFonts w:ascii="Times New Roman" w:hAnsi="Times New Roman" w:cs="Times New Roman"/>
        </w:rPr>
      </w:pP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lastRenderedPageBreak/>
        <w:t>Тема 5. Г. Флобер*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Перечень заданий:</w:t>
      </w:r>
    </w:p>
    <w:p w:rsidR="0030697A" w:rsidRPr="00405982" w:rsidRDefault="003E57C0" w:rsidP="00405982">
      <w:pPr>
        <w:pStyle w:val="3"/>
        <w:numPr>
          <w:ilvl w:val="1"/>
          <w:numId w:val="6"/>
        </w:numPr>
        <w:shd w:val="clear" w:color="auto" w:fill="auto"/>
        <w:tabs>
          <w:tab w:val="left" w:pos="256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Прочитать роман «Госпожа </w:t>
      </w:r>
      <w:proofErr w:type="spellStart"/>
      <w:r w:rsidRPr="00405982">
        <w:rPr>
          <w:sz w:val="24"/>
          <w:szCs w:val="24"/>
        </w:rPr>
        <w:t>Бовари</w:t>
      </w:r>
      <w:proofErr w:type="spellEnd"/>
      <w:r w:rsidRPr="00405982">
        <w:rPr>
          <w:sz w:val="24"/>
          <w:szCs w:val="24"/>
        </w:rPr>
        <w:t>».</w:t>
      </w:r>
    </w:p>
    <w:p w:rsidR="0030697A" w:rsidRPr="00405982" w:rsidRDefault="003E57C0" w:rsidP="00405982">
      <w:pPr>
        <w:pStyle w:val="3"/>
        <w:numPr>
          <w:ilvl w:val="1"/>
          <w:numId w:val="6"/>
        </w:numPr>
        <w:shd w:val="clear" w:color="auto" w:fill="auto"/>
        <w:tabs>
          <w:tab w:val="left" w:pos="27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Сделать анализ:</w:t>
      </w:r>
    </w:p>
    <w:p w:rsidR="0030697A" w:rsidRPr="00405982" w:rsidRDefault="003E57C0" w:rsidP="00405982">
      <w:pPr>
        <w:pStyle w:val="3"/>
        <w:numPr>
          <w:ilvl w:val="0"/>
          <w:numId w:val="6"/>
        </w:numPr>
        <w:shd w:val="clear" w:color="auto" w:fill="auto"/>
        <w:tabs>
          <w:tab w:val="left" w:pos="17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тема, проблема произведения;</w:t>
      </w:r>
    </w:p>
    <w:p w:rsidR="0030697A" w:rsidRPr="00405982" w:rsidRDefault="003E57C0" w:rsidP="00405982">
      <w:pPr>
        <w:pStyle w:val="3"/>
        <w:numPr>
          <w:ilvl w:val="0"/>
          <w:numId w:val="6"/>
        </w:numPr>
        <w:shd w:val="clear" w:color="auto" w:fill="auto"/>
        <w:tabs>
          <w:tab w:val="left" w:pos="17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образы главных героев Эммы и Шарля </w:t>
      </w:r>
      <w:proofErr w:type="spellStart"/>
      <w:r w:rsidRPr="00405982">
        <w:rPr>
          <w:sz w:val="24"/>
          <w:szCs w:val="24"/>
        </w:rPr>
        <w:t>Бовари</w:t>
      </w:r>
      <w:proofErr w:type="spellEnd"/>
      <w:r w:rsidRPr="00405982">
        <w:rPr>
          <w:sz w:val="24"/>
          <w:szCs w:val="24"/>
        </w:rPr>
        <w:t>.</w:t>
      </w:r>
    </w:p>
    <w:p w:rsidR="0030697A" w:rsidRPr="00405982" w:rsidRDefault="003E57C0" w:rsidP="00405982">
      <w:pPr>
        <w:pStyle w:val="3"/>
        <w:numPr>
          <w:ilvl w:val="0"/>
          <w:numId w:val="8"/>
        </w:numPr>
        <w:shd w:val="clear" w:color="auto" w:fill="auto"/>
        <w:tabs>
          <w:tab w:val="left" w:pos="28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Выводы записать в тетрадь.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Цель самостоятельной работы: глубже познакомиться с содержанием романа. Студент должен знать содержание романа. Студент должен уметь анализировать.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Требования к сообщению:</w:t>
      </w:r>
    </w:p>
    <w:p w:rsidR="0030697A" w:rsidRPr="00405982" w:rsidRDefault="003E57C0" w:rsidP="00405982">
      <w:pPr>
        <w:pStyle w:val="3"/>
        <w:numPr>
          <w:ilvl w:val="0"/>
          <w:numId w:val="6"/>
        </w:numPr>
        <w:shd w:val="clear" w:color="auto" w:fill="auto"/>
        <w:tabs>
          <w:tab w:val="left" w:pos="17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знание текста,</w:t>
      </w:r>
    </w:p>
    <w:p w:rsidR="0030697A" w:rsidRPr="00405982" w:rsidRDefault="003E57C0" w:rsidP="00405982">
      <w:pPr>
        <w:pStyle w:val="3"/>
        <w:numPr>
          <w:ilvl w:val="0"/>
          <w:numId w:val="6"/>
        </w:numPr>
        <w:shd w:val="clear" w:color="auto" w:fill="auto"/>
        <w:tabs>
          <w:tab w:val="left" w:pos="17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умение </w:t>
      </w:r>
      <w:proofErr w:type="gramStart"/>
      <w:r w:rsidRPr="00405982">
        <w:rPr>
          <w:sz w:val="24"/>
          <w:szCs w:val="24"/>
        </w:rPr>
        <w:t>анализировать Самостоятельная работа</w:t>
      </w:r>
      <w:proofErr w:type="gramEnd"/>
      <w:r w:rsidRPr="00405982">
        <w:rPr>
          <w:sz w:val="24"/>
          <w:szCs w:val="24"/>
        </w:rPr>
        <w:t xml:space="preserve"> рассчитана на 2 часа.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Литература: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1. История зарубежной литературы 19 в. Ч.1. / Под. Ред. А.С. Дмитриева. - М., 1979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6. Гейне.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Перечень заданий:</w:t>
      </w:r>
    </w:p>
    <w:p w:rsidR="0030697A" w:rsidRPr="00405982" w:rsidRDefault="003E57C0" w:rsidP="00405982">
      <w:pPr>
        <w:pStyle w:val="3"/>
        <w:numPr>
          <w:ilvl w:val="1"/>
          <w:numId w:val="6"/>
        </w:numPr>
        <w:shd w:val="clear" w:color="auto" w:fill="auto"/>
        <w:tabs>
          <w:tab w:val="left" w:pos="251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Подготовить стихи Гейне</w:t>
      </w:r>
    </w:p>
    <w:p w:rsidR="0030697A" w:rsidRPr="00405982" w:rsidRDefault="003E57C0" w:rsidP="00405982">
      <w:pPr>
        <w:pStyle w:val="3"/>
        <w:numPr>
          <w:ilvl w:val="0"/>
          <w:numId w:val="6"/>
        </w:numPr>
        <w:shd w:val="clear" w:color="auto" w:fill="auto"/>
        <w:tabs>
          <w:tab w:val="left" w:pos="17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стихи о любви;</w:t>
      </w:r>
    </w:p>
    <w:p w:rsidR="0030697A" w:rsidRPr="00405982" w:rsidRDefault="003E57C0" w:rsidP="00405982">
      <w:pPr>
        <w:pStyle w:val="3"/>
        <w:numPr>
          <w:ilvl w:val="0"/>
          <w:numId w:val="6"/>
        </w:numPr>
        <w:shd w:val="clear" w:color="auto" w:fill="auto"/>
        <w:tabs>
          <w:tab w:val="left" w:pos="17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стихи о Родине;</w:t>
      </w:r>
    </w:p>
    <w:p w:rsidR="0030697A" w:rsidRPr="00405982" w:rsidRDefault="003E57C0" w:rsidP="00405982">
      <w:pPr>
        <w:pStyle w:val="3"/>
        <w:numPr>
          <w:ilvl w:val="0"/>
          <w:numId w:val="6"/>
        </w:numPr>
        <w:shd w:val="clear" w:color="auto" w:fill="auto"/>
        <w:tabs>
          <w:tab w:val="left" w:pos="17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стихи о природе;</w:t>
      </w:r>
    </w:p>
    <w:p w:rsidR="0030697A" w:rsidRPr="00405982" w:rsidRDefault="003E57C0" w:rsidP="00405982">
      <w:pPr>
        <w:pStyle w:val="3"/>
        <w:numPr>
          <w:ilvl w:val="0"/>
          <w:numId w:val="6"/>
        </w:numPr>
        <w:shd w:val="clear" w:color="auto" w:fill="auto"/>
        <w:tabs>
          <w:tab w:val="left" w:pos="17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стихи о свободе.</w:t>
      </w:r>
    </w:p>
    <w:p w:rsidR="0030697A" w:rsidRPr="00405982" w:rsidRDefault="003E57C0" w:rsidP="00405982">
      <w:pPr>
        <w:pStyle w:val="3"/>
        <w:numPr>
          <w:ilvl w:val="0"/>
          <w:numId w:val="9"/>
        </w:numPr>
        <w:shd w:val="clear" w:color="auto" w:fill="auto"/>
        <w:tabs>
          <w:tab w:val="left" w:pos="28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Прочитать поэму «Германия. Зимняя сказка». Сделать анализ: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А. Тема, проблемы поэмы. Б. Образ главного героя.</w:t>
      </w:r>
    </w:p>
    <w:p w:rsidR="0030697A" w:rsidRPr="00405982" w:rsidRDefault="003E57C0" w:rsidP="00405982">
      <w:pPr>
        <w:pStyle w:val="3"/>
        <w:numPr>
          <w:ilvl w:val="0"/>
          <w:numId w:val="9"/>
        </w:numPr>
        <w:shd w:val="clear" w:color="auto" w:fill="auto"/>
        <w:tabs>
          <w:tab w:val="left" w:pos="28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Выводы записать в тетрадь.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Цель самостоятельной работы глубже познакомиться с поэзией Г. Гейне. Студент должен знать тексты произведений. Студент должен уметь анализировать.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Требования к сообщению:</w:t>
      </w:r>
    </w:p>
    <w:p w:rsidR="0030697A" w:rsidRPr="00405982" w:rsidRDefault="003E57C0" w:rsidP="00405982">
      <w:pPr>
        <w:pStyle w:val="3"/>
        <w:numPr>
          <w:ilvl w:val="0"/>
          <w:numId w:val="6"/>
        </w:numPr>
        <w:shd w:val="clear" w:color="auto" w:fill="auto"/>
        <w:tabs>
          <w:tab w:val="left" w:pos="17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знание текста,</w:t>
      </w:r>
    </w:p>
    <w:p w:rsidR="0030697A" w:rsidRPr="00405982" w:rsidRDefault="003E57C0" w:rsidP="00405982">
      <w:pPr>
        <w:pStyle w:val="3"/>
        <w:numPr>
          <w:ilvl w:val="0"/>
          <w:numId w:val="6"/>
        </w:numPr>
        <w:shd w:val="clear" w:color="auto" w:fill="auto"/>
        <w:tabs>
          <w:tab w:val="left" w:pos="17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умение </w:t>
      </w:r>
      <w:proofErr w:type="gramStart"/>
      <w:r w:rsidRPr="00405982">
        <w:rPr>
          <w:sz w:val="24"/>
          <w:szCs w:val="24"/>
        </w:rPr>
        <w:t>анализировать Самостоятельная работа</w:t>
      </w:r>
      <w:proofErr w:type="gramEnd"/>
      <w:r w:rsidRPr="00405982">
        <w:rPr>
          <w:sz w:val="24"/>
          <w:szCs w:val="24"/>
        </w:rPr>
        <w:t xml:space="preserve"> рассчитана на 2 часа.</w:t>
      </w:r>
    </w:p>
    <w:p w:rsidR="0030697A" w:rsidRPr="00405982" w:rsidRDefault="0030697A" w:rsidP="00405982">
      <w:pPr>
        <w:ind w:firstLine="709"/>
        <w:jc w:val="both"/>
        <w:rPr>
          <w:rFonts w:ascii="Times New Roman" w:hAnsi="Times New Roman" w:cs="Times New Roman"/>
        </w:rPr>
      </w:pP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Литература: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1. История зарубежной литературы 19 в. Ч. 1. /Под. Ред. А.С. Дмитриева. - М„ 1979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7. Ш. Петефи.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Перечень заданий:</w:t>
      </w:r>
    </w:p>
    <w:p w:rsidR="0030697A" w:rsidRPr="00405982" w:rsidRDefault="003E57C0" w:rsidP="00405982">
      <w:pPr>
        <w:pStyle w:val="3"/>
        <w:numPr>
          <w:ilvl w:val="1"/>
          <w:numId w:val="6"/>
        </w:numPr>
        <w:shd w:val="clear" w:color="auto" w:fill="auto"/>
        <w:tabs>
          <w:tab w:val="left" w:pos="256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Найти и подготовить стихи Ш. Петефи.</w:t>
      </w:r>
    </w:p>
    <w:p w:rsidR="0030697A" w:rsidRPr="00405982" w:rsidRDefault="003E57C0" w:rsidP="00405982">
      <w:pPr>
        <w:pStyle w:val="3"/>
        <w:numPr>
          <w:ilvl w:val="1"/>
          <w:numId w:val="6"/>
        </w:numPr>
        <w:shd w:val="clear" w:color="auto" w:fill="auto"/>
        <w:tabs>
          <w:tab w:val="left" w:pos="27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Сделать анализ:</w:t>
      </w:r>
    </w:p>
    <w:p w:rsidR="0030697A" w:rsidRPr="00405982" w:rsidRDefault="003E57C0" w:rsidP="00405982">
      <w:pPr>
        <w:pStyle w:val="3"/>
        <w:numPr>
          <w:ilvl w:val="0"/>
          <w:numId w:val="6"/>
        </w:numPr>
        <w:shd w:val="clear" w:color="auto" w:fill="auto"/>
        <w:tabs>
          <w:tab w:val="left" w:pos="17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стихи о Родине,</w:t>
      </w:r>
    </w:p>
    <w:p w:rsidR="0030697A" w:rsidRPr="00405982" w:rsidRDefault="003E57C0" w:rsidP="00405982">
      <w:pPr>
        <w:pStyle w:val="3"/>
        <w:numPr>
          <w:ilvl w:val="0"/>
          <w:numId w:val="6"/>
        </w:numPr>
        <w:shd w:val="clear" w:color="auto" w:fill="auto"/>
        <w:tabs>
          <w:tab w:val="left" w:pos="17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стихи о природе Венгрии,</w:t>
      </w:r>
    </w:p>
    <w:p w:rsidR="0030697A" w:rsidRPr="00405982" w:rsidRDefault="003E57C0" w:rsidP="00405982">
      <w:pPr>
        <w:pStyle w:val="3"/>
        <w:numPr>
          <w:ilvl w:val="0"/>
          <w:numId w:val="6"/>
        </w:numPr>
        <w:shd w:val="clear" w:color="auto" w:fill="auto"/>
        <w:tabs>
          <w:tab w:val="left" w:pos="17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стихи о любви,</w:t>
      </w:r>
    </w:p>
    <w:p w:rsidR="0030697A" w:rsidRPr="00405982" w:rsidRDefault="003E57C0" w:rsidP="00405982">
      <w:pPr>
        <w:pStyle w:val="3"/>
        <w:numPr>
          <w:ilvl w:val="0"/>
          <w:numId w:val="6"/>
        </w:numPr>
        <w:shd w:val="clear" w:color="auto" w:fill="auto"/>
        <w:tabs>
          <w:tab w:val="left" w:pos="17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стихи о поэте и поэзии,</w:t>
      </w:r>
    </w:p>
    <w:p w:rsidR="0030697A" w:rsidRPr="00405982" w:rsidRDefault="003E57C0" w:rsidP="00405982">
      <w:pPr>
        <w:pStyle w:val="3"/>
        <w:numPr>
          <w:ilvl w:val="0"/>
          <w:numId w:val="6"/>
        </w:numPr>
        <w:shd w:val="clear" w:color="auto" w:fill="auto"/>
        <w:tabs>
          <w:tab w:val="left" w:pos="18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гражданская лирика.</w:t>
      </w:r>
    </w:p>
    <w:p w:rsidR="0030697A" w:rsidRPr="00405982" w:rsidRDefault="003E57C0" w:rsidP="00405982">
      <w:pPr>
        <w:pStyle w:val="3"/>
        <w:numPr>
          <w:ilvl w:val="0"/>
          <w:numId w:val="10"/>
        </w:numPr>
        <w:shd w:val="clear" w:color="auto" w:fill="auto"/>
        <w:tabs>
          <w:tab w:val="left" w:pos="275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Выводы записать в тетрадь.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Цель самостоятельной работы глубже познакомиться со стихами Ш. Петефи.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Цель самостоятельной работы глубже познакомиться с поэзией Г. Гейне. Студент должен знать тексты произведений. Студент должен уметь анализировать.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Требования к сообщению:</w:t>
      </w:r>
    </w:p>
    <w:p w:rsidR="0030697A" w:rsidRPr="00405982" w:rsidRDefault="003E57C0" w:rsidP="00405982">
      <w:pPr>
        <w:pStyle w:val="3"/>
        <w:numPr>
          <w:ilvl w:val="0"/>
          <w:numId w:val="6"/>
        </w:numPr>
        <w:shd w:val="clear" w:color="auto" w:fill="auto"/>
        <w:tabs>
          <w:tab w:val="left" w:pos="17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знание текста,</w:t>
      </w:r>
    </w:p>
    <w:p w:rsidR="0030697A" w:rsidRPr="00405982" w:rsidRDefault="003E57C0" w:rsidP="00405982">
      <w:pPr>
        <w:pStyle w:val="3"/>
        <w:numPr>
          <w:ilvl w:val="0"/>
          <w:numId w:val="6"/>
        </w:numPr>
        <w:shd w:val="clear" w:color="auto" w:fill="auto"/>
        <w:tabs>
          <w:tab w:val="left" w:pos="17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умение </w:t>
      </w:r>
      <w:proofErr w:type="gramStart"/>
      <w:r w:rsidRPr="00405982">
        <w:rPr>
          <w:sz w:val="24"/>
          <w:szCs w:val="24"/>
        </w:rPr>
        <w:t>анализировать Самостоятельная работа</w:t>
      </w:r>
      <w:proofErr w:type="gramEnd"/>
      <w:r w:rsidRPr="00405982">
        <w:rPr>
          <w:sz w:val="24"/>
          <w:szCs w:val="24"/>
        </w:rPr>
        <w:t xml:space="preserve"> рассчитана на 2 часа.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Литература: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1. История зарубежной литературы 19 в. Ч.1. / Под. Ред. А.С. Дмитриева. - М, 1979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8. Английские писатели - неоромантики.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Перечень заданий:</w:t>
      </w:r>
    </w:p>
    <w:p w:rsidR="0030697A" w:rsidRPr="00405982" w:rsidRDefault="003E57C0" w:rsidP="00405982">
      <w:pPr>
        <w:pStyle w:val="3"/>
        <w:numPr>
          <w:ilvl w:val="1"/>
          <w:numId w:val="6"/>
        </w:numPr>
        <w:shd w:val="clear" w:color="auto" w:fill="auto"/>
        <w:tabs>
          <w:tab w:val="left" w:pos="338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lastRenderedPageBreak/>
        <w:t xml:space="preserve"> Найти сведения и прочитать романы английских писателей Конрада. Стивенсона, Хаггарда, А. </w:t>
      </w:r>
      <w:proofErr w:type="spellStart"/>
      <w:r w:rsidRPr="00405982">
        <w:rPr>
          <w:sz w:val="24"/>
          <w:szCs w:val="24"/>
        </w:rPr>
        <w:t>Конан-Дойля</w:t>
      </w:r>
      <w:proofErr w:type="spellEnd"/>
      <w:r w:rsidRPr="00405982">
        <w:rPr>
          <w:sz w:val="24"/>
          <w:szCs w:val="24"/>
        </w:rPr>
        <w:t>, Киплинга.</w:t>
      </w:r>
    </w:p>
    <w:p w:rsidR="0030697A" w:rsidRPr="00405982" w:rsidRDefault="003E57C0" w:rsidP="00405982">
      <w:pPr>
        <w:pStyle w:val="3"/>
        <w:numPr>
          <w:ilvl w:val="1"/>
          <w:numId w:val="6"/>
        </w:numPr>
        <w:shd w:val="clear" w:color="auto" w:fill="auto"/>
        <w:tabs>
          <w:tab w:val="left" w:pos="28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Подготовить сообщения:</w:t>
      </w:r>
    </w:p>
    <w:p w:rsidR="0030697A" w:rsidRPr="00405982" w:rsidRDefault="003E57C0" w:rsidP="00405982">
      <w:pPr>
        <w:pStyle w:val="3"/>
        <w:numPr>
          <w:ilvl w:val="0"/>
          <w:numId w:val="6"/>
        </w:numPr>
        <w:shd w:val="clear" w:color="auto" w:fill="auto"/>
        <w:tabs>
          <w:tab w:val="left" w:pos="17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основные даты жизни и деятельности писателя;</w:t>
      </w:r>
    </w:p>
    <w:p w:rsidR="0030697A" w:rsidRPr="00405982" w:rsidRDefault="003E57C0" w:rsidP="00405982">
      <w:pPr>
        <w:pStyle w:val="3"/>
        <w:numPr>
          <w:ilvl w:val="0"/>
          <w:numId w:val="6"/>
        </w:numPr>
        <w:shd w:val="clear" w:color="auto" w:fill="auto"/>
        <w:tabs>
          <w:tab w:val="left" w:pos="179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главные произведения, основные герои книг; </w:t>
      </w:r>
      <w:proofErr w:type="gramStart"/>
      <w:r w:rsidRPr="00405982">
        <w:rPr>
          <w:sz w:val="24"/>
          <w:szCs w:val="24"/>
        </w:rPr>
        <w:t>-т</w:t>
      </w:r>
      <w:proofErr w:type="gramEnd"/>
      <w:r w:rsidRPr="00405982">
        <w:rPr>
          <w:sz w:val="24"/>
          <w:szCs w:val="24"/>
        </w:rPr>
        <w:t>емы, проблемы произведений. Требования к сообщению:</w:t>
      </w:r>
    </w:p>
    <w:p w:rsidR="0030697A" w:rsidRPr="00405982" w:rsidRDefault="003E57C0" w:rsidP="00405982">
      <w:pPr>
        <w:pStyle w:val="3"/>
        <w:numPr>
          <w:ilvl w:val="0"/>
          <w:numId w:val="6"/>
        </w:numPr>
        <w:shd w:val="clear" w:color="auto" w:fill="auto"/>
        <w:tabs>
          <w:tab w:val="left" w:pos="17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оформить в виде доклада,</w:t>
      </w:r>
    </w:p>
    <w:p w:rsidR="0030697A" w:rsidRPr="00405982" w:rsidRDefault="003E57C0" w:rsidP="00405982">
      <w:pPr>
        <w:pStyle w:val="3"/>
        <w:numPr>
          <w:ilvl w:val="0"/>
          <w:numId w:val="6"/>
        </w:numPr>
        <w:shd w:val="clear" w:color="auto" w:fill="auto"/>
        <w:tabs>
          <w:tab w:val="left" w:pos="17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знание текста,</w:t>
      </w:r>
    </w:p>
    <w:p w:rsidR="0030697A" w:rsidRPr="00405982" w:rsidRDefault="003E57C0" w:rsidP="00405982">
      <w:pPr>
        <w:pStyle w:val="3"/>
        <w:numPr>
          <w:ilvl w:val="0"/>
          <w:numId w:val="6"/>
        </w:numPr>
        <w:shd w:val="clear" w:color="auto" w:fill="auto"/>
        <w:tabs>
          <w:tab w:val="left" w:pos="17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умение анализировать.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Самостоятельная работа рассчитана</w:t>
      </w:r>
    </w:p>
    <w:p w:rsidR="0030697A" w:rsidRPr="00405982" w:rsidRDefault="003E57C0" w:rsidP="00405982">
      <w:pPr>
        <w:pStyle w:val="3"/>
        <w:numPr>
          <w:ilvl w:val="0"/>
          <w:numId w:val="6"/>
        </w:numPr>
        <w:shd w:val="clear" w:color="auto" w:fill="auto"/>
        <w:tabs>
          <w:tab w:val="left" w:pos="237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на 2 часа.</w:t>
      </w:r>
    </w:p>
    <w:p w:rsidR="0030697A" w:rsidRPr="00405982" w:rsidRDefault="003E57C0" w:rsidP="00405982">
      <w:pPr>
        <w:pStyle w:val="3"/>
        <w:shd w:val="clear" w:color="auto" w:fill="auto"/>
        <w:tabs>
          <w:tab w:val="left" w:pos="5397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Литература:</w:t>
      </w:r>
    </w:p>
    <w:p w:rsidR="0030697A" w:rsidRPr="00405982" w:rsidRDefault="003E57C0" w:rsidP="00405982">
      <w:pPr>
        <w:pStyle w:val="3"/>
        <w:numPr>
          <w:ilvl w:val="1"/>
          <w:numId w:val="6"/>
        </w:numPr>
        <w:shd w:val="clear" w:color="auto" w:fill="auto"/>
        <w:tabs>
          <w:tab w:val="left" w:pos="251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Горбунов </w:t>
      </w:r>
      <w:r w:rsidRPr="00405982">
        <w:rPr>
          <w:sz w:val="24"/>
          <w:szCs w:val="24"/>
          <w:lang w:val="en-US"/>
        </w:rPr>
        <w:t>A</w:t>
      </w:r>
      <w:r w:rsidRPr="00405982">
        <w:rPr>
          <w:sz w:val="24"/>
          <w:szCs w:val="24"/>
        </w:rPr>
        <w:t>.</w:t>
      </w:r>
      <w:r w:rsidRPr="00405982">
        <w:rPr>
          <w:sz w:val="24"/>
          <w:szCs w:val="24"/>
          <w:lang w:val="en-US"/>
        </w:rPr>
        <w:t>M</w:t>
      </w:r>
      <w:r w:rsidRPr="00405982">
        <w:rPr>
          <w:sz w:val="24"/>
          <w:szCs w:val="24"/>
        </w:rPr>
        <w:t>. Зарубежный роман 20 века. - М., Книга, 1982.</w:t>
      </w:r>
    </w:p>
    <w:p w:rsidR="0030697A" w:rsidRPr="00405982" w:rsidRDefault="003E57C0" w:rsidP="00405982">
      <w:pPr>
        <w:pStyle w:val="3"/>
        <w:numPr>
          <w:ilvl w:val="1"/>
          <w:numId w:val="6"/>
        </w:numPr>
        <w:shd w:val="clear" w:color="auto" w:fill="auto"/>
        <w:tabs>
          <w:tab w:val="left" w:pos="114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Ивашева В.В. История зарубежных литератур 19 века. - М., 1955.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9. Э. Хемингуэй.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Перечень заданий:</w:t>
      </w:r>
    </w:p>
    <w:p w:rsidR="0030697A" w:rsidRPr="00405982" w:rsidRDefault="003E57C0" w:rsidP="00405982">
      <w:pPr>
        <w:pStyle w:val="3"/>
        <w:numPr>
          <w:ilvl w:val="2"/>
          <w:numId w:val="6"/>
        </w:numPr>
        <w:shd w:val="clear" w:color="auto" w:fill="auto"/>
        <w:tabs>
          <w:tab w:val="left" w:pos="251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Прочитать романы Э. Хемингуэя «Прощай, оружие», «По ком звонит колокол».</w:t>
      </w:r>
    </w:p>
    <w:p w:rsidR="0030697A" w:rsidRPr="00405982" w:rsidRDefault="003E57C0" w:rsidP="00405982">
      <w:pPr>
        <w:pStyle w:val="3"/>
        <w:numPr>
          <w:ilvl w:val="2"/>
          <w:numId w:val="6"/>
        </w:numPr>
        <w:shd w:val="clear" w:color="auto" w:fill="auto"/>
        <w:tabs>
          <w:tab w:val="left" w:pos="27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Сделать анализ:</w:t>
      </w:r>
    </w:p>
    <w:p w:rsidR="0030697A" w:rsidRPr="00405982" w:rsidRDefault="003E57C0" w:rsidP="00405982">
      <w:pPr>
        <w:pStyle w:val="3"/>
        <w:numPr>
          <w:ilvl w:val="0"/>
          <w:numId w:val="11"/>
        </w:numPr>
        <w:shd w:val="clear" w:color="auto" w:fill="auto"/>
        <w:tabs>
          <w:tab w:val="left" w:pos="165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тема, проблематика произведения;</w:t>
      </w:r>
    </w:p>
    <w:p w:rsidR="0030697A" w:rsidRPr="00405982" w:rsidRDefault="003E57C0" w:rsidP="00405982">
      <w:pPr>
        <w:pStyle w:val="3"/>
        <w:numPr>
          <w:ilvl w:val="0"/>
          <w:numId w:val="11"/>
        </w:numPr>
        <w:shd w:val="clear" w:color="auto" w:fill="auto"/>
        <w:tabs>
          <w:tab w:val="left" w:pos="17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образы главных героев.</w:t>
      </w:r>
    </w:p>
    <w:p w:rsidR="0030697A" w:rsidRPr="00405982" w:rsidRDefault="003E57C0" w:rsidP="00405982">
      <w:pPr>
        <w:pStyle w:val="3"/>
        <w:numPr>
          <w:ilvl w:val="1"/>
          <w:numId w:val="11"/>
        </w:numPr>
        <w:shd w:val="clear" w:color="auto" w:fill="auto"/>
        <w:tabs>
          <w:tab w:val="left" w:pos="275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Выводы записать в тетрадь.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Цель самостоятельной работы познакомиться с произведениями американского писателя. Студент должен знать основные проблемы произведений, образы главных героев. Студент должен уметь анализировать текст. Требования к оформлению:</w:t>
      </w:r>
    </w:p>
    <w:p w:rsidR="0030697A" w:rsidRPr="00405982" w:rsidRDefault="003E57C0" w:rsidP="00405982">
      <w:pPr>
        <w:pStyle w:val="3"/>
        <w:numPr>
          <w:ilvl w:val="0"/>
          <w:numId w:val="11"/>
        </w:numPr>
        <w:shd w:val="clear" w:color="auto" w:fill="auto"/>
        <w:tabs>
          <w:tab w:val="left" w:pos="17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знание текста романа,</w:t>
      </w:r>
    </w:p>
    <w:p w:rsidR="0030697A" w:rsidRPr="00405982" w:rsidRDefault="003E57C0" w:rsidP="00405982">
      <w:pPr>
        <w:pStyle w:val="3"/>
        <w:numPr>
          <w:ilvl w:val="0"/>
          <w:numId w:val="11"/>
        </w:numPr>
        <w:shd w:val="clear" w:color="auto" w:fill="auto"/>
        <w:tabs>
          <w:tab w:val="left" w:pos="17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умение разбираться в проблемах произведения. Самостоятельная работа рассчитана на 2 часа.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Литература: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1. Литература США 20 века. - М., 1978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10. Литература Франции 1945 -... Женский роман.</w:t>
      </w:r>
    </w:p>
    <w:p w:rsidR="0030697A" w:rsidRPr="00405982" w:rsidRDefault="0030697A" w:rsidP="00405982">
      <w:pPr>
        <w:ind w:firstLine="709"/>
        <w:jc w:val="both"/>
        <w:rPr>
          <w:rFonts w:ascii="Times New Roman" w:hAnsi="Times New Roman" w:cs="Times New Roman"/>
        </w:rPr>
      </w:pP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Перечень заданий:</w:t>
      </w:r>
    </w:p>
    <w:p w:rsidR="0030697A" w:rsidRPr="00405982" w:rsidRDefault="003E57C0" w:rsidP="00405982">
      <w:pPr>
        <w:pStyle w:val="3"/>
        <w:numPr>
          <w:ilvl w:val="0"/>
          <w:numId w:val="12"/>
        </w:numPr>
        <w:shd w:val="clear" w:color="auto" w:fill="auto"/>
        <w:tabs>
          <w:tab w:val="left" w:pos="251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Найти и прочитать романы Ф. Саган.</w:t>
      </w:r>
    </w:p>
    <w:p w:rsidR="0030697A" w:rsidRPr="00405982" w:rsidRDefault="003E57C0" w:rsidP="00405982">
      <w:pPr>
        <w:pStyle w:val="3"/>
        <w:numPr>
          <w:ilvl w:val="0"/>
          <w:numId w:val="12"/>
        </w:numPr>
        <w:shd w:val="clear" w:color="auto" w:fill="auto"/>
        <w:tabs>
          <w:tab w:val="left" w:pos="27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Сделать анализ:</w:t>
      </w:r>
    </w:p>
    <w:p w:rsidR="0030697A" w:rsidRPr="00405982" w:rsidRDefault="003E57C0" w:rsidP="00405982">
      <w:pPr>
        <w:pStyle w:val="3"/>
        <w:numPr>
          <w:ilvl w:val="0"/>
          <w:numId w:val="11"/>
        </w:numPr>
        <w:shd w:val="clear" w:color="auto" w:fill="auto"/>
        <w:tabs>
          <w:tab w:val="left" w:pos="17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тема, проблематика произведения;</w:t>
      </w:r>
    </w:p>
    <w:p w:rsidR="0030697A" w:rsidRPr="00405982" w:rsidRDefault="003E57C0" w:rsidP="00405982">
      <w:pPr>
        <w:pStyle w:val="3"/>
        <w:numPr>
          <w:ilvl w:val="0"/>
          <w:numId w:val="11"/>
        </w:numPr>
        <w:shd w:val="clear" w:color="auto" w:fill="auto"/>
        <w:tabs>
          <w:tab w:val="left" w:pos="17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образы главных героев.</w:t>
      </w:r>
    </w:p>
    <w:p w:rsidR="0030697A" w:rsidRPr="00405982" w:rsidRDefault="003E57C0" w:rsidP="00405982">
      <w:pPr>
        <w:pStyle w:val="3"/>
        <w:numPr>
          <w:ilvl w:val="1"/>
          <w:numId w:val="11"/>
        </w:numPr>
        <w:shd w:val="clear" w:color="auto" w:fill="auto"/>
        <w:tabs>
          <w:tab w:val="left" w:pos="28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Выводы оформить в виде доклада.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Цель самостоятельной работы познакомиться с произведениями французской писательницы.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 основные проблемы произведений, образы главных героев. Студент должен уметь анализировать текст.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Требования к оформлению:</w:t>
      </w:r>
    </w:p>
    <w:p w:rsidR="0030697A" w:rsidRPr="00405982" w:rsidRDefault="003E57C0" w:rsidP="00405982">
      <w:pPr>
        <w:pStyle w:val="3"/>
        <w:numPr>
          <w:ilvl w:val="0"/>
          <w:numId w:val="11"/>
        </w:numPr>
        <w:shd w:val="clear" w:color="auto" w:fill="auto"/>
        <w:tabs>
          <w:tab w:val="left" w:pos="17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знание текста романа,</w:t>
      </w:r>
    </w:p>
    <w:p w:rsidR="0030697A" w:rsidRPr="00405982" w:rsidRDefault="003E57C0" w:rsidP="00405982">
      <w:pPr>
        <w:pStyle w:val="3"/>
        <w:numPr>
          <w:ilvl w:val="0"/>
          <w:numId w:val="11"/>
        </w:numPr>
        <w:shd w:val="clear" w:color="auto" w:fill="auto"/>
        <w:tabs>
          <w:tab w:val="left" w:pos="17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умение разбираться в проблемах произведения. Самостоятельная работа рассчитана на 2 часа.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Литература: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1. Андреев Л. Современная литература Франции. - М., 1977</w:t>
      </w:r>
    </w:p>
    <w:p w:rsidR="0030697A" w:rsidRPr="00405982" w:rsidRDefault="0030697A" w:rsidP="00405982">
      <w:pPr>
        <w:ind w:firstLine="709"/>
        <w:jc w:val="both"/>
        <w:rPr>
          <w:rFonts w:ascii="Times New Roman" w:hAnsi="Times New Roman" w:cs="Times New Roman"/>
        </w:rPr>
      </w:pP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11. Французский детектив.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Перечень заданий:</w:t>
      </w:r>
    </w:p>
    <w:p w:rsidR="0030697A" w:rsidRPr="00405982" w:rsidRDefault="003E57C0" w:rsidP="00405982">
      <w:pPr>
        <w:pStyle w:val="3"/>
        <w:numPr>
          <w:ilvl w:val="0"/>
          <w:numId w:val="13"/>
        </w:numPr>
        <w:shd w:val="clear" w:color="auto" w:fill="auto"/>
        <w:tabs>
          <w:tab w:val="left" w:pos="246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Найти и прочитать романы Ж. Сименона о </w:t>
      </w:r>
      <w:proofErr w:type="spellStart"/>
      <w:r w:rsidRPr="00405982">
        <w:rPr>
          <w:sz w:val="24"/>
          <w:szCs w:val="24"/>
        </w:rPr>
        <w:t>Мэгре</w:t>
      </w:r>
      <w:proofErr w:type="spellEnd"/>
      <w:r w:rsidRPr="00405982">
        <w:rPr>
          <w:sz w:val="24"/>
          <w:szCs w:val="24"/>
        </w:rPr>
        <w:t>.</w:t>
      </w:r>
    </w:p>
    <w:p w:rsidR="0030697A" w:rsidRPr="00405982" w:rsidRDefault="003E57C0" w:rsidP="00405982">
      <w:pPr>
        <w:pStyle w:val="3"/>
        <w:numPr>
          <w:ilvl w:val="0"/>
          <w:numId w:val="13"/>
        </w:numPr>
        <w:shd w:val="clear" w:color="auto" w:fill="auto"/>
        <w:tabs>
          <w:tab w:val="left" w:pos="27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lastRenderedPageBreak/>
        <w:t xml:space="preserve"> Сделать анализ:</w:t>
      </w:r>
    </w:p>
    <w:p w:rsidR="0030697A" w:rsidRPr="00405982" w:rsidRDefault="003E57C0" w:rsidP="00405982">
      <w:pPr>
        <w:pStyle w:val="3"/>
        <w:numPr>
          <w:ilvl w:val="0"/>
          <w:numId w:val="11"/>
        </w:numPr>
        <w:shd w:val="clear" w:color="auto" w:fill="auto"/>
        <w:tabs>
          <w:tab w:val="left" w:pos="17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тема, проблематика произведения;</w:t>
      </w:r>
    </w:p>
    <w:p w:rsidR="0030697A" w:rsidRPr="00405982" w:rsidRDefault="003E57C0" w:rsidP="00405982">
      <w:pPr>
        <w:pStyle w:val="3"/>
        <w:numPr>
          <w:ilvl w:val="0"/>
          <w:numId w:val="11"/>
        </w:numPr>
        <w:shd w:val="clear" w:color="auto" w:fill="auto"/>
        <w:tabs>
          <w:tab w:val="left" w:pos="17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образы главных героев.</w:t>
      </w:r>
    </w:p>
    <w:p w:rsidR="0030697A" w:rsidRPr="00405982" w:rsidRDefault="003E57C0" w:rsidP="00405982">
      <w:pPr>
        <w:pStyle w:val="3"/>
        <w:numPr>
          <w:ilvl w:val="1"/>
          <w:numId w:val="11"/>
        </w:numPr>
        <w:shd w:val="clear" w:color="auto" w:fill="auto"/>
        <w:tabs>
          <w:tab w:val="left" w:pos="28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 Выводы оформить в виде доклада.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Цель самостоятельной работы познакомиться с произведениями французского писателя. Студент должен знать основные проблемы произведений, образы главных героев.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уметь анализировать текст. Требования к оформлению:</w:t>
      </w:r>
    </w:p>
    <w:p w:rsidR="0030697A" w:rsidRPr="00405982" w:rsidRDefault="003E57C0" w:rsidP="00405982">
      <w:pPr>
        <w:pStyle w:val="3"/>
        <w:numPr>
          <w:ilvl w:val="0"/>
          <w:numId w:val="11"/>
        </w:numPr>
        <w:shd w:val="clear" w:color="auto" w:fill="auto"/>
        <w:tabs>
          <w:tab w:val="left" w:pos="17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знание текста романа,</w:t>
      </w:r>
    </w:p>
    <w:p w:rsidR="0030697A" w:rsidRPr="00405982" w:rsidRDefault="003E57C0" w:rsidP="00405982">
      <w:pPr>
        <w:pStyle w:val="3"/>
        <w:numPr>
          <w:ilvl w:val="0"/>
          <w:numId w:val="11"/>
        </w:numPr>
        <w:shd w:val="clear" w:color="auto" w:fill="auto"/>
        <w:tabs>
          <w:tab w:val="left" w:pos="17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умение разбираться в проблемах произведения. Самостоятельная работа рассчитана на 2 часа. Литература:</w:t>
      </w:r>
    </w:p>
    <w:p w:rsidR="0030697A" w:rsidRPr="00405982" w:rsidRDefault="003E57C0" w:rsidP="00405982">
      <w:pPr>
        <w:pStyle w:val="3"/>
        <w:numPr>
          <w:ilvl w:val="0"/>
          <w:numId w:val="14"/>
        </w:numPr>
        <w:shd w:val="clear" w:color="auto" w:fill="auto"/>
        <w:tabs>
          <w:tab w:val="left" w:pos="1072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Андреев</w:t>
      </w:r>
      <w:r w:rsidRPr="00405982">
        <w:rPr>
          <w:sz w:val="24"/>
          <w:szCs w:val="24"/>
        </w:rPr>
        <w:tab/>
        <w:t>Л. Современная литература Франции,- М., 1977</w:t>
      </w:r>
    </w:p>
    <w:p w:rsidR="0030697A" w:rsidRPr="00405982" w:rsidRDefault="003E57C0" w:rsidP="00405982">
      <w:pPr>
        <w:pStyle w:val="3"/>
        <w:numPr>
          <w:ilvl w:val="0"/>
          <w:numId w:val="14"/>
        </w:numPr>
        <w:shd w:val="clear" w:color="auto" w:fill="auto"/>
        <w:tabs>
          <w:tab w:val="left" w:pos="28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Балашова Т. Французский роман 60-х годов. - М., 1965.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12. Литература Великобритании. Женский роман. Перечень заданий:</w:t>
      </w:r>
    </w:p>
    <w:p w:rsidR="0030697A" w:rsidRPr="00405982" w:rsidRDefault="003E57C0" w:rsidP="00405982">
      <w:pPr>
        <w:pStyle w:val="3"/>
        <w:numPr>
          <w:ilvl w:val="1"/>
          <w:numId w:val="14"/>
        </w:numPr>
        <w:shd w:val="clear" w:color="auto" w:fill="auto"/>
        <w:tabs>
          <w:tab w:val="left" w:pos="251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Найти и прочитать романы </w:t>
      </w:r>
      <w:proofErr w:type="spellStart"/>
      <w:r w:rsidRPr="00405982">
        <w:rPr>
          <w:sz w:val="24"/>
          <w:szCs w:val="24"/>
        </w:rPr>
        <w:t>Фэй</w:t>
      </w:r>
      <w:proofErr w:type="spellEnd"/>
      <w:r w:rsidRPr="00405982">
        <w:rPr>
          <w:sz w:val="24"/>
          <w:szCs w:val="24"/>
        </w:rPr>
        <w:t xml:space="preserve"> </w:t>
      </w:r>
      <w:proofErr w:type="spellStart"/>
      <w:r w:rsidRPr="00405982">
        <w:rPr>
          <w:sz w:val="24"/>
          <w:szCs w:val="24"/>
        </w:rPr>
        <w:t>Уэлдон</w:t>
      </w:r>
      <w:proofErr w:type="spellEnd"/>
      <w:r w:rsidRPr="00405982">
        <w:rPr>
          <w:sz w:val="24"/>
          <w:szCs w:val="24"/>
        </w:rPr>
        <w:t xml:space="preserve">, Дафны </w:t>
      </w:r>
      <w:proofErr w:type="spellStart"/>
      <w:r w:rsidRPr="00405982">
        <w:rPr>
          <w:sz w:val="24"/>
          <w:szCs w:val="24"/>
        </w:rPr>
        <w:t>дю</w:t>
      </w:r>
      <w:proofErr w:type="spellEnd"/>
      <w:r w:rsidRPr="00405982">
        <w:rPr>
          <w:sz w:val="24"/>
          <w:szCs w:val="24"/>
        </w:rPr>
        <w:t xml:space="preserve"> Морье.</w:t>
      </w:r>
    </w:p>
    <w:p w:rsidR="0030697A" w:rsidRPr="00405982" w:rsidRDefault="003E57C0" w:rsidP="00405982">
      <w:pPr>
        <w:pStyle w:val="3"/>
        <w:numPr>
          <w:ilvl w:val="1"/>
          <w:numId w:val="14"/>
        </w:numPr>
        <w:shd w:val="clear" w:color="auto" w:fill="auto"/>
        <w:tabs>
          <w:tab w:val="left" w:pos="27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Сделать анализ:</w:t>
      </w:r>
    </w:p>
    <w:p w:rsidR="0030697A" w:rsidRPr="00405982" w:rsidRDefault="003E57C0" w:rsidP="00405982">
      <w:pPr>
        <w:pStyle w:val="3"/>
        <w:numPr>
          <w:ilvl w:val="0"/>
          <w:numId w:val="11"/>
        </w:numPr>
        <w:shd w:val="clear" w:color="auto" w:fill="auto"/>
        <w:tabs>
          <w:tab w:val="left" w:pos="17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тема, проблематика произведения;</w:t>
      </w:r>
    </w:p>
    <w:p w:rsidR="0030697A" w:rsidRPr="00405982" w:rsidRDefault="003E57C0" w:rsidP="00405982">
      <w:pPr>
        <w:pStyle w:val="3"/>
        <w:numPr>
          <w:ilvl w:val="0"/>
          <w:numId w:val="11"/>
        </w:numPr>
        <w:shd w:val="clear" w:color="auto" w:fill="auto"/>
        <w:tabs>
          <w:tab w:val="left" w:pos="17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образы главных героев.</w:t>
      </w:r>
    </w:p>
    <w:p w:rsidR="0030697A" w:rsidRPr="00405982" w:rsidRDefault="003E57C0" w:rsidP="00405982">
      <w:pPr>
        <w:pStyle w:val="3"/>
        <w:numPr>
          <w:ilvl w:val="1"/>
          <w:numId w:val="11"/>
        </w:numPr>
        <w:shd w:val="clear" w:color="auto" w:fill="auto"/>
        <w:tabs>
          <w:tab w:val="left" w:pos="28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Выводы оформить в виде доклада.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Цель самостоятельной работы познакомиться с произведениями английских писательниц. Студент должен знать основные проблемы произведений, образы главных героев. Студент должен уметь анализировать текст. Требования к оформлению:</w:t>
      </w:r>
    </w:p>
    <w:p w:rsidR="0030697A" w:rsidRPr="00405982" w:rsidRDefault="003E57C0" w:rsidP="00405982">
      <w:pPr>
        <w:pStyle w:val="3"/>
        <w:numPr>
          <w:ilvl w:val="0"/>
          <w:numId w:val="11"/>
        </w:numPr>
        <w:shd w:val="clear" w:color="auto" w:fill="auto"/>
        <w:tabs>
          <w:tab w:val="left" w:pos="17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знание текста романа,</w:t>
      </w:r>
    </w:p>
    <w:p w:rsidR="0030697A" w:rsidRPr="00405982" w:rsidRDefault="003E57C0" w:rsidP="00405982">
      <w:pPr>
        <w:pStyle w:val="3"/>
        <w:numPr>
          <w:ilvl w:val="0"/>
          <w:numId w:val="11"/>
        </w:numPr>
        <w:shd w:val="clear" w:color="auto" w:fill="auto"/>
        <w:tabs>
          <w:tab w:val="left" w:pos="17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умение разбираться в проблемах произведения. Самостоятельная работа рассчитана на 2 часа. Литература: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1. Ивашева В.В. Литература Великобритании 20 века. - М.,1984.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13. Английский детектив. А. Кристи.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Перечень заданий:</w:t>
      </w:r>
    </w:p>
    <w:p w:rsidR="0030697A" w:rsidRPr="00405982" w:rsidRDefault="003E57C0" w:rsidP="00405982">
      <w:pPr>
        <w:pStyle w:val="3"/>
        <w:numPr>
          <w:ilvl w:val="0"/>
          <w:numId w:val="15"/>
        </w:numPr>
        <w:shd w:val="clear" w:color="auto" w:fill="auto"/>
        <w:tabs>
          <w:tab w:val="left" w:pos="251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Прочитать романа А. Кристи.</w:t>
      </w:r>
    </w:p>
    <w:p w:rsidR="0030697A" w:rsidRPr="00405982" w:rsidRDefault="003E57C0" w:rsidP="00405982">
      <w:pPr>
        <w:pStyle w:val="3"/>
        <w:numPr>
          <w:ilvl w:val="0"/>
          <w:numId w:val="15"/>
        </w:numPr>
        <w:shd w:val="clear" w:color="auto" w:fill="auto"/>
        <w:tabs>
          <w:tab w:val="left" w:pos="27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Сделать анализ:</w:t>
      </w:r>
    </w:p>
    <w:p w:rsidR="0030697A" w:rsidRPr="00405982" w:rsidRDefault="003E57C0" w:rsidP="00405982">
      <w:pPr>
        <w:pStyle w:val="3"/>
        <w:numPr>
          <w:ilvl w:val="0"/>
          <w:numId w:val="11"/>
        </w:numPr>
        <w:shd w:val="clear" w:color="auto" w:fill="auto"/>
        <w:tabs>
          <w:tab w:val="left" w:pos="17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тема, проблематика произведения;</w:t>
      </w:r>
    </w:p>
    <w:p w:rsidR="0030697A" w:rsidRPr="00405982" w:rsidRDefault="003E57C0" w:rsidP="00405982">
      <w:pPr>
        <w:pStyle w:val="3"/>
        <w:numPr>
          <w:ilvl w:val="0"/>
          <w:numId w:val="11"/>
        </w:numPr>
        <w:shd w:val="clear" w:color="auto" w:fill="auto"/>
        <w:tabs>
          <w:tab w:val="left" w:pos="17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образы главных героев.</w:t>
      </w:r>
    </w:p>
    <w:p w:rsidR="0030697A" w:rsidRPr="00405982" w:rsidRDefault="003E57C0" w:rsidP="00405982">
      <w:pPr>
        <w:pStyle w:val="3"/>
        <w:numPr>
          <w:ilvl w:val="1"/>
          <w:numId w:val="11"/>
        </w:numPr>
        <w:shd w:val="clear" w:color="auto" w:fill="auto"/>
        <w:tabs>
          <w:tab w:val="left" w:pos="28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Выводы оформить в виде доклада.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Цель самостоятельной работы познакомиться с произведениями английской писательницы.</w:t>
      </w:r>
    </w:p>
    <w:p w:rsidR="0030697A" w:rsidRPr="00405982" w:rsidRDefault="003E57C0" w:rsidP="00405982">
      <w:pPr>
        <w:pStyle w:val="3"/>
        <w:shd w:val="clear" w:color="auto" w:fill="auto"/>
        <w:tabs>
          <w:tab w:val="left" w:pos="5378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Студент должен знать основные проблемы произведений, образы главных героев. Студент должен уметь анализировать текст.</w:t>
      </w:r>
      <w:r w:rsidRPr="00405982">
        <w:rPr>
          <w:sz w:val="24"/>
          <w:szCs w:val="24"/>
        </w:rPr>
        <w:tab/>
        <w:t>^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Требования к оформлению:</w:t>
      </w:r>
    </w:p>
    <w:p w:rsidR="0030697A" w:rsidRPr="00405982" w:rsidRDefault="003E57C0" w:rsidP="00405982">
      <w:pPr>
        <w:pStyle w:val="3"/>
        <w:numPr>
          <w:ilvl w:val="0"/>
          <w:numId w:val="11"/>
        </w:numPr>
        <w:shd w:val="clear" w:color="auto" w:fill="auto"/>
        <w:tabs>
          <w:tab w:val="left" w:pos="17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знание текста романа,</w:t>
      </w:r>
    </w:p>
    <w:p w:rsidR="0030697A" w:rsidRPr="00405982" w:rsidRDefault="003E57C0" w:rsidP="00405982">
      <w:pPr>
        <w:pStyle w:val="3"/>
        <w:numPr>
          <w:ilvl w:val="0"/>
          <w:numId w:val="11"/>
        </w:numPr>
        <w:shd w:val="clear" w:color="auto" w:fill="auto"/>
        <w:tabs>
          <w:tab w:val="left" w:pos="17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умение разбираться в проблемах произведения. Самостоятельная работа рассчитана на 2 часа. Литература: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1. Ивашева В.В. Литература Великобритании 20 века. - М., 1984.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 14. Литература США. Фантастика. А. Нортон.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Перечень заданий:</w:t>
      </w:r>
    </w:p>
    <w:p w:rsidR="0030697A" w:rsidRPr="00405982" w:rsidRDefault="003E57C0" w:rsidP="00405982">
      <w:pPr>
        <w:pStyle w:val="3"/>
        <w:numPr>
          <w:ilvl w:val="0"/>
          <w:numId w:val="16"/>
        </w:numPr>
        <w:shd w:val="clear" w:color="auto" w:fill="auto"/>
        <w:tabs>
          <w:tab w:val="left" w:pos="246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Прочитать романа А. Нортон.</w:t>
      </w:r>
    </w:p>
    <w:p w:rsidR="0030697A" w:rsidRPr="00405982" w:rsidRDefault="003E57C0" w:rsidP="00405982">
      <w:pPr>
        <w:pStyle w:val="3"/>
        <w:numPr>
          <w:ilvl w:val="0"/>
          <w:numId w:val="16"/>
        </w:numPr>
        <w:shd w:val="clear" w:color="auto" w:fill="auto"/>
        <w:tabs>
          <w:tab w:val="left" w:pos="27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Сделать анализ:</w:t>
      </w:r>
    </w:p>
    <w:p w:rsidR="0030697A" w:rsidRPr="00405982" w:rsidRDefault="003E57C0" w:rsidP="00405982">
      <w:pPr>
        <w:pStyle w:val="3"/>
        <w:numPr>
          <w:ilvl w:val="0"/>
          <w:numId w:val="11"/>
        </w:numPr>
        <w:shd w:val="clear" w:color="auto" w:fill="auto"/>
        <w:tabs>
          <w:tab w:val="left" w:pos="17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тема, проблематика произведения;</w:t>
      </w:r>
    </w:p>
    <w:p w:rsidR="0030697A" w:rsidRPr="00405982" w:rsidRDefault="003E57C0" w:rsidP="00405982">
      <w:pPr>
        <w:pStyle w:val="3"/>
        <w:numPr>
          <w:ilvl w:val="0"/>
          <w:numId w:val="11"/>
        </w:numPr>
        <w:shd w:val="clear" w:color="auto" w:fill="auto"/>
        <w:tabs>
          <w:tab w:val="left" w:pos="17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образы главных героев.</w:t>
      </w:r>
    </w:p>
    <w:p w:rsidR="0030697A" w:rsidRPr="00405982" w:rsidRDefault="003E57C0" w:rsidP="00405982">
      <w:pPr>
        <w:pStyle w:val="3"/>
        <w:numPr>
          <w:ilvl w:val="1"/>
          <w:numId w:val="11"/>
        </w:numPr>
        <w:shd w:val="clear" w:color="auto" w:fill="auto"/>
        <w:tabs>
          <w:tab w:val="left" w:pos="28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Выводы оформить в виде доклада.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Цель самостоятельной работы познакомиться с произведениями. Студент должен знать основные проблемы произведений, образы главных героев. Студент должен уметь анализировать текст. Требования к оформлению:</w:t>
      </w:r>
    </w:p>
    <w:p w:rsidR="0030697A" w:rsidRPr="00405982" w:rsidRDefault="003E57C0" w:rsidP="00405982">
      <w:pPr>
        <w:pStyle w:val="3"/>
        <w:numPr>
          <w:ilvl w:val="0"/>
          <w:numId w:val="11"/>
        </w:numPr>
        <w:shd w:val="clear" w:color="auto" w:fill="auto"/>
        <w:tabs>
          <w:tab w:val="left" w:pos="17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знание текста романа,</w:t>
      </w:r>
    </w:p>
    <w:p w:rsidR="0030697A" w:rsidRPr="00405982" w:rsidRDefault="003E57C0" w:rsidP="00405982">
      <w:pPr>
        <w:pStyle w:val="3"/>
        <w:numPr>
          <w:ilvl w:val="0"/>
          <w:numId w:val="11"/>
        </w:numPr>
        <w:shd w:val="clear" w:color="auto" w:fill="auto"/>
        <w:tabs>
          <w:tab w:val="left" w:pos="17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lastRenderedPageBreak/>
        <w:t>умение разбираться в проблемах произведения. Самостоятельная работа рассчитана на 2 часа. Литература: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1. Литература США 20 века. - М„ 1978.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Тема 15. Литература Польши. С. </w:t>
      </w:r>
      <w:proofErr w:type="spellStart"/>
      <w:r w:rsidRPr="00405982">
        <w:rPr>
          <w:sz w:val="24"/>
          <w:szCs w:val="24"/>
        </w:rPr>
        <w:t>Лем</w:t>
      </w:r>
      <w:proofErr w:type="spellEnd"/>
      <w:r w:rsidRPr="00405982">
        <w:rPr>
          <w:sz w:val="24"/>
          <w:szCs w:val="24"/>
        </w:rPr>
        <w:t>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Перечень заданий:</w:t>
      </w:r>
    </w:p>
    <w:p w:rsidR="0030697A" w:rsidRPr="00405982" w:rsidRDefault="003E57C0" w:rsidP="00405982">
      <w:pPr>
        <w:pStyle w:val="3"/>
        <w:numPr>
          <w:ilvl w:val="0"/>
          <w:numId w:val="17"/>
        </w:numPr>
        <w:shd w:val="clear" w:color="auto" w:fill="auto"/>
        <w:tabs>
          <w:tab w:val="left" w:pos="251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Прочитать романы С. </w:t>
      </w:r>
      <w:proofErr w:type="spellStart"/>
      <w:r w:rsidRPr="00405982">
        <w:rPr>
          <w:sz w:val="24"/>
          <w:szCs w:val="24"/>
        </w:rPr>
        <w:t>Лема</w:t>
      </w:r>
      <w:proofErr w:type="spellEnd"/>
      <w:r w:rsidRPr="00405982">
        <w:rPr>
          <w:sz w:val="24"/>
          <w:szCs w:val="24"/>
        </w:rPr>
        <w:t>.</w:t>
      </w:r>
    </w:p>
    <w:p w:rsidR="0030697A" w:rsidRPr="00405982" w:rsidRDefault="003E57C0" w:rsidP="00405982">
      <w:pPr>
        <w:pStyle w:val="3"/>
        <w:numPr>
          <w:ilvl w:val="0"/>
          <w:numId w:val="17"/>
        </w:numPr>
        <w:shd w:val="clear" w:color="auto" w:fill="auto"/>
        <w:tabs>
          <w:tab w:val="left" w:pos="270"/>
        </w:tabs>
        <w:spacing w:line="240" w:lineRule="auto"/>
        <w:ind w:firstLine="709"/>
        <w:jc w:val="both"/>
        <w:rPr>
          <w:sz w:val="24"/>
          <w:szCs w:val="24"/>
        </w:rPr>
      </w:pPr>
      <w:bookmarkStart w:id="13" w:name="bookmark15"/>
      <w:r w:rsidRPr="00405982">
        <w:rPr>
          <w:sz w:val="24"/>
          <w:szCs w:val="24"/>
        </w:rPr>
        <w:t>Сделать анализ:</w:t>
      </w:r>
      <w:bookmarkEnd w:id="13"/>
    </w:p>
    <w:p w:rsidR="0030697A" w:rsidRPr="00405982" w:rsidRDefault="003E57C0" w:rsidP="00405982">
      <w:pPr>
        <w:pStyle w:val="3"/>
        <w:numPr>
          <w:ilvl w:val="0"/>
          <w:numId w:val="11"/>
        </w:numPr>
        <w:shd w:val="clear" w:color="auto" w:fill="auto"/>
        <w:tabs>
          <w:tab w:val="left" w:pos="17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тема, проблематика произведения;</w:t>
      </w:r>
    </w:p>
    <w:p w:rsidR="0030697A" w:rsidRPr="00405982" w:rsidRDefault="003E57C0" w:rsidP="00405982">
      <w:pPr>
        <w:pStyle w:val="3"/>
        <w:numPr>
          <w:ilvl w:val="0"/>
          <w:numId w:val="11"/>
        </w:numPr>
        <w:shd w:val="clear" w:color="auto" w:fill="auto"/>
        <w:tabs>
          <w:tab w:val="left" w:pos="17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образы главных героев.</w:t>
      </w:r>
    </w:p>
    <w:p w:rsidR="0030697A" w:rsidRPr="00405982" w:rsidRDefault="003E57C0" w:rsidP="00405982">
      <w:pPr>
        <w:pStyle w:val="3"/>
        <w:numPr>
          <w:ilvl w:val="1"/>
          <w:numId w:val="11"/>
        </w:numPr>
        <w:shd w:val="clear" w:color="auto" w:fill="auto"/>
        <w:tabs>
          <w:tab w:val="left" w:pos="28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Выводы оформить в виде доклада.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Цель самостоятельной работы познакомиться с произведениями. Студент должен знать основные проблемы произведений, образы главных героев. Студент должен уметь анализировать текст. Требования к оформлению:</w:t>
      </w:r>
    </w:p>
    <w:p w:rsidR="0030697A" w:rsidRPr="00405982" w:rsidRDefault="003E57C0" w:rsidP="00405982">
      <w:pPr>
        <w:pStyle w:val="3"/>
        <w:numPr>
          <w:ilvl w:val="0"/>
          <w:numId w:val="11"/>
        </w:numPr>
        <w:shd w:val="clear" w:color="auto" w:fill="auto"/>
        <w:tabs>
          <w:tab w:val="left" w:pos="17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знание текста романа,</w:t>
      </w:r>
    </w:p>
    <w:p w:rsidR="0030697A" w:rsidRPr="00405982" w:rsidRDefault="003E57C0" w:rsidP="00405982">
      <w:pPr>
        <w:pStyle w:val="3"/>
        <w:numPr>
          <w:ilvl w:val="0"/>
          <w:numId w:val="11"/>
        </w:numPr>
        <w:shd w:val="clear" w:color="auto" w:fill="auto"/>
        <w:tabs>
          <w:tab w:val="left" w:pos="17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умение разбираться в проблемах произведения. Самостоятельная работа рассчитана на 2 часа. Литература: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1. Мотылева Т. Зарубежный роман сегодня. - М., 1966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Тема 16. Литература Болгарии. Детектив. </w:t>
      </w:r>
      <w:proofErr w:type="spellStart"/>
      <w:r w:rsidRPr="00405982">
        <w:rPr>
          <w:sz w:val="24"/>
          <w:szCs w:val="24"/>
        </w:rPr>
        <w:t>Райнов</w:t>
      </w:r>
      <w:proofErr w:type="spellEnd"/>
      <w:r w:rsidRPr="00405982">
        <w:rPr>
          <w:sz w:val="24"/>
          <w:szCs w:val="24"/>
        </w:rPr>
        <w:t>.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Перечень заданий:</w:t>
      </w:r>
    </w:p>
    <w:p w:rsidR="0030697A" w:rsidRPr="00405982" w:rsidRDefault="003E57C0" w:rsidP="00405982">
      <w:pPr>
        <w:pStyle w:val="3"/>
        <w:numPr>
          <w:ilvl w:val="0"/>
          <w:numId w:val="18"/>
        </w:numPr>
        <w:shd w:val="clear" w:color="auto" w:fill="auto"/>
        <w:tabs>
          <w:tab w:val="left" w:pos="246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Прочитать романы </w:t>
      </w:r>
      <w:proofErr w:type="spellStart"/>
      <w:r w:rsidRPr="00405982">
        <w:rPr>
          <w:sz w:val="24"/>
          <w:szCs w:val="24"/>
        </w:rPr>
        <w:t>Райнова</w:t>
      </w:r>
      <w:proofErr w:type="spellEnd"/>
      <w:r w:rsidRPr="00405982">
        <w:rPr>
          <w:sz w:val="24"/>
          <w:szCs w:val="24"/>
        </w:rPr>
        <w:t>.</w:t>
      </w:r>
    </w:p>
    <w:p w:rsidR="0030697A" w:rsidRPr="00405982" w:rsidRDefault="003E57C0" w:rsidP="00405982">
      <w:pPr>
        <w:pStyle w:val="3"/>
        <w:numPr>
          <w:ilvl w:val="0"/>
          <w:numId w:val="18"/>
        </w:numPr>
        <w:shd w:val="clear" w:color="auto" w:fill="auto"/>
        <w:tabs>
          <w:tab w:val="left" w:pos="27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Сделать анализ:</w:t>
      </w:r>
    </w:p>
    <w:p w:rsidR="0030697A" w:rsidRPr="00405982" w:rsidRDefault="003E57C0" w:rsidP="00405982">
      <w:pPr>
        <w:pStyle w:val="3"/>
        <w:numPr>
          <w:ilvl w:val="0"/>
          <w:numId w:val="11"/>
        </w:numPr>
        <w:shd w:val="clear" w:color="auto" w:fill="auto"/>
        <w:tabs>
          <w:tab w:val="left" w:pos="17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тема, проблематика произведения;</w:t>
      </w:r>
    </w:p>
    <w:p w:rsidR="0030697A" w:rsidRPr="00405982" w:rsidRDefault="003E57C0" w:rsidP="00405982">
      <w:pPr>
        <w:pStyle w:val="3"/>
        <w:numPr>
          <w:ilvl w:val="0"/>
          <w:numId w:val="11"/>
        </w:numPr>
        <w:shd w:val="clear" w:color="auto" w:fill="auto"/>
        <w:tabs>
          <w:tab w:val="left" w:pos="17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образы главных героев.</w:t>
      </w:r>
    </w:p>
    <w:p w:rsidR="0030697A" w:rsidRPr="00405982" w:rsidRDefault="003E57C0" w:rsidP="00405982">
      <w:pPr>
        <w:pStyle w:val="3"/>
        <w:shd w:val="clear" w:color="auto" w:fill="auto"/>
        <w:tabs>
          <w:tab w:val="left" w:pos="275"/>
          <w:tab w:val="left" w:pos="5421"/>
        </w:tabs>
        <w:spacing w:line="240" w:lineRule="auto"/>
        <w:ind w:left="709" w:firstLine="0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Выводы оформить в виде доклада.</w:t>
      </w:r>
      <w:r w:rsidRPr="00405982">
        <w:rPr>
          <w:sz w:val="24"/>
          <w:szCs w:val="24"/>
        </w:rPr>
        <w:tab/>
        <w:t>^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Цель самостоятельной работы познакомиться с произведениями. Студент должен знать основные проблемы произведений, образы главных героев. Студент должен уметь анализировать текст. Требования к оформлению:</w:t>
      </w:r>
    </w:p>
    <w:p w:rsidR="0030697A" w:rsidRPr="00405982" w:rsidRDefault="003E57C0" w:rsidP="00405982">
      <w:pPr>
        <w:pStyle w:val="3"/>
        <w:numPr>
          <w:ilvl w:val="0"/>
          <w:numId w:val="11"/>
        </w:numPr>
        <w:shd w:val="clear" w:color="auto" w:fill="auto"/>
        <w:tabs>
          <w:tab w:val="left" w:pos="17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знание текста романа,</w:t>
      </w:r>
    </w:p>
    <w:p w:rsidR="0030697A" w:rsidRPr="00405982" w:rsidRDefault="003E57C0" w:rsidP="00405982">
      <w:pPr>
        <w:pStyle w:val="3"/>
        <w:numPr>
          <w:ilvl w:val="0"/>
          <w:numId w:val="11"/>
        </w:numPr>
        <w:shd w:val="clear" w:color="auto" w:fill="auto"/>
        <w:tabs>
          <w:tab w:val="left" w:pos="174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умение разбираться в проблемах произведения. Самостоятельная работа рассчитана на 2 часа. Литература: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  <w:sectPr w:rsidR="0030697A" w:rsidRPr="00405982">
          <w:type w:val="continuous"/>
          <w:pgSz w:w="11909" w:h="16834"/>
          <w:pgMar w:top="1135" w:right="850" w:bottom="1135" w:left="1700" w:header="0" w:footer="3" w:gutter="0"/>
          <w:cols w:space="720"/>
          <w:noEndnote/>
          <w:docGrid w:linePitch="360"/>
        </w:sectPr>
      </w:pPr>
      <w:r w:rsidRPr="00405982">
        <w:rPr>
          <w:sz w:val="24"/>
          <w:szCs w:val="24"/>
        </w:rPr>
        <w:t>1. Мотылева Т. Зарубежный роман сегодня. - М., 1966</w:t>
      </w:r>
    </w:p>
    <w:p w:rsidR="00366A97" w:rsidRDefault="00366A97" w:rsidP="00405982">
      <w:pPr>
        <w:pStyle w:val="52"/>
        <w:keepNext/>
        <w:keepLines/>
        <w:shd w:val="clear" w:color="auto" w:fill="auto"/>
        <w:spacing w:before="0" w:after="0" w:line="240" w:lineRule="auto"/>
        <w:ind w:firstLine="709"/>
        <w:jc w:val="both"/>
        <w:outlineLvl w:val="9"/>
      </w:pPr>
      <w:bookmarkStart w:id="14" w:name="bookmark16"/>
    </w:p>
    <w:p w:rsidR="0030697A" w:rsidRPr="00366A97" w:rsidRDefault="003E57C0" w:rsidP="00366A97">
      <w:pPr>
        <w:pStyle w:val="52"/>
        <w:keepNext/>
        <w:keepLines/>
        <w:shd w:val="clear" w:color="auto" w:fill="auto"/>
        <w:spacing w:before="0" w:after="0" w:line="240" w:lineRule="auto"/>
        <w:ind w:firstLine="709"/>
        <w:jc w:val="center"/>
        <w:outlineLvl w:val="9"/>
        <w:rPr>
          <w:b/>
        </w:rPr>
      </w:pPr>
      <w:r w:rsidRPr="00366A97">
        <w:rPr>
          <w:b/>
        </w:rPr>
        <w:t>Перечень основной и дополнительной учебной литературы.</w:t>
      </w:r>
      <w:bookmarkEnd w:id="14"/>
    </w:p>
    <w:p w:rsidR="0030697A" w:rsidRPr="00366A97" w:rsidRDefault="003E57C0" w:rsidP="00366A97">
      <w:pPr>
        <w:pStyle w:val="3"/>
        <w:shd w:val="clear" w:color="auto" w:fill="auto"/>
        <w:spacing w:line="240" w:lineRule="auto"/>
        <w:ind w:firstLine="709"/>
        <w:jc w:val="center"/>
        <w:rPr>
          <w:b/>
          <w:sz w:val="24"/>
          <w:szCs w:val="24"/>
        </w:rPr>
      </w:pPr>
      <w:r w:rsidRPr="00366A97">
        <w:rPr>
          <w:b/>
          <w:sz w:val="24"/>
          <w:szCs w:val="24"/>
        </w:rPr>
        <w:t>ОСНОВНАЯ ЛИТЕРАТУРА:</w:t>
      </w:r>
    </w:p>
    <w:p w:rsidR="0030697A" w:rsidRPr="00405982" w:rsidRDefault="003E57C0" w:rsidP="00405982">
      <w:pPr>
        <w:pStyle w:val="3"/>
        <w:numPr>
          <w:ilvl w:val="0"/>
          <w:numId w:val="19"/>
        </w:numPr>
        <w:shd w:val="clear" w:color="auto" w:fill="auto"/>
        <w:tabs>
          <w:tab w:val="left" w:pos="550"/>
        </w:tabs>
        <w:spacing w:line="240" w:lineRule="auto"/>
        <w:ind w:firstLine="709"/>
        <w:jc w:val="both"/>
        <w:rPr>
          <w:sz w:val="24"/>
          <w:szCs w:val="24"/>
        </w:rPr>
      </w:pPr>
      <w:proofErr w:type="spellStart"/>
      <w:r w:rsidRPr="00405982">
        <w:rPr>
          <w:sz w:val="24"/>
          <w:szCs w:val="24"/>
        </w:rPr>
        <w:t>Анпеткова</w:t>
      </w:r>
      <w:proofErr w:type="spellEnd"/>
      <w:r w:rsidRPr="00405982">
        <w:rPr>
          <w:sz w:val="24"/>
          <w:szCs w:val="24"/>
        </w:rPr>
        <w:t xml:space="preserve"> - </w:t>
      </w:r>
      <w:proofErr w:type="spellStart"/>
      <w:r w:rsidRPr="00405982">
        <w:rPr>
          <w:sz w:val="24"/>
          <w:szCs w:val="24"/>
        </w:rPr>
        <w:t>Шарова</w:t>
      </w:r>
      <w:proofErr w:type="spellEnd"/>
      <w:r w:rsidRPr="00405982">
        <w:rPr>
          <w:sz w:val="24"/>
          <w:szCs w:val="24"/>
        </w:rPr>
        <w:t xml:space="preserve"> Г.Г. и </w:t>
      </w:r>
      <w:proofErr w:type="spellStart"/>
      <w:r w:rsidRPr="00405982">
        <w:rPr>
          <w:sz w:val="24"/>
          <w:szCs w:val="24"/>
        </w:rPr>
        <w:t>Чекалова</w:t>
      </w:r>
      <w:proofErr w:type="spellEnd"/>
      <w:r w:rsidRPr="00405982">
        <w:rPr>
          <w:sz w:val="24"/>
          <w:szCs w:val="24"/>
        </w:rPr>
        <w:t xml:space="preserve"> Е.И. Античная литература: учеб</w:t>
      </w:r>
      <w:proofErr w:type="gramStart"/>
      <w:r w:rsidRPr="00405982">
        <w:rPr>
          <w:sz w:val="24"/>
          <w:szCs w:val="24"/>
        </w:rPr>
        <w:t>.</w:t>
      </w:r>
      <w:proofErr w:type="gramEnd"/>
      <w:r w:rsidRPr="00405982">
        <w:rPr>
          <w:sz w:val="24"/>
          <w:szCs w:val="24"/>
        </w:rPr>
        <w:t xml:space="preserve"> </w:t>
      </w:r>
      <w:proofErr w:type="gramStart"/>
      <w:r w:rsidRPr="00405982">
        <w:rPr>
          <w:sz w:val="24"/>
          <w:szCs w:val="24"/>
        </w:rPr>
        <w:t>п</w:t>
      </w:r>
      <w:proofErr w:type="gramEnd"/>
      <w:r w:rsidRPr="00405982">
        <w:rPr>
          <w:sz w:val="24"/>
          <w:szCs w:val="24"/>
        </w:rPr>
        <w:t>особие.- 2 изд.-Л.: Ленинград. Ун-т, 1989.</w:t>
      </w:r>
    </w:p>
    <w:p w:rsidR="0030697A" w:rsidRPr="00405982" w:rsidRDefault="003E57C0" w:rsidP="00405982">
      <w:pPr>
        <w:pStyle w:val="3"/>
        <w:numPr>
          <w:ilvl w:val="0"/>
          <w:numId w:val="19"/>
        </w:numPr>
        <w:shd w:val="clear" w:color="auto" w:fill="auto"/>
        <w:tabs>
          <w:tab w:val="left" w:pos="555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Античная литература: учеб. Пособие для студентов </w:t>
      </w:r>
      <w:proofErr w:type="spellStart"/>
      <w:r w:rsidRPr="00405982">
        <w:rPr>
          <w:sz w:val="24"/>
          <w:szCs w:val="24"/>
        </w:rPr>
        <w:t>пед</w:t>
      </w:r>
      <w:proofErr w:type="spellEnd"/>
      <w:r w:rsidRPr="00405982">
        <w:rPr>
          <w:sz w:val="24"/>
          <w:szCs w:val="24"/>
        </w:rPr>
        <w:t>. институтов</w:t>
      </w:r>
      <w:proofErr w:type="gramStart"/>
      <w:r w:rsidRPr="00405982">
        <w:rPr>
          <w:sz w:val="24"/>
          <w:szCs w:val="24"/>
        </w:rPr>
        <w:t xml:space="preserve"> / П</w:t>
      </w:r>
      <w:proofErr w:type="gramEnd"/>
      <w:r w:rsidRPr="00405982">
        <w:rPr>
          <w:sz w:val="24"/>
          <w:szCs w:val="24"/>
        </w:rPr>
        <w:t>од ред. ТахоГоди.-М.:Просвещение,1986.</w:t>
      </w:r>
    </w:p>
    <w:p w:rsidR="0030697A" w:rsidRPr="00405982" w:rsidRDefault="003E57C0" w:rsidP="00405982">
      <w:pPr>
        <w:pStyle w:val="3"/>
        <w:numPr>
          <w:ilvl w:val="0"/>
          <w:numId w:val="19"/>
        </w:numPr>
        <w:shd w:val="clear" w:color="auto" w:fill="auto"/>
        <w:tabs>
          <w:tab w:val="left" w:pos="1635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Артамонов</w:t>
      </w:r>
      <w:r w:rsidRPr="00405982">
        <w:rPr>
          <w:sz w:val="24"/>
          <w:szCs w:val="24"/>
        </w:rPr>
        <w:tab/>
        <w:t>С.Д. История зарубежной литературы 17-18 вв. - любое издание.</w:t>
      </w:r>
    </w:p>
    <w:p w:rsidR="0030697A" w:rsidRPr="00405982" w:rsidRDefault="003E57C0" w:rsidP="00405982">
      <w:pPr>
        <w:pStyle w:val="3"/>
        <w:numPr>
          <w:ilvl w:val="0"/>
          <w:numId w:val="19"/>
        </w:numPr>
        <w:shd w:val="clear" w:color="auto" w:fill="auto"/>
        <w:tabs>
          <w:tab w:val="left" w:pos="1386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История</w:t>
      </w:r>
      <w:r w:rsidRPr="00405982">
        <w:rPr>
          <w:sz w:val="24"/>
          <w:szCs w:val="24"/>
        </w:rPr>
        <w:tab/>
        <w:t xml:space="preserve">зарубежной литературы 19 в. 4.1. / Под ред. А.С. Дмитриева,- М.: </w:t>
      </w:r>
      <w:proofErr w:type="spellStart"/>
      <w:r w:rsidRPr="00405982">
        <w:rPr>
          <w:sz w:val="24"/>
          <w:szCs w:val="24"/>
        </w:rPr>
        <w:t>Москов</w:t>
      </w:r>
      <w:proofErr w:type="spellEnd"/>
      <w:r w:rsidRPr="00405982">
        <w:rPr>
          <w:sz w:val="24"/>
          <w:szCs w:val="24"/>
        </w:rPr>
        <w:t>. Ун-т, 1979.</w:t>
      </w:r>
    </w:p>
    <w:p w:rsidR="0030697A" w:rsidRPr="00405982" w:rsidRDefault="003E57C0" w:rsidP="00405982">
      <w:pPr>
        <w:pStyle w:val="3"/>
        <w:numPr>
          <w:ilvl w:val="0"/>
          <w:numId w:val="19"/>
        </w:numPr>
        <w:shd w:val="clear" w:color="auto" w:fill="auto"/>
        <w:tabs>
          <w:tab w:val="left" w:pos="1371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История</w:t>
      </w:r>
      <w:r w:rsidRPr="00405982">
        <w:rPr>
          <w:sz w:val="24"/>
          <w:szCs w:val="24"/>
        </w:rPr>
        <w:tab/>
        <w:t>зарубежной литературы 20 века.- М.: Высшая школа, 1980.</w:t>
      </w:r>
    </w:p>
    <w:p w:rsidR="0030697A" w:rsidRPr="00405982" w:rsidRDefault="003E57C0" w:rsidP="00405982">
      <w:pPr>
        <w:pStyle w:val="3"/>
        <w:numPr>
          <w:ilvl w:val="0"/>
          <w:numId w:val="19"/>
        </w:numPr>
        <w:shd w:val="clear" w:color="auto" w:fill="auto"/>
        <w:tabs>
          <w:tab w:val="left" w:pos="1381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История</w:t>
      </w:r>
      <w:r w:rsidRPr="00405982">
        <w:rPr>
          <w:sz w:val="24"/>
          <w:szCs w:val="24"/>
        </w:rPr>
        <w:tab/>
        <w:t xml:space="preserve">зарубежной литературы конца 19 - начала 20 века./ Под ред. Дмитриева А.С. - М.: </w:t>
      </w:r>
      <w:proofErr w:type="spellStart"/>
      <w:r w:rsidRPr="00405982">
        <w:rPr>
          <w:sz w:val="24"/>
          <w:szCs w:val="24"/>
        </w:rPr>
        <w:t>Москов</w:t>
      </w:r>
      <w:proofErr w:type="spellEnd"/>
      <w:r w:rsidRPr="00405982">
        <w:rPr>
          <w:sz w:val="24"/>
          <w:szCs w:val="24"/>
        </w:rPr>
        <w:t>. ун-т, 1979.</w:t>
      </w:r>
    </w:p>
    <w:p w:rsidR="0030697A" w:rsidRPr="00405982" w:rsidRDefault="003E57C0" w:rsidP="00405982">
      <w:pPr>
        <w:pStyle w:val="3"/>
        <w:numPr>
          <w:ilvl w:val="0"/>
          <w:numId w:val="19"/>
        </w:numPr>
        <w:shd w:val="clear" w:color="auto" w:fill="auto"/>
        <w:tabs>
          <w:tab w:val="left" w:pos="1395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История</w:t>
      </w:r>
      <w:r w:rsidRPr="00405982">
        <w:rPr>
          <w:sz w:val="24"/>
          <w:szCs w:val="24"/>
        </w:rPr>
        <w:tab/>
        <w:t>зарубежной литературы после Октябрьской революции. 1917 - 1980</w:t>
      </w:r>
      <w:proofErr w:type="gramStart"/>
      <w:r w:rsidRPr="00405982">
        <w:rPr>
          <w:sz w:val="24"/>
          <w:szCs w:val="24"/>
        </w:rPr>
        <w:t xml:space="preserve"> / П</w:t>
      </w:r>
      <w:proofErr w:type="gramEnd"/>
      <w:r w:rsidRPr="00405982">
        <w:rPr>
          <w:sz w:val="24"/>
          <w:szCs w:val="24"/>
        </w:rPr>
        <w:t>од ред. Андреева. - М.: МГУ, 1989.</w:t>
      </w:r>
    </w:p>
    <w:p w:rsidR="0030697A" w:rsidRPr="00366A97" w:rsidRDefault="003E57C0" w:rsidP="00366A97">
      <w:pPr>
        <w:pStyle w:val="3"/>
        <w:shd w:val="clear" w:color="auto" w:fill="auto"/>
        <w:spacing w:line="240" w:lineRule="auto"/>
        <w:ind w:firstLine="709"/>
        <w:jc w:val="center"/>
        <w:rPr>
          <w:b/>
          <w:sz w:val="24"/>
          <w:szCs w:val="24"/>
        </w:rPr>
      </w:pPr>
      <w:r w:rsidRPr="00366A97">
        <w:rPr>
          <w:b/>
          <w:sz w:val="24"/>
          <w:szCs w:val="24"/>
        </w:rPr>
        <w:t>ДОПОЛНИТЕЛЬНАЯ ЛИТЕРАТУРА:</w:t>
      </w:r>
    </w:p>
    <w:p w:rsidR="0030697A" w:rsidRPr="00405982" w:rsidRDefault="003E57C0" w:rsidP="00405982">
      <w:pPr>
        <w:pStyle w:val="3"/>
        <w:numPr>
          <w:ilvl w:val="1"/>
          <w:numId w:val="19"/>
        </w:numPr>
        <w:shd w:val="clear" w:color="auto" w:fill="auto"/>
        <w:tabs>
          <w:tab w:val="left" w:pos="1482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Античная</w:t>
      </w:r>
      <w:r w:rsidRPr="00405982">
        <w:rPr>
          <w:sz w:val="24"/>
          <w:szCs w:val="24"/>
        </w:rPr>
        <w:tab/>
        <w:t xml:space="preserve">литература Греции: Антология </w:t>
      </w:r>
      <w:proofErr w:type="gramStart"/>
      <w:r w:rsidRPr="00405982">
        <w:rPr>
          <w:sz w:val="24"/>
          <w:szCs w:val="24"/>
        </w:rPr>
        <w:t>ч</w:t>
      </w:r>
      <w:proofErr w:type="gramEnd"/>
      <w:r w:rsidRPr="00405982">
        <w:rPr>
          <w:sz w:val="24"/>
          <w:szCs w:val="24"/>
        </w:rPr>
        <w:t>.1. - М.: Высшая школа, 1989.</w:t>
      </w:r>
    </w:p>
    <w:p w:rsidR="0030697A" w:rsidRPr="00405982" w:rsidRDefault="003E57C0" w:rsidP="00405982">
      <w:pPr>
        <w:pStyle w:val="3"/>
        <w:numPr>
          <w:ilvl w:val="1"/>
          <w:numId w:val="19"/>
        </w:numPr>
        <w:shd w:val="clear" w:color="auto" w:fill="auto"/>
        <w:tabs>
          <w:tab w:val="left" w:pos="1635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Артамонов</w:t>
      </w:r>
      <w:r w:rsidRPr="00405982">
        <w:rPr>
          <w:sz w:val="24"/>
          <w:szCs w:val="24"/>
        </w:rPr>
        <w:tab/>
        <w:t>С.Д. Зарубежная литература 17-18 вв.: хрестоматия,- М.: Просвещение, 1982</w:t>
      </w:r>
    </w:p>
    <w:p w:rsidR="0030697A" w:rsidRPr="00405982" w:rsidRDefault="003E57C0" w:rsidP="00405982">
      <w:pPr>
        <w:pStyle w:val="3"/>
        <w:numPr>
          <w:ilvl w:val="1"/>
          <w:numId w:val="19"/>
        </w:numPr>
        <w:shd w:val="clear" w:color="auto" w:fill="auto"/>
        <w:tabs>
          <w:tab w:val="left" w:pos="1136"/>
        </w:tabs>
        <w:spacing w:line="240" w:lineRule="auto"/>
        <w:ind w:firstLine="709"/>
        <w:jc w:val="both"/>
        <w:rPr>
          <w:sz w:val="24"/>
          <w:szCs w:val="24"/>
        </w:rPr>
      </w:pPr>
      <w:proofErr w:type="spellStart"/>
      <w:r w:rsidRPr="00405982">
        <w:rPr>
          <w:sz w:val="24"/>
          <w:szCs w:val="24"/>
        </w:rPr>
        <w:t>Бонар</w:t>
      </w:r>
      <w:proofErr w:type="spellEnd"/>
      <w:r w:rsidRPr="00405982">
        <w:rPr>
          <w:sz w:val="24"/>
          <w:szCs w:val="24"/>
        </w:rPr>
        <w:tab/>
        <w:t>А. Греческая цивилизация. Пер с фр. - М.: Искусство, 1982.</w:t>
      </w:r>
    </w:p>
    <w:p w:rsidR="0030697A" w:rsidRPr="00405982" w:rsidRDefault="003E57C0" w:rsidP="00405982">
      <w:pPr>
        <w:pStyle w:val="3"/>
        <w:numPr>
          <w:ilvl w:val="1"/>
          <w:numId w:val="19"/>
        </w:numPr>
        <w:shd w:val="clear" w:color="auto" w:fill="auto"/>
        <w:tabs>
          <w:tab w:val="left" w:pos="139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lastRenderedPageBreak/>
        <w:t>История</w:t>
      </w:r>
      <w:r w:rsidRPr="00405982">
        <w:rPr>
          <w:sz w:val="24"/>
          <w:szCs w:val="24"/>
        </w:rPr>
        <w:tab/>
        <w:t>всемирной литературы в 9 т. - М.: Наука, 1990.</w:t>
      </w:r>
    </w:p>
    <w:p w:rsidR="0030697A" w:rsidRPr="00405982" w:rsidRDefault="003E57C0" w:rsidP="00405982">
      <w:pPr>
        <w:pStyle w:val="3"/>
        <w:numPr>
          <w:ilvl w:val="1"/>
          <w:numId w:val="19"/>
        </w:numPr>
        <w:shd w:val="clear" w:color="auto" w:fill="auto"/>
        <w:tabs>
          <w:tab w:val="left" w:pos="949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Кун</w:t>
      </w:r>
      <w:r w:rsidRPr="00405982">
        <w:rPr>
          <w:sz w:val="24"/>
          <w:szCs w:val="24"/>
        </w:rPr>
        <w:tab/>
        <w:t>Н.А. Легенды и мифы Древней Греции. - М.: Просвещение, 1975.</w:t>
      </w:r>
    </w:p>
    <w:p w:rsidR="0030697A" w:rsidRPr="00405982" w:rsidRDefault="003E57C0" w:rsidP="00405982">
      <w:pPr>
        <w:pStyle w:val="3"/>
        <w:numPr>
          <w:ilvl w:val="1"/>
          <w:numId w:val="19"/>
        </w:numPr>
        <w:shd w:val="clear" w:color="auto" w:fill="auto"/>
        <w:tabs>
          <w:tab w:val="left" w:pos="560"/>
        </w:tabs>
        <w:spacing w:line="240" w:lineRule="auto"/>
        <w:ind w:firstLine="709"/>
        <w:jc w:val="both"/>
        <w:rPr>
          <w:sz w:val="24"/>
          <w:szCs w:val="24"/>
        </w:rPr>
      </w:pPr>
      <w:proofErr w:type="spellStart"/>
      <w:r w:rsidRPr="00405982">
        <w:rPr>
          <w:sz w:val="24"/>
          <w:szCs w:val="24"/>
        </w:rPr>
        <w:t>Немировский</w:t>
      </w:r>
      <w:proofErr w:type="spellEnd"/>
      <w:r w:rsidRPr="00405982">
        <w:rPr>
          <w:sz w:val="24"/>
          <w:szCs w:val="24"/>
        </w:rPr>
        <w:t xml:space="preserve"> А.И. Мифы Древней Эллады. - М.: Просвещение, 1992.</w:t>
      </w:r>
    </w:p>
    <w:p w:rsidR="0030697A" w:rsidRPr="00405982" w:rsidRDefault="003E57C0" w:rsidP="00405982">
      <w:pPr>
        <w:pStyle w:val="3"/>
        <w:numPr>
          <w:ilvl w:val="1"/>
          <w:numId w:val="19"/>
        </w:numPr>
        <w:shd w:val="clear" w:color="auto" w:fill="auto"/>
        <w:tabs>
          <w:tab w:val="left" w:pos="1477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Любимов</w:t>
      </w:r>
      <w:r w:rsidRPr="00405982">
        <w:rPr>
          <w:sz w:val="24"/>
          <w:szCs w:val="24"/>
        </w:rPr>
        <w:tab/>
        <w:t>Л.Д. Искусство древнего мира. - М., 1980.</w:t>
      </w:r>
    </w:p>
    <w:p w:rsidR="0030697A" w:rsidRPr="00405982" w:rsidRDefault="003E57C0" w:rsidP="00405982">
      <w:pPr>
        <w:pStyle w:val="3"/>
        <w:numPr>
          <w:ilvl w:val="1"/>
          <w:numId w:val="19"/>
        </w:numPr>
        <w:shd w:val="clear" w:color="auto" w:fill="auto"/>
        <w:tabs>
          <w:tab w:val="left" w:pos="2250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Мифологический</w:t>
      </w:r>
      <w:r w:rsidRPr="00405982">
        <w:rPr>
          <w:sz w:val="24"/>
          <w:szCs w:val="24"/>
        </w:rPr>
        <w:tab/>
        <w:t>словарь</w:t>
      </w:r>
      <w:proofErr w:type="gramStart"/>
      <w:r w:rsidRPr="00405982">
        <w:rPr>
          <w:sz w:val="24"/>
          <w:szCs w:val="24"/>
        </w:rPr>
        <w:t xml:space="preserve"> / П</w:t>
      </w:r>
      <w:proofErr w:type="gramEnd"/>
      <w:r w:rsidRPr="00405982">
        <w:rPr>
          <w:sz w:val="24"/>
          <w:szCs w:val="24"/>
        </w:rPr>
        <w:t xml:space="preserve">од ред. Е.М. </w:t>
      </w:r>
      <w:proofErr w:type="spellStart"/>
      <w:r w:rsidRPr="00405982">
        <w:rPr>
          <w:sz w:val="24"/>
          <w:szCs w:val="24"/>
        </w:rPr>
        <w:t>Мелетинского</w:t>
      </w:r>
      <w:proofErr w:type="spellEnd"/>
      <w:r w:rsidRPr="00405982">
        <w:rPr>
          <w:sz w:val="24"/>
          <w:szCs w:val="24"/>
        </w:rPr>
        <w:t>.- М., 1991.</w:t>
      </w:r>
    </w:p>
    <w:p w:rsidR="0030697A" w:rsidRPr="00405982" w:rsidRDefault="003E57C0" w:rsidP="00405982">
      <w:pPr>
        <w:pStyle w:val="3"/>
        <w:numPr>
          <w:ilvl w:val="1"/>
          <w:numId w:val="19"/>
        </w:numPr>
        <w:shd w:val="clear" w:color="auto" w:fill="auto"/>
        <w:tabs>
          <w:tab w:val="left" w:pos="1357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Словарь</w:t>
      </w:r>
      <w:r w:rsidRPr="00405982">
        <w:rPr>
          <w:sz w:val="24"/>
          <w:szCs w:val="24"/>
        </w:rPr>
        <w:tab/>
        <w:t>античности. - М., 1989.</w:t>
      </w:r>
    </w:p>
    <w:p w:rsidR="0030697A" w:rsidRPr="00405982" w:rsidRDefault="003E57C0" w:rsidP="00405982">
      <w:pPr>
        <w:pStyle w:val="3"/>
        <w:numPr>
          <w:ilvl w:val="1"/>
          <w:numId w:val="19"/>
        </w:numPr>
        <w:shd w:val="clear" w:color="auto" w:fill="auto"/>
        <w:tabs>
          <w:tab w:val="left" w:pos="1275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Мифы</w:t>
      </w:r>
      <w:r w:rsidRPr="00405982">
        <w:rPr>
          <w:sz w:val="24"/>
          <w:szCs w:val="24"/>
        </w:rPr>
        <w:tab/>
        <w:t xml:space="preserve">в искусстве. </w:t>
      </w:r>
      <w:proofErr w:type="gramStart"/>
      <w:r w:rsidRPr="00405982">
        <w:rPr>
          <w:sz w:val="24"/>
          <w:szCs w:val="24"/>
        </w:rPr>
        <w:t>Старом</w:t>
      </w:r>
      <w:proofErr w:type="gramEnd"/>
      <w:r w:rsidRPr="00405982">
        <w:rPr>
          <w:sz w:val="24"/>
          <w:szCs w:val="24"/>
        </w:rPr>
        <w:t xml:space="preserve"> и новом. / По Рене </w:t>
      </w:r>
      <w:proofErr w:type="spellStart"/>
      <w:r w:rsidRPr="00405982">
        <w:rPr>
          <w:sz w:val="24"/>
          <w:szCs w:val="24"/>
        </w:rPr>
        <w:t>Менару</w:t>
      </w:r>
      <w:proofErr w:type="spellEnd"/>
      <w:r w:rsidRPr="00405982">
        <w:rPr>
          <w:sz w:val="24"/>
          <w:szCs w:val="24"/>
        </w:rPr>
        <w:t>/.- М.: Современник. 1993.</w:t>
      </w:r>
    </w:p>
    <w:p w:rsidR="0030697A" w:rsidRPr="00405982" w:rsidRDefault="003E57C0" w:rsidP="00405982">
      <w:pPr>
        <w:pStyle w:val="3"/>
        <w:numPr>
          <w:ilvl w:val="1"/>
          <w:numId w:val="19"/>
        </w:numPr>
        <w:shd w:val="clear" w:color="auto" w:fill="auto"/>
        <w:tabs>
          <w:tab w:val="left" w:pos="1515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Ивашева</w:t>
      </w:r>
      <w:r w:rsidRPr="00405982">
        <w:rPr>
          <w:sz w:val="24"/>
          <w:szCs w:val="24"/>
        </w:rPr>
        <w:tab/>
        <w:t xml:space="preserve">В.В. История зарубежных литератур 19 века,- М.: </w:t>
      </w:r>
      <w:proofErr w:type="spellStart"/>
      <w:r w:rsidRPr="00405982">
        <w:rPr>
          <w:sz w:val="24"/>
          <w:szCs w:val="24"/>
        </w:rPr>
        <w:t>Москов</w:t>
      </w:r>
      <w:proofErr w:type="spellEnd"/>
      <w:r w:rsidRPr="00405982">
        <w:rPr>
          <w:sz w:val="24"/>
          <w:szCs w:val="24"/>
        </w:rPr>
        <w:t>. ун-т, 1955.</w:t>
      </w:r>
    </w:p>
    <w:p w:rsidR="0030697A" w:rsidRPr="00405982" w:rsidRDefault="003E57C0" w:rsidP="00405982">
      <w:pPr>
        <w:pStyle w:val="3"/>
        <w:numPr>
          <w:ilvl w:val="1"/>
          <w:numId w:val="19"/>
        </w:numPr>
        <w:shd w:val="clear" w:color="auto" w:fill="auto"/>
        <w:tabs>
          <w:tab w:val="left" w:pos="642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Ивашева В.В. Литература Великобритании 20 века. </w:t>
      </w:r>
      <w:proofErr w:type="gramStart"/>
      <w:r w:rsidRPr="00405982">
        <w:rPr>
          <w:sz w:val="24"/>
          <w:szCs w:val="24"/>
        </w:rPr>
        <w:t>-М</w:t>
      </w:r>
      <w:proofErr w:type="gramEnd"/>
      <w:r w:rsidRPr="00405982">
        <w:rPr>
          <w:sz w:val="24"/>
          <w:szCs w:val="24"/>
        </w:rPr>
        <w:t>.: Высшая школа, 1984.</w:t>
      </w:r>
    </w:p>
    <w:p w:rsidR="0030697A" w:rsidRPr="00405982" w:rsidRDefault="003E57C0" w:rsidP="00405982">
      <w:pPr>
        <w:pStyle w:val="3"/>
        <w:numPr>
          <w:ilvl w:val="1"/>
          <w:numId w:val="19"/>
        </w:numPr>
        <w:shd w:val="clear" w:color="auto" w:fill="auto"/>
        <w:tabs>
          <w:tab w:val="left" w:pos="642"/>
        </w:tabs>
        <w:spacing w:line="240" w:lineRule="auto"/>
        <w:ind w:firstLine="709"/>
        <w:jc w:val="both"/>
        <w:rPr>
          <w:sz w:val="24"/>
          <w:szCs w:val="24"/>
        </w:rPr>
      </w:pPr>
      <w:proofErr w:type="gramStart"/>
      <w:r w:rsidRPr="00405982">
        <w:rPr>
          <w:sz w:val="24"/>
          <w:szCs w:val="24"/>
        </w:rPr>
        <w:t>Гражданская</w:t>
      </w:r>
      <w:proofErr w:type="gramEnd"/>
      <w:r w:rsidRPr="00405982">
        <w:rPr>
          <w:sz w:val="24"/>
          <w:szCs w:val="24"/>
        </w:rPr>
        <w:t xml:space="preserve"> З.Т. От Шекспира до Шоу: Кн. для учащихся,- М.: Просвещение, 1982.</w:t>
      </w:r>
    </w:p>
    <w:p w:rsidR="0030697A" w:rsidRPr="00405982" w:rsidRDefault="003E57C0" w:rsidP="00405982">
      <w:pPr>
        <w:pStyle w:val="3"/>
        <w:numPr>
          <w:ilvl w:val="1"/>
          <w:numId w:val="19"/>
        </w:numPr>
        <w:shd w:val="clear" w:color="auto" w:fill="auto"/>
        <w:tabs>
          <w:tab w:val="left" w:pos="642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 xml:space="preserve">Горбунов </w:t>
      </w:r>
      <w:r w:rsidRPr="00405982">
        <w:rPr>
          <w:sz w:val="24"/>
          <w:szCs w:val="24"/>
          <w:lang w:val="en-US"/>
        </w:rPr>
        <w:t>A</w:t>
      </w:r>
      <w:r w:rsidRPr="00405982">
        <w:rPr>
          <w:sz w:val="24"/>
          <w:szCs w:val="24"/>
        </w:rPr>
        <w:t>.</w:t>
      </w:r>
      <w:r w:rsidRPr="00405982">
        <w:rPr>
          <w:sz w:val="24"/>
          <w:szCs w:val="24"/>
          <w:lang w:val="en-US"/>
        </w:rPr>
        <w:t>M</w:t>
      </w:r>
      <w:r w:rsidRPr="00405982">
        <w:rPr>
          <w:sz w:val="24"/>
          <w:szCs w:val="24"/>
        </w:rPr>
        <w:t>. Зарубежный роман 20 века</w:t>
      </w:r>
      <w:proofErr w:type="gramStart"/>
      <w:r w:rsidRPr="00405982">
        <w:rPr>
          <w:sz w:val="24"/>
          <w:szCs w:val="24"/>
        </w:rPr>
        <w:t>.-</w:t>
      </w:r>
      <w:proofErr w:type="gramEnd"/>
      <w:r w:rsidRPr="00405982">
        <w:rPr>
          <w:sz w:val="24"/>
          <w:szCs w:val="24"/>
        </w:rPr>
        <w:t>М.: Книга, 1982.</w:t>
      </w:r>
    </w:p>
    <w:p w:rsidR="0030697A" w:rsidRPr="00405982" w:rsidRDefault="001946E3" w:rsidP="00405982">
      <w:pPr>
        <w:pStyle w:val="3"/>
        <w:shd w:val="clear" w:color="auto" w:fill="auto"/>
        <w:tabs>
          <w:tab w:val="left" w:pos="675"/>
          <w:tab w:val="left" w:pos="5317"/>
        </w:tabs>
        <w:spacing w:line="240" w:lineRule="auto"/>
        <w:ind w:left="709" w:firstLine="0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15/</w:t>
      </w:r>
      <w:proofErr w:type="spellStart"/>
      <w:r w:rsidR="003E57C0" w:rsidRPr="00405982">
        <w:rPr>
          <w:sz w:val="24"/>
          <w:szCs w:val="24"/>
        </w:rPr>
        <w:t>Лейтес</w:t>
      </w:r>
      <w:proofErr w:type="spellEnd"/>
      <w:r w:rsidR="003E57C0" w:rsidRPr="00405982">
        <w:rPr>
          <w:sz w:val="24"/>
          <w:szCs w:val="24"/>
        </w:rPr>
        <w:t xml:space="preserve"> Н.С. От «Фауста» до наших дней. - М.: Просвещение, 1987. 16.3арубежная литература: Пособие для учащихся 7- 10 </w:t>
      </w:r>
      <w:proofErr w:type="spellStart"/>
      <w:r w:rsidR="003E57C0" w:rsidRPr="00405982">
        <w:rPr>
          <w:sz w:val="24"/>
          <w:szCs w:val="24"/>
        </w:rPr>
        <w:t>кл</w:t>
      </w:r>
      <w:proofErr w:type="spellEnd"/>
      <w:r w:rsidR="003E57C0" w:rsidRPr="00405982">
        <w:rPr>
          <w:sz w:val="24"/>
          <w:szCs w:val="24"/>
        </w:rPr>
        <w:t xml:space="preserve">. - М.: Просвещение, 1977. 17.3арубежная литература 19 век. Романтизм: Хрестоматия./Под ред. Я.Н. </w:t>
      </w:r>
      <w:proofErr w:type="spellStart"/>
      <w:r w:rsidR="003E57C0" w:rsidRPr="00405982">
        <w:rPr>
          <w:sz w:val="24"/>
          <w:szCs w:val="24"/>
        </w:rPr>
        <w:t>Засурского</w:t>
      </w:r>
      <w:proofErr w:type="spellEnd"/>
      <w:r w:rsidR="003E57C0" w:rsidRPr="00405982">
        <w:rPr>
          <w:sz w:val="24"/>
          <w:szCs w:val="24"/>
        </w:rPr>
        <w:t>. - М.: Просвещение, 1976.</w:t>
      </w:r>
      <w:r w:rsidR="003E57C0" w:rsidRPr="00405982">
        <w:rPr>
          <w:sz w:val="24"/>
          <w:szCs w:val="24"/>
        </w:rPr>
        <w:tab/>
        <w:t>*</w:t>
      </w:r>
    </w:p>
    <w:p w:rsidR="0030697A" w:rsidRPr="00405982" w:rsidRDefault="003E57C0" w:rsidP="00405982">
      <w:pPr>
        <w:pStyle w:val="3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18.3атонский Д. Искусство романа и 20 век,- М., 1973.</w:t>
      </w:r>
    </w:p>
    <w:p w:rsidR="0030697A" w:rsidRPr="00405982" w:rsidRDefault="003E57C0" w:rsidP="00405982">
      <w:pPr>
        <w:pStyle w:val="3"/>
        <w:numPr>
          <w:ilvl w:val="2"/>
          <w:numId w:val="19"/>
        </w:numPr>
        <w:shd w:val="clear" w:color="auto" w:fill="auto"/>
        <w:tabs>
          <w:tab w:val="left" w:pos="1626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Мотылева</w:t>
      </w:r>
      <w:r w:rsidRPr="00405982">
        <w:rPr>
          <w:sz w:val="24"/>
          <w:szCs w:val="24"/>
        </w:rPr>
        <w:tab/>
        <w:t>Т. Зарубежный роман сегодня. - М„ 1966.</w:t>
      </w:r>
    </w:p>
    <w:p w:rsidR="0030697A" w:rsidRPr="00405982" w:rsidRDefault="003E57C0" w:rsidP="00405982">
      <w:pPr>
        <w:pStyle w:val="3"/>
        <w:numPr>
          <w:ilvl w:val="2"/>
          <w:numId w:val="19"/>
        </w:numPr>
        <w:shd w:val="clear" w:color="auto" w:fill="auto"/>
        <w:tabs>
          <w:tab w:val="left" w:pos="1616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Балашова</w:t>
      </w:r>
      <w:r w:rsidRPr="00405982">
        <w:rPr>
          <w:sz w:val="24"/>
          <w:szCs w:val="24"/>
        </w:rPr>
        <w:tab/>
        <w:t>Т. Французский роман 60 - годов. - М.,1965.</w:t>
      </w:r>
    </w:p>
    <w:p w:rsidR="0030697A" w:rsidRPr="00405982" w:rsidRDefault="003E57C0" w:rsidP="00405982">
      <w:pPr>
        <w:pStyle w:val="3"/>
        <w:numPr>
          <w:ilvl w:val="2"/>
          <w:numId w:val="19"/>
        </w:numPr>
        <w:shd w:val="clear" w:color="auto" w:fill="auto"/>
        <w:tabs>
          <w:tab w:val="left" w:pos="1491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Андреев</w:t>
      </w:r>
      <w:r w:rsidRPr="00405982">
        <w:rPr>
          <w:sz w:val="24"/>
          <w:szCs w:val="24"/>
        </w:rPr>
        <w:tab/>
        <w:t>Л. Современная литература Франции. - М., 1977. 22Наркирьер Ф. Французский роман наших дней. - М., 1980.</w:t>
      </w:r>
    </w:p>
    <w:p w:rsidR="0030697A" w:rsidRPr="00405982" w:rsidRDefault="003E57C0" w:rsidP="00405982">
      <w:pPr>
        <w:pStyle w:val="3"/>
        <w:numPr>
          <w:ilvl w:val="3"/>
          <w:numId w:val="19"/>
        </w:numPr>
        <w:shd w:val="clear" w:color="auto" w:fill="auto"/>
        <w:tabs>
          <w:tab w:val="left" w:pos="1539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История</w:t>
      </w:r>
      <w:r w:rsidRPr="00405982">
        <w:rPr>
          <w:sz w:val="24"/>
          <w:szCs w:val="24"/>
        </w:rPr>
        <w:tab/>
        <w:t>литературы ФРГ. М.,1980</w:t>
      </w:r>
    </w:p>
    <w:p w:rsidR="0030697A" w:rsidRPr="00405982" w:rsidRDefault="003E57C0" w:rsidP="00405982">
      <w:pPr>
        <w:pStyle w:val="3"/>
        <w:numPr>
          <w:ilvl w:val="3"/>
          <w:numId w:val="19"/>
        </w:numPr>
        <w:shd w:val="clear" w:color="auto" w:fill="auto"/>
        <w:tabs>
          <w:tab w:val="left" w:pos="1438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Аникин</w:t>
      </w:r>
      <w:r w:rsidRPr="00405982">
        <w:rPr>
          <w:sz w:val="24"/>
          <w:szCs w:val="24"/>
        </w:rPr>
        <w:tab/>
        <w:t xml:space="preserve">Г.В., </w:t>
      </w:r>
      <w:proofErr w:type="spellStart"/>
      <w:r w:rsidRPr="00405982">
        <w:rPr>
          <w:sz w:val="24"/>
          <w:szCs w:val="24"/>
        </w:rPr>
        <w:t>Михальская</w:t>
      </w:r>
      <w:proofErr w:type="spellEnd"/>
      <w:r w:rsidRPr="00405982">
        <w:rPr>
          <w:sz w:val="24"/>
          <w:szCs w:val="24"/>
        </w:rPr>
        <w:t xml:space="preserve"> Н.П. История английской литературы. М., 1985.</w:t>
      </w:r>
    </w:p>
    <w:p w:rsidR="0030697A" w:rsidRPr="00405982" w:rsidRDefault="003E57C0" w:rsidP="00405982">
      <w:pPr>
        <w:pStyle w:val="3"/>
        <w:numPr>
          <w:ilvl w:val="3"/>
          <w:numId w:val="19"/>
        </w:numPr>
        <w:shd w:val="clear" w:color="auto" w:fill="auto"/>
        <w:tabs>
          <w:tab w:val="left" w:pos="1798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Литература</w:t>
      </w:r>
      <w:r w:rsidRPr="00405982">
        <w:rPr>
          <w:sz w:val="24"/>
          <w:szCs w:val="24"/>
        </w:rPr>
        <w:tab/>
        <w:t>США 20 века. М.Л978.</w:t>
      </w:r>
    </w:p>
    <w:p w:rsidR="0030697A" w:rsidRPr="00405982" w:rsidRDefault="003E57C0" w:rsidP="00405982">
      <w:pPr>
        <w:pStyle w:val="3"/>
        <w:numPr>
          <w:ilvl w:val="3"/>
          <w:numId w:val="19"/>
        </w:numPr>
        <w:shd w:val="clear" w:color="auto" w:fill="auto"/>
        <w:tabs>
          <w:tab w:val="left" w:pos="1491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История</w:t>
      </w:r>
      <w:r w:rsidRPr="00405982">
        <w:rPr>
          <w:sz w:val="24"/>
          <w:szCs w:val="24"/>
        </w:rPr>
        <w:tab/>
        <w:t>литературы ГДР. М.,1982.</w:t>
      </w:r>
    </w:p>
    <w:p w:rsidR="0030697A" w:rsidRPr="00405982" w:rsidRDefault="003E57C0" w:rsidP="00405982">
      <w:pPr>
        <w:pStyle w:val="3"/>
        <w:numPr>
          <w:ilvl w:val="3"/>
          <w:numId w:val="19"/>
        </w:numPr>
        <w:shd w:val="clear" w:color="auto" w:fill="auto"/>
        <w:tabs>
          <w:tab w:val="left" w:pos="1496"/>
        </w:tabs>
        <w:spacing w:line="240" w:lineRule="auto"/>
        <w:ind w:firstLine="709"/>
        <w:jc w:val="both"/>
        <w:rPr>
          <w:sz w:val="24"/>
          <w:szCs w:val="24"/>
        </w:rPr>
      </w:pPr>
      <w:r w:rsidRPr="00405982">
        <w:rPr>
          <w:sz w:val="24"/>
          <w:szCs w:val="24"/>
        </w:rPr>
        <w:t>История</w:t>
      </w:r>
      <w:r w:rsidRPr="00405982">
        <w:rPr>
          <w:sz w:val="24"/>
          <w:szCs w:val="24"/>
        </w:rPr>
        <w:tab/>
        <w:t>польской литературы в 2 т. М.,1963</w:t>
      </w:r>
    </w:p>
    <w:sectPr w:rsidR="0030697A" w:rsidRPr="00405982" w:rsidSect="00CD3AA3">
      <w:type w:val="continuous"/>
      <w:pgSz w:w="11909" w:h="16834"/>
      <w:pgMar w:top="1135" w:right="850" w:bottom="1135" w:left="170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5982" w:rsidRDefault="00405982">
      <w:r>
        <w:separator/>
      </w:r>
    </w:p>
  </w:endnote>
  <w:endnote w:type="continuationSeparator" w:id="0">
    <w:p w:rsidR="00405982" w:rsidRDefault="004059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5982" w:rsidRDefault="00405982"/>
  </w:footnote>
  <w:footnote w:type="continuationSeparator" w:id="0">
    <w:p w:rsidR="00405982" w:rsidRDefault="00405982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B5269"/>
    <w:multiLevelType w:val="multilevel"/>
    <w:tmpl w:val="BCE8A61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329305D"/>
    <w:multiLevelType w:val="multilevel"/>
    <w:tmpl w:val="2A5C4F2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4360C14"/>
    <w:multiLevelType w:val="multilevel"/>
    <w:tmpl w:val="3CEA4CC2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67071DC"/>
    <w:multiLevelType w:val="multilevel"/>
    <w:tmpl w:val="CE8A0E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upperRoman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0"/>
        <w:w w:val="100"/>
        <w:position w:val="0"/>
        <w:sz w:val="20"/>
        <w:szCs w:val="20"/>
        <w:u w:val="none"/>
      </w:rPr>
    </w:lvl>
    <w:lvl w:ilvl="2">
      <w:start w:val="3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0550764"/>
    <w:multiLevelType w:val="multilevel"/>
    <w:tmpl w:val="702000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1C71998"/>
    <w:multiLevelType w:val="multilevel"/>
    <w:tmpl w:val="19A65B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3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57C3CDA"/>
    <w:multiLevelType w:val="multilevel"/>
    <w:tmpl w:val="83AA78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AC052EB"/>
    <w:multiLevelType w:val="multilevel"/>
    <w:tmpl w:val="957659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8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2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8">
    <w:nsid w:val="3A9F1331"/>
    <w:multiLevelType w:val="multilevel"/>
    <w:tmpl w:val="E8F6C3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upperLetter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EEA4EE7"/>
    <w:multiLevelType w:val="multilevel"/>
    <w:tmpl w:val="7BD07A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11F0CF9"/>
    <w:multiLevelType w:val="multilevel"/>
    <w:tmpl w:val="A08A755E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18C38F4"/>
    <w:multiLevelType w:val="multilevel"/>
    <w:tmpl w:val="4E40499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40623B3"/>
    <w:multiLevelType w:val="multilevel"/>
    <w:tmpl w:val="AB2EB01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4494D17"/>
    <w:multiLevelType w:val="multilevel"/>
    <w:tmpl w:val="78FA8A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85C024B"/>
    <w:multiLevelType w:val="multilevel"/>
    <w:tmpl w:val="2AF2F6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E605665"/>
    <w:multiLevelType w:val="multilevel"/>
    <w:tmpl w:val="2DD490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ED9000D"/>
    <w:multiLevelType w:val="multilevel"/>
    <w:tmpl w:val="644085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5603043"/>
    <w:multiLevelType w:val="multilevel"/>
    <w:tmpl w:val="5DDEA5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8A22370"/>
    <w:multiLevelType w:val="multilevel"/>
    <w:tmpl w:val="935233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9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23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3"/>
  </w:num>
  <w:num w:numId="3">
    <w:abstractNumId w:val="15"/>
  </w:num>
  <w:num w:numId="4">
    <w:abstractNumId w:val="8"/>
  </w:num>
  <w:num w:numId="5">
    <w:abstractNumId w:val="9"/>
  </w:num>
  <w:num w:numId="6">
    <w:abstractNumId w:val="1"/>
  </w:num>
  <w:num w:numId="7">
    <w:abstractNumId w:val="11"/>
  </w:num>
  <w:num w:numId="8">
    <w:abstractNumId w:val="10"/>
  </w:num>
  <w:num w:numId="9">
    <w:abstractNumId w:val="0"/>
  </w:num>
  <w:num w:numId="10">
    <w:abstractNumId w:val="2"/>
  </w:num>
  <w:num w:numId="11">
    <w:abstractNumId w:val="5"/>
  </w:num>
  <w:num w:numId="12">
    <w:abstractNumId w:val="17"/>
  </w:num>
  <w:num w:numId="13">
    <w:abstractNumId w:val="6"/>
  </w:num>
  <w:num w:numId="14">
    <w:abstractNumId w:val="4"/>
  </w:num>
  <w:num w:numId="15">
    <w:abstractNumId w:val="13"/>
  </w:num>
  <w:num w:numId="16">
    <w:abstractNumId w:val="16"/>
  </w:num>
  <w:num w:numId="17">
    <w:abstractNumId w:val="12"/>
  </w:num>
  <w:num w:numId="18">
    <w:abstractNumId w:val="14"/>
  </w:num>
  <w:num w:numId="1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useFELayout/>
  </w:compat>
  <w:rsids>
    <w:rsidRoot w:val="0030697A"/>
    <w:rsid w:val="00037781"/>
    <w:rsid w:val="00090862"/>
    <w:rsid w:val="00090A83"/>
    <w:rsid w:val="001946E3"/>
    <w:rsid w:val="002E467C"/>
    <w:rsid w:val="003036A5"/>
    <w:rsid w:val="0030697A"/>
    <w:rsid w:val="00366A97"/>
    <w:rsid w:val="003D39E4"/>
    <w:rsid w:val="003E57C0"/>
    <w:rsid w:val="00405982"/>
    <w:rsid w:val="004748D5"/>
    <w:rsid w:val="004C1069"/>
    <w:rsid w:val="004F2CF5"/>
    <w:rsid w:val="00544024"/>
    <w:rsid w:val="00580547"/>
    <w:rsid w:val="005D0828"/>
    <w:rsid w:val="005E5A36"/>
    <w:rsid w:val="006A7DDD"/>
    <w:rsid w:val="008B6D13"/>
    <w:rsid w:val="00984435"/>
    <w:rsid w:val="00A13C32"/>
    <w:rsid w:val="00A854B1"/>
    <w:rsid w:val="00AC72F8"/>
    <w:rsid w:val="00C3138B"/>
    <w:rsid w:val="00CD3AA3"/>
    <w:rsid w:val="00E200C1"/>
    <w:rsid w:val="00E22B3F"/>
    <w:rsid w:val="00FA311D"/>
    <w:rsid w:val="00FC5D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D3AA3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40598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0598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D3AA3"/>
    <w:rPr>
      <w:color w:val="000080"/>
      <w:u w:val="single"/>
    </w:rPr>
  </w:style>
  <w:style w:type="character" w:customStyle="1" w:styleId="a4">
    <w:name w:val="Основной текст_"/>
    <w:basedOn w:val="a0"/>
    <w:link w:val="3"/>
    <w:rsid w:val="00CD3A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1">
    <w:name w:val="Заголовок №1_"/>
    <w:basedOn w:val="a0"/>
    <w:link w:val="12"/>
    <w:rsid w:val="00CD3A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21">
    <w:name w:val="Основной текст (2)_"/>
    <w:basedOn w:val="a0"/>
    <w:link w:val="22"/>
    <w:rsid w:val="00CD3AA3"/>
    <w:rPr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23">
    <w:name w:val="Основной текст (2)"/>
    <w:basedOn w:val="21"/>
    <w:rsid w:val="00CD3AA3"/>
    <w:rPr>
      <w:b w:val="0"/>
      <w:bCs w:val="0"/>
      <w:i w:val="0"/>
      <w:iCs w:val="0"/>
      <w:smallCaps w:val="0"/>
      <w:strike w:val="0"/>
      <w:spacing w:val="0"/>
      <w:sz w:val="16"/>
      <w:szCs w:val="16"/>
      <w:u w:val="single"/>
    </w:rPr>
  </w:style>
  <w:style w:type="character" w:customStyle="1" w:styleId="30">
    <w:name w:val="Основной текст (3)_"/>
    <w:basedOn w:val="a0"/>
    <w:link w:val="31"/>
    <w:rsid w:val="00CD3AA3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pacing w:val="0"/>
      <w:w w:val="150"/>
      <w:sz w:val="9"/>
      <w:szCs w:val="9"/>
    </w:rPr>
  </w:style>
  <w:style w:type="character" w:customStyle="1" w:styleId="4">
    <w:name w:val="Основной текст (4)_"/>
    <w:basedOn w:val="a0"/>
    <w:link w:val="40"/>
    <w:rsid w:val="00CD3A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410pt">
    <w:name w:val="Основной текст (4) + 10 pt;Не полужирный"/>
    <w:basedOn w:val="4"/>
    <w:rsid w:val="00CD3AA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41">
    <w:name w:val="Основной текст (4) + Не полужирный"/>
    <w:basedOn w:val="4"/>
    <w:rsid w:val="00CD3AA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32">
    <w:name w:val="Заголовок №3_"/>
    <w:basedOn w:val="a0"/>
    <w:link w:val="33"/>
    <w:rsid w:val="00CD3A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31pt">
    <w:name w:val="Заголовок №3 + Интервал 1 pt"/>
    <w:basedOn w:val="32"/>
    <w:rsid w:val="00CD3A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0"/>
      <w:szCs w:val="20"/>
    </w:rPr>
  </w:style>
  <w:style w:type="character" w:customStyle="1" w:styleId="ArialUnicodeMS8pt">
    <w:name w:val="Основной текст + Arial Unicode MS;8 pt"/>
    <w:basedOn w:val="a4"/>
    <w:rsid w:val="00CD3A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3">
    <w:name w:val="Основной текст1"/>
    <w:basedOn w:val="a4"/>
    <w:rsid w:val="00CD3A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4">
    <w:name w:val="Подпись к таблице (2)_"/>
    <w:basedOn w:val="a0"/>
    <w:link w:val="25"/>
    <w:rsid w:val="00CD3A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">
    <w:name w:val="Основной текст (5)_"/>
    <w:basedOn w:val="a0"/>
    <w:link w:val="50"/>
    <w:rsid w:val="00CD3A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</w:rPr>
  </w:style>
  <w:style w:type="character" w:customStyle="1" w:styleId="6">
    <w:name w:val="Основной текст (6)_"/>
    <w:basedOn w:val="a0"/>
    <w:link w:val="60"/>
    <w:rsid w:val="00CD3A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61">
    <w:name w:val="Основной текст (6) + Полужирный"/>
    <w:basedOn w:val="6"/>
    <w:rsid w:val="00CD3AA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4"/>
      <w:szCs w:val="24"/>
    </w:rPr>
  </w:style>
  <w:style w:type="character" w:customStyle="1" w:styleId="6-1pt">
    <w:name w:val="Основной текст (6) + Интервал -1 pt"/>
    <w:basedOn w:val="6"/>
    <w:rsid w:val="00CD3A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4"/>
      <w:szCs w:val="24"/>
    </w:rPr>
  </w:style>
  <w:style w:type="character" w:customStyle="1" w:styleId="42">
    <w:name w:val="Заголовок №4 (2)_"/>
    <w:basedOn w:val="a0"/>
    <w:link w:val="420"/>
    <w:rsid w:val="00CD3A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421">
    <w:name w:val="Заголовок №4 (2)"/>
    <w:basedOn w:val="42"/>
    <w:rsid w:val="00CD3A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  <w:u w:val="single"/>
    </w:rPr>
  </w:style>
  <w:style w:type="character" w:customStyle="1" w:styleId="62">
    <w:name w:val="Основной текст (6) + Полужирный"/>
    <w:basedOn w:val="6"/>
    <w:rsid w:val="00CD3AA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4"/>
      <w:szCs w:val="24"/>
    </w:rPr>
  </w:style>
  <w:style w:type="character" w:customStyle="1" w:styleId="7">
    <w:name w:val="Основной текст (7)_"/>
    <w:basedOn w:val="a0"/>
    <w:link w:val="70"/>
    <w:rsid w:val="00CD3A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71">
    <w:name w:val="Основной текст (7)"/>
    <w:basedOn w:val="7"/>
    <w:rsid w:val="00CD3A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  <w:u w:val="single"/>
    </w:rPr>
  </w:style>
  <w:style w:type="character" w:customStyle="1" w:styleId="120">
    <w:name w:val="Заголовок №1 (2)_"/>
    <w:basedOn w:val="a0"/>
    <w:link w:val="121"/>
    <w:rsid w:val="00CD3AA3"/>
    <w:rPr>
      <w:b w:val="0"/>
      <w:bCs w:val="0"/>
      <w:i w:val="0"/>
      <w:iCs w:val="0"/>
      <w:smallCaps w:val="0"/>
      <w:strike w:val="0"/>
      <w:spacing w:val="0"/>
      <w:sz w:val="29"/>
      <w:szCs w:val="29"/>
    </w:rPr>
  </w:style>
  <w:style w:type="character" w:customStyle="1" w:styleId="220">
    <w:name w:val="Заголовок №2 (2)_"/>
    <w:basedOn w:val="a0"/>
    <w:link w:val="221"/>
    <w:rsid w:val="00CD3A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222">
    <w:name w:val="Заголовок №2 (2)"/>
    <w:basedOn w:val="220"/>
    <w:rsid w:val="00CD3A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  <w:u w:val="single"/>
    </w:rPr>
  </w:style>
  <w:style w:type="character" w:customStyle="1" w:styleId="26">
    <w:name w:val="Основной текст2"/>
    <w:basedOn w:val="a4"/>
    <w:rsid w:val="00CD3A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43">
    <w:name w:val="Заголовок №4_"/>
    <w:basedOn w:val="a0"/>
    <w:link w:val="44"/>
    <w:rsid w:val="00CD3AA3"/>
    <w:rPr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51">
    <w:name w:val="Заголовок №5_"/>
    <w:basedOn w:val="a0"/>
    <w:link w:val="52"/>
    <w:rsid w:val="00CD3A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320">
    <w:name w:val="Заголовок №3 (2)_"/>
    <w:basedOn w:val="a0"/>
    <w:link w:val="321"/>
    <w:rsid w:val="00CD3A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422">
    <w:name w:val="Заголовок №4 (2)"/>
    <w:basedOn w:val="42"/>
    <w:rsid w:val="00CD3A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  <w:u w:val="single"/>
    </w:rPr>
  </w:style>
  <w:style w:type="character" w:customStyle="1" w:styleId="1pt">
    <w:name w:val="Основной текст + Интервал 1 pt"/>
    <w:basedOn w:val="a4"/>
    <w:rsid w:val="00CD3A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0"/>
      <w:szCs w:val="20"/>
    </w:rPr>
  </w:style>
  <w:style w:type="character" w:customStyle="1" w:styleId="520">
    <w:name w:val="Заголовок №5 (2)_"/>
    <w:basedOn w:val="a0"/>
    <w:link w:val="521"/>
    <w:rsid w:val="00CD3A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2ArialUnicodeMS11pt">
    <w:name w:val="Заголовок №5 (2) + Arial Unicode MS;11 pt"/>
    <w:basedOn w:val="520"/>
    <w:rsid w:val="00CD3A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5212pt">
    <w:name w:val="Заголовок №5 (2) + 12 pt"/>
    <w:basedOn w:val="520"/>
    <w:rsid w:val="00CD3A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100">
    <w:name w:val="Основной текст (10)_"/>
    <w:basedOn w:val="a0"/>
    <w:link w:val="101"/>
    <w:rsid w:val="00CD3A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paragraph" w:customStyle="1" w:styleId="3">
    <w:name w:val="Основной текст3"/>
    <w:basedOn w:val="a"/>
    <w:link w:val="a4"/>
    <w:rsid w:val="00CD3AA3"/>
    <w:pPr>
      <w:shd w:val="clear" w:color="auto" w:fill="FFFFFF"/>
      <w:spacing w:line="0" w:lineRule="atLeast"/>
      <w:ind w:hanging="216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Заголовок №1"/>
    <w:basedOn w:val="a"/>
    <w:link w:val="11"/>
    <w:rsid w:val="00CD3AA3"/>
    <w:pPr>
      <w:shd w:val="clear" w:color="auto" w:fill="FFFFFF"/>
      <w:spacing w:before="2040" w:after="120" w:line="0" w:lineRule="atLeast"/>
      <w:outlineLvl w:val="0"/>
    </w:pPr>
    <w:rPr>
      <w:rFonts w:ascii="Times New Roman" w:eastAsia="Times New Roman" w:hAnsi="Times New Roman" w:cs="Times New Roman"/>
    </w:rPr>
  </w:style>
  <w:style w:type="paragraph" w:customStyle="1" w:styleId="22">
    <w:name w:val="Основной текст (2)"/>
    <w:basedOn w:val="a"/>
    <w:link w:val="21"/>
    <w:rsid w:val="00CD3AA3"/>
    <w:pPr>
      <w:shd w:val="clear" w:color="auto" w:fill="FFFFFF"/>
      <w:spacing w:line="0" w:lineRule="atLeast"/>
    </w:pPr>
    <w:rPr>
      <w:sz w:val="16"/>
      <w:szCs w:val="16"/>
    </w:rPr>
  </w:style>
  <w:style w:type="paragraph" w:customStyle="1" w:styleId="31">
    <w:name w:val="Основной текст (3)"/>
    <w:basedOn w:val="a"/>
    <w:link w:val="30"/>
    <w:rsid w:val="00CD3AA3"/>
    <w:pPr>
      <w:shd w:val="clear" w:color="auto" w:fill="FFFFFF"/>
      <w:spacing w:before="120" w:after="120" w:line="0" w:lineRule="atLeast"/>
    </w:pPr>
    <w:rPr>
      <w:rFonts w:ascii="Century Gothic" w:eastAsia="Century Gothic" w:hAnsi="Century Gothic" w:cs="Century Gothic"/>
      <w:i/>
      <w:iCs/>
      <w:w w:val="150"/>
      <w:sz w:val="9"/>
      <w:szCs w:val="9"/>
    </w:rPr>
  </w:style>
  <w:style w:type="paragraph" w:customStyle="1" w:styleId="40">
    <w:name w:val="Основной текст (4)"/>
    <w:basedOn w:val="a"/>
    <w:link w:val="4"/>
    <w:rsid w:val="00CD3AA3"/>
    <w:pPr>
      <w:shd w:val="clear" w:color="auto" w:fill="FFFFFF"/>
      <w:spacing w:before="120" w:after="1440" w:line="0" w:lineRule="atLeas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33">
    <w:name w:val="Заголовок №3"/>
    <w:basedOn w:val="a"/>
    <w:link w:val="32"/>
    <w:rsid w:val="00CD3AA3"/>
    <w:pPr>
      <w:shd w:val="clear" w:color="auto" w:fill="FFFFFF"/>
      <w:spacing w:before="1440" w:after="1740" w:line="0" w:lineRule="atLeast"/>
      <w:outlineLvl w:val="2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5">
    <w:name w:val="Подпись к таблице (2)"/>
    <w:basedOn w:val="a"/>
    <w:link w:val="24"/>
    <w:rsid w:val="00CD3AA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">
    <w:name w:val="Основной текст (5)"/>
    <w:basedOn w:val="a"/>
    <w:link w:val="5"/>
    <w:rsid w:val="00CD3AA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60">
    <w:name w:val="Основной текст (6)"/>
    <w:basedOn w:val="a"/>
    <w:link w:val="6"/>
    <w:rsid w:val="00CD3AA3"/>
    <w:pPr>
      <w:shd w:val="clear" w:color="auto" w:fill="FFFFFF"/>
      <w:spacing w:before="300" w:line="298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420">
    <w:name w:val="Заголовок №4 (2)"/>
    <w:basedOn w:val="a"/>
    <w:link w:val="42"/>
    <w:rsid w:val="00CD3AA3"/>
    <w:pPr>
      <w:shd w:val="clear" w:color="auto" w:fill="FFFFFF"/>
      <w:spacing w:before="240" w:line="302" w:lineRule="exact"/>
      <w:outlineLvl w:val="3"/>
    </w:pPr>
    <w:rPr>
      <w:rFonts w:ascii="Times New Roman" w:eastAsia="Times New Roman" w:hAnsi="Times New Roman" w:cs="Times New Roman"/>
      <w:b/>
      <w:bCs/>
    </w:rPr>
  </w:style>
  <w:style w:type="paragraph" w:customStyle="1" w:styleId="70">
    <w:name w:val="Основной текст (7)"/>
    <w:basedOn w:val="a"/>
    <w:link w:val="7"/>
    <w:rsid w:val="00CD3AA3"/>
    <w:pPr>
      <w:shd w:val="clear" w:color="auto" w:fill="FFFFFF"/>
      <w:spacing w:before="240" w:line="302" w:lineRule="exact"/>
    </w:pPr>
    <w:rPr>
      <w:rFonts w:ascii="Times New Roman" w:eastAsia="Times New Roman" w:hAnsi="Times New Roman" w:cs="Times New Roman"/>
      <w:b/>
      <w:bCs/>
    </w:rPr>
  </w:style>
  <w:style w:type="paragraph" w:customStyle="1" w:styleId="121">
    <w:name w:val="Заголовок №1 (2)"/>
    <w:basedOn w:val="a"/>
    <w:link w:val="120"/>
    <w:rsid w:val="00CD3AA3"/>
    <w:pPr>
      <w:shd w:val="clear" w:color="auto" w:fill="FFFFFF"/>
      <w:spacing w:after="300" w:line="0" w:lineRule="atLeast"/>
      <w:outlineLvl w:val="0"/>
    </w:pPr>
    <w:rPr>
      <w:b/>
      <w:bCs/>
      <w:sz w:val="29"/>
      <w:szCs w:val="29"/>
    </w:rPr>
  </w:style>
  <w:style w:type="paragraph" w:customStyle="1" w:styleId="221">
    <w:name w:val="Заголовок №2 (2)"/>
    <w:basedOn w:val="a"/>
    <w:link w:val="220"/>
    <w:rsid w:val="00CD3AA3"/>
    <w:pPr>
      <w:shd w:val="clear" w:color="auto" w:fill="FFFFFF"/>
      <w:spacing w:before="300" w:line="307" w:lineRule="exact"/>
      <w:outlineLvl w:val="1"/>
    </w:pPr>
    <w:rPr>
      <w:rFonts w:ascii="Times New Roman" w:eastAsia="Times New Roman" w:hAnsi="Times New Roman" w:cs="Times New Roman"/>
    </w:rPr>
  </w:style>
  <w:style w:type="paragraph" w:customStyle="1" w:styleId="44">
    <w:name w:val="Заголовок №4"/>
    <w:basedOn w:val="a"/>
    <w:link w:val="43"/>
    <w:rsid w:val="00CD3AA3"/>
    <w:pPr>
      <w:shd w:val="clear" w:color="auto" w:fill="FFFFFF"/>
      <w:spacing w:before="1080" w:after="360" w:line="0" w:lineRule="atLeast"/>
      <w:outlineLvl w:val="3"/>
    </w:pPr>
    <w:rPr>
      <w:sz w:val="22"/>
      <w:szCs w:val="22"/>
    </w:rPr>
  </w:style>
  <w:style w:type="paragraph" w:customStyle="1" w:styleId="52">
    <w:name w:val="Заголовок №5"/>
    <w:basedOn w:val="a"/>
    <w:link w:val="51"/>
    <w:rsid w:val="00CD3AA3"/>
    <w:pPr>
      <w:shd w:val="clear" w:color="auto" w:fill="FFFFFF"/>
      <w:spacing w:before="360" w:after="480" w:line="307" w:lineRule="exact"/>
      <w:outlineLvl w:val="4"/>
    </w:pPr>
    <w:rPr>
      <w:rFonts w:ascii="Times New Roman" w:eastAsia="Times New Roman" w:hAnsi="Times New Roman" w:cs="Times New Roman"/>
    </w:rPr>
  </w:style>
  <w:style w:type="paragraph" w:customStyle="1" w:styleId="321">
    <w:name w:val="Заголовок №3 (2)"/>
    <w:basedOn w:val="a"/>
    <w:link w:val="320"/>
    <w:rsid w:val="00CD3AA3"/>
    <w:pPr>
      <w:shd w:val="clear" w:color="auto" w:fill="FFFFFF"/>
      <w:spacing w:after="360" w:line="0" w:lineRule="atLeast"/>
      <w:outlineLvl w:val="2"/>
    </w:pPr>
    <w:rPr>
      <w:rFonts w:ascii="Times New Roman" w:eastAsia="Times New Roman" w:hAnsi="Times New Roman" w:cs="Times New Roman"/>
    </w:rPr>
  </w:style>
  <w:style w:type="paragraph" w:customStyle="1" w:styleId="521">
    <w:name w:val="Заголовок №5 (2)"/>
    <w:basedOn w:val="a"/>
    <w:link w:val="520"/>
    <w:rsid w:val="00CD3AA3"/>
    <w:pPr>
      <w:shd w:val="clear" w:color="auto" w:fill="FFFFFF"/>
      <w:spacing w:after="300" w:line="302" w:lineRule="exact"/>
      <w:jc w:val="right"/>
      <w:outlineLvl w:val="4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1">
    <w:name w:val="Основной текст (10)"/>
    <w:basedOn w:val="a"/>
    <w:link w:val="100"/>
    <w:rsid w:val="00CD3AA3"/>
    <w:pPr>
      <w:shd w:val="clear" w:color="auto" w:fill="FFFFFF"/>
      <w:spacing w:before="60" w:after="6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1946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46E3"/>
    <w:rPr>
      <w:rFonts w:ascii="Tahoma" w:hAnsi="Tahoma" w:cs="Tahoma"/>
      <w:color w:val="000000"/>
      <w:sz w:val="16"/>
      <w:szCs w:val="16"/>
    </w:rPr>
  </w:style>
  <w:style w:type="paragraph" w:styleId="a7">
    <w:name w:val="No Spacing"/>
    <w:uiPriority w:val="1"/>
    <w:qFormat/>
    <w:rsid w:val="00405982"/>
    <w:rPr>
      <w:color w:val="000000"/>
    </w:rPr>
  </w:style>
  <w:style w:type="character" w:customStyle="1" w:styleId="10">
    <w:name w:val="Заголовок 1 Знак"/>
    <w:basedOn w:val="a0"/>
    <w:link w:val="1"/>
    <w:uiPriority w:val="9"/>
    <w:rsid w:val="004059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059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List Paragraph"/>
    <w:basedOn w:val="a"/>
    <w:uiPriority w:val="34"/>
    <w:qFormat/>
    <w:rsid w:val="0040598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30</Pages>
  <Words>9790</Words>
  <Characters>55803</Characters>
  <Application>Microsoft Office Word</Application>
  <DocSecurity>0</DocSecurity>
  <Lines>465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Белоножка Элина Николаевна</dc:creator>
  <cp:lastModifiedBy>пк</cp:lastModifiedBy>
  <cp:revision>10</cp:revision>
  <cp:lastPrinted>2018-04-09T15:39:00Z</cp:lastPrinted>
  <dcterms:created xsi:type="dcterms:W3CDTF">2017-09-07T13:24:00Z</dcterms:created>
  <dcterms:modified xsi:type="dcterms:W3CDTF">2018-04-18T09:27:00Z</dcterms:modified>
</cp:coreProperties>
</file>